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D9" w:rsidRDefault="00F912D9">
      <w:pPr>
        <w:pStyle w:val="ConsPlusTitlePage"/>
      </w:pPr>
      <w:r>
        <w:t xml:space="preserve">Документ предоставлен </w:t>
      </w:r>
      <w:hyperlink r:id="rId4" w:history="1">
        <w:r>
          <w:rPr>
            <w:color w:val="0000FF"/>
          </w:rPr>
          <w:t>КонсультантПлюс</w:t>
        </w:r>
      </w:hyperlink>
      <w:r>
        <w:br/>
      </w:r>
    </w:p>
    <w:p w:rsidR="00F912D9" w:rsidRDefault="00F912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2D9">
        <w:tc>
          <w:tcPr>
            <w:tcW w:w="4677" w:type="dxa"/>
            <w:tcBorders>
              <w:top w:val="nil"/>
              <w:left w:val="nil"/>
              <w:bottom w:val="nil"/>
              <w:right w:val="nil"/>
            </w:tcBorders>
          </w:tcPr>
          <w:p w:rsidR="00F912D9" w:rsidRDefault="00F912D9">
            <w:pPr>
              <w:pStyle w:val="ConsPlusNormal"/>
            </w:pPr>
            <w:r>
              <w:t>28 июля 2012 года</w:t>
            </w:r>
          </w:p>
        </w:tc>
        <w:tc>
          <w:tcPr>
            <w:tcW w:w="4677" w:type="dxa"/>
            <w:tcBorders>
              <w:top w:val="nil"/>
              <w:left w:val="nil"/>
              <w:bottom w:val="nil"/>
              <w:right w:val="nil"/>
            </w:tcBorders>
          </w:tcPr>
          <w:p w:rsidR="00F912D9" w:rsidRDefault="00F912D9">
            <w:pPr>
              <w:pStyle w:val="ConsPlusNormal"/>
              <w:jc w:val="right"/>
            </w:pPr>
            <w:r>
              <w:t>N 133-ФЗ</w:t>
            </w:r>
          </w:p>
        </w:tc>
      </w:tr>
    </w:tbl>
    <w:p w:rsidR="00F912D9" w:rsidRDefault="00F912D9">
      <w:pPr>
        <w:pStyle w:val="ConsPlusNormal"/>
        <w:pBdr>
          <w:top w:val="single" w:sz="6" w:space="0" w:color="auto"/>
        </w:pBdr>
        <w:spacing w:before="100" w:after="100"/>
        <w:jc w:val="both"/>
        <w:rPr>
          <w:sz w:val="2"/>
          <w:szCs w:val="2"/>
        </w:rPr>
      </w:pPr>
    </w:p>
    <w:p w:rsidR="00F912D9" w:rsidRDefault="00F912D9">
      <w:pPr>
        <w:pStyle w:val="ConsPlusNormal"/>
        <w:jc w:val="both"/>
      </w:pPr>
    </w:p>
    <w:p w:rsidR="00F912D9" w:rsidRDefault="00F912D9">
      <w:pPr>
        <w:pStyle w:val="ConsPlusTitle"/>
        <w:jc w:val="center"/>
      </w:pPr>
      <w:r>
        <w:t>РОССИЙСКАЯ ФЕДЕРАЦИЯ</w:t>
      </w:r>
    </w:p>
    <w:p w:rsidR="00F912D9" w:rsidRDefault="00F912D9">
      <w:pPr>
        <w:pStyle w:val="ConsPlusTitle"/>
        <w:jc w:val="center"/>
      </w:pPr>
    </w:p>
    <w:p w:rsidR="00F912D9" w:rsidRDefault="00F912D9">
      <w:pPr>
        <w:pStyle w:val="ConsPlusTitle"/>
        <w:jc w:val="center"/>
      </w:pPr>
      <w:r>
        <w:t>ФЕДЕРАЛЬНЫЙ ЗАКОН</w:t>
      </w:r>
    </w:p>
    <w:p w:rsidR="00F912D9" w:rsidRDefault="00F912D9">
      <w:pPr>
        <w:pStyle w:val="ConsPlusTitle"/>
        <w:jc w:val="center"/>
      </w:pPr>
    </w:p>
    <w:p w:rsidR="00F912D9" w:rsidRDefault="00F912D9">
      <w:pPr>
        <w:pStyle w:val="ConsPlusTitle"/>
        <w:jc w:val="center"/>
      </w:pPr>
      <w:r>
        <w:t>О ВНЕСЕНИИ ИЗМЕНЕНИЙ</w:t>
      </w:r>
    </w:p>
    <w:p w:rsidR="00F912D9" w:rsidRDefault="00F912D9">
      <w:pPr>
        <w:pStyle w:val="ConsPlusTitle"/>
        <w:jc w:val="center"/>
      </w:pPr>
      <w:r>
        <w:t>В ОТДЕЛЬНЫЕ ЗАКОНОДАТЕЛЬНЫЕ АКТЫ РОССИЙСКОЙ ФЕДЕРАЦИИ</w:t>
      </w:r>
    </w:p>
    <w:p w:rsidR="00F912D9" w:rsidRDefault="00F912D9">
      <w:pPr>
        <w:pStyle w:val="ConsPlusTitle"/>
        <w:jc w:val="center"/>
      </w:pPr>
      <w:r>
        <w:t>В ЦЕЛЯХ УСТРАНЕНИЯ ОГРАНИЧЕНИЙ ДЛЯ ПРЕДОСТАВЛЕНИЯ</w:t>
      </w:r>
    </w:p>
    <w:p w:rsidR="00F912D9" w:rsidRDefault="00F912D9">
      <w:pPr>
        <w:pStyle w:val="ConsPlusTitle"/>
        <w:jc w:val="center"/>
      </w:pPr>
      <w:r>
        <w:t>ГОСУДАРСТВЕННЫХ И МУНИЦИПАЛЬНЫХ УСЛУГ</w:t>
      </w:r>
    </w:p>
    <w:p w:rsidR="00F912D9" w:rsidRDefault="00F912D9">
      <w:pPr>
        <w:pStyle w:val="ConsPlusTitle"/>
        <w:jc w:val="center"/>
      </w:pPr>
      <w:r>
        <w:t>ПО ПРИНЦИПУ "ОДНОГО ОКНА"</w:t>
      </w:r>
    </w:p>
    <w:p w:rsidR="00F912D9" w:rsidRDefault="00F912D9">
      <w:pPr>
        <w:pStyle w:val="ConsPlusNormal"/>
        <w:jc w:val="center"/>
      </w:pPr>
    </w:p>
    <w:p w:rsidR="00F912D9" w:rsidRDefault="00F912D9">
      <w:pPr>
        <w:pStyle w:val="ConsPlusNormal"/>
        <w:jc w:val="right"/>
      </w:pPr>
      <w:r>
        <w:t>Принят</w:t>
      </w:r>
    </w:p>
    <w:p w:rsidR="00F912D9" w:rsidRDefault="00F912D9">
      <w:pPr>
        <w:pStyle w:val="ConsPlusNormal"/>
        <w:jc w:val="right"/>
      </w:pPr>
      <w:r>
        <w:t>Государственной Думой</w:t>
      </w:r>
    </w:p>
    <w:p w:rsidR="00F912D9" w:rsidRDefault="00F912D9">
      <w:pPr>
        <w:pStyle w:val="ConsPlusNormal"/>
        <w:jc w:val="right"/>
      </w:pPr>
      <w:r>
        <w:t>10 июля 2012 года</w:t>
      </w:r>
    </w:p>
    <w:p w:rsidR="00F912D9" w:rsidRDefault="00F912D9">
      <w:pPr>
        <w:pStyle w:val="ConsPlusNormal"/>
        <w:jc w:val="right"/>
      </w:pPr>
    </w:p>
    <w:p w:rsidR="00F912D9" w:rsidRDefault="00F912D9">
      <w:pPr>
        <w:pStyle w:val="ConsPlusNormal"/>
        <w:jc w:val="right"/>
      </w:pPr>
      <w:r>
        <w:t>Одобрен</w:t>
      </w:r>
    </w:p>
    <w:p w:rsidR="00F912D9" w:rsidRDefault="00F912D9">
      <w:pPr>
        <w:pStyle w:val="ConsPlusNormal"/>
        <w:jc w:val="right"/>
      </w:pPr>
      <w:r>
        <w:t>Советом Федерации</w:t>
      </w:r>
    </w:p>
    <w:p w:rsidR="00F912D9" w:rsidRDefault="00F912D9">
      <w:pPr>
        <w:pStyle w:val="ConsPlusNormal"/>
        <w:jc w:val="right"/>
      </w:pPr>
      <w:r>
        <w:t>18 июля 2012 года</w:t>
      </w:r>
    </w:p>
    <w:p w:rsidR="00F912D9" w:rsidRDefault="00F912D9">
      <w:pPr>
        <w:pStyle w:val="ConsPlusNormal"/>
        <w:jc w:val="center"/>
      </w:pPr>
    </w:p>
    <w:p w:rsidR="00F912D9" w:rsidRDefault="00F912D9">
      <w:pPr>
        <w:pStyle w:val="ConsPlusNormal"/>
        <w:jc w:val="center"/>
      </w:pPr>
      <w:r>
        <w:t>Список изменяющих документов</w:t>
      </w:r>
    </w:p>
    <w:p w:rsidR="00F912D9" w:rsidRDefault="00F912D9">
      <w:pPr>
        <w:pStyle w:val="ConsPlusNormal"/>
        <w:jc w:val="center"/>
      </w:pPr>
      <w:r>
        <w:t xml:space="preserve">(в ред. Федеральных законов от 21.12.2013 </w:t>
      </w:r>
      <w:hyperlink r:id="rId5" w:history="1">
        <w:r>
          <w:rPr>
            <w:color w:val="0000FF"/>
          </w:rPr>
          <w:t>N 359-ФЗ</w:t>
        </w:r>
      </w:hyperlink>
      <w:r>
        <w:t>,</w:t>
      </w:r>
    </w:p>
    <w:p w:rsidR="00F912D9" w:rsidRDefault="00F912D9">
      <w:pPr>
        <w:pStyle w:val="ConsPlusNormal"/>
        <w:jc w:val="center"/>
      </w:pPr>
      <w:r>
        <w:t xml:space="preserve">от 23.06.2014 </w:t>
      </w:r>
      <w:hyperlink r:id="rId6" w:history="1">
        <w:r>
          <w:rPr>
            <w:color w:val="0000FF"/>
          </w:rPr>
          <w:t>N 171-ФЗ</w:t>
        </w:r>
      </w:hyperlink>
      <w:r>
        <w:t xml:space="preserve">, от 24.11.2014 </w:t>
      </w:r>
      <w:hyperlink r:id="rId7" w:history="1">
        <w:r>
          <w:rPr>
            <w:color w:val="0000FF"/>
          </w:rPr>
          <w:t>N 357-ФЗ</w:t>
        </w:r>
      </w:hyperlink>
      <w:r>
        <w:t>,</w:t>
      </w:r>
    </w:p>
    <w:p w:rsidR="00F912D9" w:rsidRDefault="00F912D9">
      <w:pPr>
        <w:pStyle w:val="ConsPlusNormal"/>
        <w:jc w:val="center"/>
      </w:pPr>
      <w:r>
        <w:t xml:space="preserve">от 03.07.2016 </w:t>
      </w:r>
      <w:hyperlink r:id="rId8" w:history="1">
        <w:r>
          <w:rPr>
            <w:color w:val="0000FF"/>
          </w:rPr>
          <w:t>N 361-ФЗ</w:t>
        </w:r>
      </w:hyperlink>
      <w:r>
        <w:t>,</w:t>
      </w:r>
    </w:p>
    <w:p w:rsidR="00F912D9" w:rsidRDefault="00F912D9">
      <w:pPr>
        <w:pStyle w:val="ConsPlusNormal"/>
        <w:jc w:val="center"/>
      </w:pPr>
      <w:r>
        <w:t xml:space="preserve">с изм., внесенными Федеральным </w:t>
      </w:r>
      <w:hyperlink r:id="rId9" w:history="1">
        <w:r>
          <w:rPr>
            <w:color w:val="0000FF"/>
          </w:rPr>
          <w:t>законом</w:t>
        </w:r>
      </w:hyperlink>
      <w:r>
        <w:t xml:space="preserve"> от 23.06.2016 N 219-ФЗ)</w:t>
      </w:r>
    </w:p>
    <w:p w:rsidR="00F912D9" w:rsidRDefault="00F912D9">
      <w:pPr>
        <w:pStyle w:val="ConsPlusNormal"/>
        <w:jc w:val="center"/>
      </w:pPr>
    </w:p>
    <w:p w:rsidR="00F912D9" w:rsidRDefault="00F912D9">
      <w:pPr>
        <w:pStyle w:val="ConsPlusNormal"/>
        <w:ind w:firstLine="540"/>
        <w:jc w:val="both"/>
        <w:outlineLvl w:val="0"/>
      </w:pPr>
      <w:r>
        <w:t>Статья 1</w:t>
      </w:r>
    </w:p>
    <w:p w:rsidR="00F912D9" w:rsidRDefault="00F912D9">
      <w:pPr>
        <w:pStyle w:val="ConsPlusNormal"/>
        <w:ind w:firstLine="540"/>
        <w:jc w:val="both"/>
      </w:pPr>
    </w:p>
    <w:p w:rsidR="00F912D9" w:rsidRDefault="00F912D9">
      <w:pPr>
        <w:pStyle w:val="ConsPlusNormal"/>
        <w:ind w:firstLine="540"/>
        <w:jc w:val="both"/>
      </w:pPr>
      <w:hyperlink r:id="rId10" w:history="1">
        <w:r>
          <w:rPr>
            <w:color w:val="0000FF"/>
          </w:rPr>
          <w:t>Пункт 2 статьи 26</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2003, N 2, ст. 160; 2004, N 35, ст. 3607) изложить в следующей редакции:</w:t>
      </w:r>
    </w:p>
    <w:p w:rsidR="00F912D9" w:rsidRDefault="00F912D9">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 ".</w:t>
      </w:r>
    </w:p>
    <w:p w:rsidR="00F912D9" w:rsidRDefault="00F912D9">
      <w:pPr>
        <w:pStyle w:val="ConsPlusNormal"/>
        <w:ind w:firstLine="540"/>
        <w:jc w:val="both"/>
      </w:pPr>
    </w:p>
    <w:p w:rsidR="00F912D9" w:rsidRDefault="00F912D9">
      <w:pPr>
        <w:pStyle w:val="ConsPlusNormal"/>
        <w:ind w:firstLine="540"/>
        <w:jc w:val="both"/>
        <w:outlineLvl w:val="0"/>
      </w:pPr>
      <w:r>
        <w:t>Статья 2</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1"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2011, N 25, ст. 3535) следующие изменения:</w:t>
      </w:r>
    </w:p>
    <w:p w:rsidR="00F912D9" w:rsidRDefault="00F912D9">
      <w:pPr>
        <w:pStyle w:val="ConsPlusNormal"/>
        <w:ind w:firstLine="540"/>
        <w:jc w:val="both"/>
      </w:pPr>
      <w:r>
        <w:t xml:space="preserve">1) в </w:t>
      </w:r>
      <w:hyperlink r:id="rId12" w:history="1">
        <w:r>
          <w:rPr>
            <w:color w:val="0000FF"/>
          </w:rPr>
          <w:t>статье 31.2</w:t>
        </w:r>
      </w:hyperlink>
      <w:r>
        <w:t>:</w:t>
      </w:r>
    </w:p>
    <w:p w:rsidR="00F912D9" w:rsidRDefault="00F912D9">
      <w:pPr>
        <w:pStyle w:val="ConsPlusNormal"/>
        <w:ind w:firstLine="540"/>
        <w:jc w:val="both"/>
      </w:pPr>
      <w:r>
        <w:t xml:space="preserve">а) </w:t>
      </w:r>
      <w:hyperlink r:id="rId13" w:history="1">
        <w:r>
          <w:rPr>
            <w:color w:val="0000FF"/>
          </w:rPr>
          <w:t>пункт 2</w:t>
        </w:r>
      </w:hyperlink>
      <w:r>
        <w:t xml:space="preserve"> части второй изложить в следующей редакции:</w:t>
      </w:r>
    </w:p>
    <w:p w:rsidR="00F912D9" w:rsidRDefault="00F912D9">
      <w:pPr>
        <w:pStyle w:val="ConsPlusNormal"/>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w:t>
      </w:r>
      <w:r>
        <w:lastRenderedPageBreak/>
        <w:t>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F912D9" w:rsidRDefault="00F912D9">
      <w:pPr>
        <w:pStyle w:val="ConsPlusNormal"/>
        <w:ind w:firstLine="540"/>
        <w:jc w:val="both"/>
      </w:pPr>
      <w:r>
        <w:t xml:space="preserve">б) </w:t>
      </w:r>
      <w:hyperlink r:id="rId14" w:history="1">
        <w:r>
          <w:rPr>
            <w:color w:val="0000FF"/>
          </w:rPr>
          <w:t>дополнить</w:t>
        </w:r>
      </w:hyperlink>
      <w:r>
        <w:t xml:space="preserve"> новой частью четвертой следующего содержания:</w:t>
      </w:r>
    </w:p>
    <w:p w:rsidR="00F912D9" w:rsidRDefault="00F912D9">
      <w:pPr>
        <w:pStyle w:val="ConsPlusNormal"/>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F912D9" w:rsidRDefault="00F912D9">
      <w:pPr>
        <w:pStyle w:val="ConsPlusNormal"/>
        <w:ind w:firstLine="540"/>
        <w:jc w:val="both"/>
      </w:pPr>
      <w:r>
        <w:t xml:space="preserve">в) </w:t>
      </w:r>
      <w:hyperlink r:id="rId15" w:history="1">
        <w:r>
          <w:rPr>
            <w:color w:val="0000FF"/>
          </w:rPr>
          <w:t>часть четвертую</w:t>
        </w:r>
      </w:hyperlink>
      <w:r>
        <w:t xml:space="preserve"> считать частью пятой;</w:t>
      </w:r>
    </w:p>
    <w:p w:rsidR="00F912D9" w:rsidRDefault="00F912D9">
      <w:pPr>
        <w:pStyle w:val="ConsPlusNormal"/>
        <w:ind w:firstLine="540"/>
        <w:jc w:val="both"/>
      </w:pPr>
      <w:r>
        <w:t xml:space="preserve">2) в </w:t>
      </w:r>
      <w:hyperlink r:id="rId16" w:history="1">
        <w:r>
          <w:rPr>
            <w:color w:val="0000FF"/>
          </w:rPr>
          <w:t>части третьей статьи 31.3</w:t>
        </w:r>
      </w:hyperlink>
      <w:r>
        <w:t xml:space="preserve"> слова "к заявлению лицензиата должны быть приложены" заменить словами "должны быть также представлены".</w:t>
      </w:r>
    </w:p>
    <w:p w:rsidR="00F912D9" w:rsidRDefault="00F912D9">
      <w:pPr>
        <w:pStyle w:val="ConsPlusNormal"/>
        <w:ind w:firstLine="540"/>
        <w:jc w:val="both"/>
      </w:pPr>
    </w:p>
    <w:p w:rsidR="00F912D9" w:rsidRDefault="00F912D9">
      <w:pPr>
        <w:pStyle w:val="ConsPlusNormal"/>
        <w:ind w:firstLine="540"/>
        <w:jc w:val="both"/>
        <w:outlineLvl w:val="0"/>
      </w:pPr>
      <w:bookmarkStart w:id="0" w:name="P44"/>
      <w:bookmarkEnd w:id="0"/>
      <w:r>
        <w:t>Статья 3</w:t>
      </w:r>
    </w:p>
    <w:p w:rsidR="00F912D9" w:rsidRDefault="00F912D9">
      <w:pPr>
        <w:pStyle w:val="ConsPlusNormal"/>
        <w:ind w:firstLine="540"/>
        <w:jc w:val="both"/>
      </w:pPr>
    </w:p>
    <w:p w:rsidR="00F912D9" w:rsidRDefault="00F912D9">
      <w:pPr>
        <w:pStyle w:val="ConsPlusNormal"/>
        <w:ind w:firstLine="540"/>
        <w:jc w:val="both"/>
      </w:pPr>
      <w:hyperlink r:id="rId17"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35, ст. 3607) дополнить частью третьей следующего содержания:</w:t>
      </w:r>
    </w:p>
    <w:p w:rsidR="00F912D9" w:rsidRDefault="00F912D9">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bookmarkStart w:id="1" w:name="P49"/>
      <w:bookmarkEnd w:id="1"/>
      <w:r>
        <w:t>Статья 4</w:t>
      </w:r>
    </w:p>
    <w:p w:rsidR="00F912D9" w:rsidRDefault="00F912D9">
      <w:pPr>
        <w:pStyle w:val="ConsPlusNormal"/>
        <w:ind w:firstLine="540"/>
        <w:jc w:val="both"/>
      </w:pPr>
    </w:p>
    <w:p w:rsidR="00F912D9" w:rsidRDefault="00F912D9">
      <w:pPr>
        <w:pStyle w:val="ConsPlusNormal"/>
        <w:ind w:firstLine="540"/>
        <w:jc w:val="both"/>
      </w:pPr>
      <w:r>
        <w:t xml:space="preserve">В </w:t>
      </w:r>
      <w:hyperlink r:id="rId18" w:history="1">
        <w:r>
          <w:rPr>
            <w:color w:val="0000FF"/>
          </w:rPr>
          <w:t>части второй статьи 25</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2000, N 2, ст. 141; 2009, N 1, ст. 17; N 52, ст. 6450; 2011, N 30, ст. 4572) слова "с разрешения" заменить словами "на основании разрешения", дополнить предложением следующего содержания: "Выдача такого разрешения может осуществляться через многофункциональный центр предоставления государственных 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r>
        <w:t>Статья 5</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9" w:history="1">
        <w:r>
          <w:rPr>
            <w:color w:val="0000FF"/>
          </w:rPr>
          <w:t>статью 3</w:t>
        </w:r>
      </w:hyperlink>
      <w:r>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1998, N 31, ст. 3812; 2004, N 35, ст. 3607; 2006, N 50, ст. 5285; 2007, N 44, ст. 5281; 2008, N 30, ст. 3616) следующие изменения:</w:t>
      </w:r>
    </w:p>
    <w:p w:rsidR="00F912D9" w:rsidRDefault="00F912D9">
      <w:pPr>
        <w:pStyle w:val="ConsPlusNormal"/>
        <w:ind w:firstLine="540"/>
        <w:jc w:val="both"/>
      </w:pPr>
      <w:r>
        <w:t xml:space="preserve">1) </w:t>
      </w:r>
      <w:hyperlink r:id="rId20" w:history="1">
        <w:r>
          <w:rPr>
            <w:color w:val="0000FF"/>
          </w:rPr>
          <w:t>наименование</w:t>
        </w:r>
      </w:hyperlink>
      <w:r>
        <w:t xml:space="preserve"> дополнить словами ", порядок назначения пособий и межведомственное информационное взаимодействие в целях назначения и выплаты пособий";</w:t>
      </w:r>
    </w:p>
    <w:p w:rsidR="00F912D9" w:rsidRDefault="00F912D9">
      <w:pPr>
        <w:pStyle w:val="ConsPlusNormal"/>
        <w:ind w:firstLine="540"/>
        <w:jc w:val="both"/>
      </w:pPr>
      <w:r>
        <w:t xml:space="preserve">2) </w:t>
      </w:r>
      <w:hyperlink r:id="rId21" w:history="1">
        <w:r>
          <w:rPr>
            <w:color w:val="0000FF"/>
          </w:rPr>
          <w:t>дополнить</w:t>
        </w:r>
      </w:hyperlink>
      <w:r>
        <w:t xml:space="preserve"> частью четвертой следующего содержания:</w:t>
      </w:r>
    </w:p>
    <w:p w:rsidR="00F912D9" w:rsidRDefault="00F912D9">
      <w:pPr>
        <w:pStyle w:val="ConsPlusNormal"/>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2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w:t>
      </w:r>
      <w:r>
        <w:lastRenderedPageBreak/>
        <w:t>по собственной инициативе.";</w:t>
      </w:r>
    </w:p>
    <w:p w:rsidR="00F912D9" w:rsidRDefault="00F912D9">
      <w:pPr>
        <w:pStyle w:val="ConsPlusNormal"/>
        <w:ind w:firstLine="540"/>
        <w:jc w:val="both"/>
      </w:pPr>
      <w:r>
        <w:t xml:space="preserve">3) </w:t>
      </w:r>
      <w:hyperlink r:id="rId23" w:history="1">
        <w:r>
          <w:rPr>
            <w:color w:val="0000FF"/>
          </w:rPr>
          <w:t>дополнить</w:t>
        </w:r>
      </w:hyperlink>
      <w:r>
        <w:t xml:space="preserve"> частью пятой следующего содержания:</w:t>
      </w:r>
    </w:p>
    <w:p w:rsidR="00F912D9" w:rsidRDefault="00F912D9">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r>
        <w:t>Статья 6</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25" w:history="1">
        <w:r>
          <w:rPr>
            <w:color w:val="0000FF"/>
          </w:rPr>
          <w:t>статью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2002, N 30, ст. 3033; 2005, N 30, ст. 3113; 2007, N 1, ст. 11; 2009, N 52, ст. 6450; 2010, N 15, ст. 1737; N 31, ст. 4196; 2011, N 27, ст. 3880; N 30, ст. 4566; 2012, N 26, ст. 3446) следующие изменения:</w:t>
      </w:r>
    </w:p>
    <w:p w:rsidR="00F912D9" w:rsidRDefault="00F912D9">
      <w:pPr>
        <w:pStyle w:val="ConsPlusNormal"/>
        <w:ind w:firstLine="540"/>
        <w:jc w:val="both"/>
      </w:pPr>
      <w:r>
        <w:t xml:space="preserve">1) в </w:t>
      </w:r>
      <w:hyperlink r:id="rId26" w:history="1">
        <w:r>
          <w:rPr>
            <w:color w:val="0000FF"/>
          </w:rPr>
          <w:t>пункте 1</w:t>
        </w:r>
      </w:hyperlink>
      <w:r>
        <w:t>:</w:t>
      </w:r>
    </w:p>
    <w:p w:rsidR="00F912D9" w:rsidRDefault="00F912D9">
      <w:pPr>
        <w:pStyle w:val="ConsPlusNormal"/>
        <w:ind w:firstLine="540"/>
        <w:jc w:val="both"/>
      </w:pPr>
      <w:r>
        <w:t xml:space="preserve">а) в </w:t>
      </w:r>
      <w:hyperlink r:id="rId27" w:history="1">
        <w:r>
          <w:rPr>
            <w:color w:val="0000FF"/>
          </w:rPr>
          <w:t>подпункте 4</w:t>
        </w:r>
      </w:hyperlink>
      <w:r>
        <w:t xml:space="preserve"> слово "лицензии;" заменить словами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912D9" w:rsidRDefault="00F912D9">
      <w:pPr>
        <w:pStyle w:val="ConsPlusNormal"/>
        <w:ind w:firstLine="540"/>
        <w:jc w:val="both"/>
      </w:pPr>
      <w:r>
        <w:t xml:space="preserve">б) в </w:t>
      </w:r>
      <w:hyperlink r:id="rId28" w:history="1">
        <w:r>
          <w:rPr>
            <w:color w:val="0000FF"/>
          </w:rPr>
          <w:t>подпункте 12</w:t>
        </w:r>
      </w:hyperlink>
      <w:r>
        <w:t xml:space="preserve"> слово "более;" заменить словами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912D9" w:rsidRDefault="00F912D9">
      <w:pPr>
        <w:pStyle w:val="ConsPlusNormal"/>
        <w:ind w:firstLine="540"/>
        <w:jc w:val="both"/>
      </w:pPr>
      <w:r>
        <w:t xml:space="preserve">2) </w:t>
      </w:r>
      <w:hyperlink r:id="rId29" w:history="1">
        <w:r>
          <w:rPr>
            <w:color w:val="0000FF"/>
          </w:rPr>
          <w:t>пункт 1.2</w:t>
        </w:r>
      </w:hyperlink>
      <w:r>
        <w:t xml:space="preserve"> изложить в следующей редакции:</w:t>
      </w:r>
    </w:p>
    <w:p w:rsidR="00F912D9" w:rsidRDefault="00F912D9">
      <w:pPr>
        <w:pStyle w:val="ConsPlusNormal"/>
        <w:ind w:firstLine="540"/>
        <w:jc w:val="both"/>
      </w:pPr>
      <w:r>
        <w:t>"1.2.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подпунктах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F912D9" w:rsidRDefault="00F912D9">
      <w:pPr>
        <w:pStyle w:val="ConsPlusNormal"/>
        <w:ind w:firstLine="540"/>
        <w:jc w:val="both"/>
      </w:pPr>
      <w:r>
        <w:t xml:space="preserve">3) в </w:t>
      </w:r>
      <w:hyperlink r:id="rId30" w:history="1">
        <w:r>
          <w:rPr>
            <w:color w:val="0000FF"/>
          </w:rPr>
          <w:t>подпункте 3 пункта 3</w:t>
        </w:r>
      </w:hyperlink>
      <w:r>
        <w:t xml:space="preserve"> слово "более;" заменить словами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912D9" w:rsidRDefault="00F912D9">
      <w:pPr>
        <w:pStyle w:val="ConsPlusNormal"/>
        <w:ind w:firstLine="540"/>
        <w:jc w:val="both"/>
      </w:pPr>
      <w:r>
        <w:t xml:space="preserve">4) в </w:t>
      </w:r>
      <w:hyperlink r:id="rId31" w:history="1">
        <w:r>
          <w:rPr>
            <w:color w:val="0000FF"/>
          </w:rPr>
          <w:t>подпункте 3 пункта 3.2</w:t>
        </w:r>
      </w:hyperlink>
      <w:r>
        <w:t xml:space="preserve"> слово "более;" заменить словами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912D9" w:rsidRDefault="00F912D9">
      <w:pPr>
        <w:pStyle w:val="ConsPlusNormal"/>
        <w:ind w:firstLine="540"/>
        <w:jc w:val="both"/>
      </w:pPr>
      <w:r>
        <w:t xml:space="preserve">5) </w:t>
      </w:r>
      <w:hyperlink r:id="rId32" w:history="1">
        <w:r>
          <w:rPr>
            <w:color w:val="0000FF"/>
          </w:rPr>
          <w:t>дополнить</w:t>
        </w:r>
      </w:hyperlink>
      <w:r>
        <w:t xml:space="preserve"> пунктом 3.2 - 1 следующего содержания:</w:t>
      </w:r>
    </w:p>
    <w:p w:rsidR="00F912D9" w:rsidRDefault="00F912D9">
      <w:pPr>
        <w:pStyle w:val="ConsPlusNormal"/>
        <w:ind w:firstLine="540"/>
        <w:jc w:val="both"/>
      </w:pPr>
      <w:r>
        <w:t>"3.2 - 1. Предусмотренные пунктом 3.2 настоящей статьи документы могут быть представлены заявителем на бумажном носителе или в форме электронных документов.";</w:t>
      </w:r>
    </w:p>
    <w:p w:rsidR="00F912D9" w:rsidRDefault="00F912D9">
      <w:pPr>
        <w:pStyle w:val="ConsPlusNormal"/>
        <w:ind w:firstLine="540"/>
        <w:jc w:val="both"/>
      </w:pPr>
      <w:r>
        <w:t xml:space="preserve">6) </w:t>
      </w:r>
      <w:hyperlink r:id="rId33" w:history="1">
        <w:r>
          <w:rPr>
            <w:color w:val="0000FF"/>
          </w:rPr>
          <w:t>пункт 4</w:t>
        </w:r>
      </w:hyperlink>
      <w:r>
        <w:t xml:space="preserve"> дополнить предложением следующего содержания: "В случае, если копия </w:t>
      </w:r>
      <w:r>
        <w:lastRenderedPageBreak/>
        <w:t>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912D9" w:rsidRDefault="00F912D9">
      <w:pPr>
        <w:pStyle w:val="ConsPlusNormal"/>
        <w:ind w:firstLine="540"/>
        <w:jc w:val="both"/>
      </w:pPr>
      <w:r>
        <w:t xml:space="preserve">7) </w:t>
      </w:r>
      <w:hyperlink r:id="rId34" w:history="1">
        <w:r>
          <w:rPr>
            <w:color w:val="0000FF"/>
          </w:rPr>
          <w:t>абзац второй пункта 17</w:t>
        </w:r>
      </w:hyperlink>
      <w:r>
        <w:t xml:space="preserve"> изложить в следующей редакции:</w:t>
      </w:r>
    </w:p>
    <w:p w:rsidR="00F912D9" w:rsidRDefault="00F912D9">
      <w:pPr>
        <w:pStyle w:val="ConsPlusNormal"/>
        <w:ind w:firstLine="540"/>
        <w:jc w:val="both"/>
      </w:pPr>
      <w:r>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F912D9" w:rsidRDefault="00F912D9">
      <w:pPr>
        <w:pStyle w:val="ConsPlusNormal"/>
        <w:ind w:firstLine="540"/>
        <w:jc w:val="both"/>
      </w:pPr>
    </w:p>
    <w:p w:rsidR="00F912D9" w:rsidRDefault="00F912D9">
      <w:pPr>
        <w:pStyle w:val="ConsPlusNormal"/>
        <w:ind w:firstLine="540"/>
        <w:jc w:val="both"/>
        <w:outlineLvl w:val="0"/>
      </w:pPr>
      <w:r>
        <w:t>Статья 7</w:t>
      </w:r>
    </w:p>
    <w:p w:rsidR="00F912D9" w:rsidRDefault="00F912D9">
      <w:pPr>
        <w:pStyle w:val="ConsPlusNormal"/>
        <w:ind w:firstLine="540"/>
        <w:jc w:val="both"/>
      </w:pPr>
    </w:p>
    <w:p w:rsidR="00F912D9" w:rsidRDefault="00F912D9">
      <w:pPr>
        <w:pStyle w:val="ConsPlusNormal"/>
        <w:ind w:firstLine="540"/>
        <w:jc w:val="both"/>
      </w:pPr>
      <w:hyperlink r:id="rId35" w:history="1">
        <w:r>
          <w:rPr>
            <w:color w:val="0000FF"/>
          </w:rPr>
          <w:t>Абзац четвертый пункта 1 статьи 24</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2008, N 45, ст. 5148) изложить в следующей редакции:</w:t>
      </w:r>
    </w:p>
    <w:p w:rsidR="00F912D9" w:rsidRDefault="00F912D9">
      <w:pPr>
        <w:pStyle w:val="ConsPlusNormal"/>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F912D9" w:rsidRDefault="00F912D9">
      <w:pPr>
        <w:pStyle w:val="ConsPlusNormal"/>
        <w:ind w:firstLine="540"/>
        <w:jc w:val="both"/>
      </w:pPr>
    </w:p>
    <w:p w:rsidR="00F912D9" w:rsidRDefault="00F912D9">
      <w:pPr>
        <w:pStyle w:val="ConsPlusNormal"/>
        <w:ind w:firstLine="540"/>
        <w:jc w:val="both"/>
        <w:outlineLvl w:val="0"/>
      </w:pPr>
      <w:r>
        <w:t>Статья 8</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36" w:history="1">
        <w:r>
          <w:rPr>
            <w:color w:val="0000FF"/>
          </w:rPr>
          <w:t>закон</w:t>
        </w:r>
      </w:hyperlink>
      <w:r>
        <w:t xml:space="preserve">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2006, N 31, ст. 3420; 2009, N 52, ст. 6413, 6450; 2010, N 11, ст. 1173; N 31, ст. 4196) следующие изменения:</w:t>
      </w:r>
    </w:p>
    <w:p w:rsidR="00F912D9" w:rsidRDefault="00F912D9">
      <w:pPr>
        <w:pStyle w:val="ConsPlusNormal"/>
        <w:ind w:firstLine="540"/>
        <w:jc w:val="both"/>
      </w:pPr>
      <w:bookmarkStart w:id="2" w:name="P86"/>
      <w:bookmarkEnd w:id="2"/>
      <w:r>
        <w:t xml:space="preserve">1) в </w:t>
      </w:r>
      <w:hyperlink r:id="rId37" w:history="1">
        <w:r>
          <w:rPr>
            <w:color w:val="0000FF"/>
          </w:rPr>
          <w:t>статье 8</w:t>
        </w:r>
      </w:hyperlink>
      <w:r>
        <w:t>:</w:t>
      </w:r>
    </w:p>
    <w:p w:rsidR="00F912D9" w:rsidRDefault="00F912D9">
      <w:pPr>
        <w:pStyle w:val="ConsPlusNormal"/>
        <w:ind w:firstLine="540"/>
        <w:jc w:val="both"/>
      </w:pPr>
      <w:r>
        <w:t xml:space="preserve">а) </w:t>
      </w:r>
      <w:hyperlink r:id="rId38" w:history="1">
        <w:r>
          <w:rPr>
            <w:color w:val="0000FF"/>
          </w:rPr>
          <w:t>часть первую</w:t>
        </w:r>
      </w:hyperlink>
      <w:r>
        <w:t xml:space="preserve"> дополнить новым вторым предложением следующего содержания: "Паспорт со сроком действия, предусмотренным частью первой статьи 10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w:t>
      </w:r>
    </w:p>
    <w:p w:rsidR="00F912D9" w:rsidRDefault="00F912D9">
      <w:pPr>
        <w:pStyle w:val="ConsPlusNormal"/>
        <w:ind w:firstLine="540"/>
        <w:jc w:val="both"/>
      </w:pPr>
      <w:r>
        <w:t xml:space="preserve">б) </w:t>
      </w:r>
      <w:hyperlink r:id="rId39" w:history="1">
        <w:r>
          <w:rPr>
            <w:color w:val="0000FF"/>
          </w:rPr>
          <w:t>часть восьмую</w:t>
        </w:r>
      </w:hyperlink>
      <w:r>
        <w:t xml:space="preserve"> дополнить предложением следующего содержания: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912D9" w:rsidRDefault="00F912D9">
      <w:pPr>
        <w:pStyle w:val="ConsPlusNormal"/>
        <w:ind w:firstLine="540"/>
        <w:jc w:val="both"/>
      </w:pPr>
      <w:r>
        <w:t xml:space="preserve">2) </w:t>
      </w:r>
      <w:hyperlink r:id="rId40" w:history="1">
        <w:r>
          <w:rPr>
            <w:color w:val="0000FF"/>
          </w:rPr>
          <w:t>часть первую статьи 9</w:t>
        </w:r>
      </w:hyperlink>
      <w:r>
        <w:t xml:space="preserve"> изложить в следующей редакции:</w:t>
      </w:r>
    </w:p>
    <w:p w:rsidR="00F912D9" w:rsidRDefault="00F912D9">
      <w:pPr>
        <w:pStyle w:val="ConsPlusNormal"/>
        <w:ind w:firstLine="540"/>
        <w:jc w:val="both"/>
      </w:pPr>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F912D9" w:rsidRDefault="00F912D9">
      <w:pPr>
        <w:pStyle w:val="ConsPlusNormal"/>
        <w:ind w:firstLine="540"/>
        <w:jc w:val="both"/>
      </w:pPr>
    </w:p>
    <w:p w:rsidR="00F912D9" w:rsidRDefault="00F912D9">
      <w:pPr>
        <w:pStyle w:val="ConsPlusNormal"/>
        <w:ind w:firstLine="540"/>
        <w:jc w:val="both"/>
        <w:outlineLvl w:val="0"/>
      </w:pPr>
      <w:bookmarkStart w:id="3" w:name="P92"/>
      <w:bookmarkEnd w:id="3"/>
      <w:r>
        <w:t xml:space="preserve">Статья 9. Утратила силу с 1 января 2017 года. - Федеральный </w:t>
      </w:r>
      <w:hyperlink r:id="rId41" w:history="1">
        <w:r>
          <w:rPr>
            <w:color w:val="0000FF"/>
          </w:rPr>
          <w:t>закон</w:t>
        </w:r>
      </w:hyperlink>
      <w:r>
        <w:t xml:space="preserve"> от 03.07.2016 N 361-ФЗ.</w:t>
      </w:r>
    </w:p>
    <w:p w:rsidR="00F912D9" w:rsidRDefault="00F912D9">
      <w:pPr>
        <w:pStyle w:val="ConsPlusNormal"/>
        <w:ind w:firstLine="540"/>
        <w:jc w:val="both"/>
      </w:pPr>
    </w:p>
    <w:p w:rsidR="00F912D9" w:rsidRDefault="00F912D9">
      <w:pPr>
        <w:pStyle w:val="ConsPlusNormal"/>
        <w:ind w:firstLine="540"/>
        <w:jc w:val="both"/>
        <w:outlineLvl w:val="0"/>
      </w:pPr>
      <w:r>
        <w:t>Статья 10</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42" w:history="1">
        <w:r>
          <w:rPr>
            <w:color w:val="0000FF"/>
          </w:rPr>
          <w:t>закон</w:t>
        </w:r>
      </w:hyperlink>
      <w:r>
        <w:t xml:space="preserve"> от 15 ноября 1997 года N 143-ФЗ "Об актах гражданского </w:t>
      </w:r>
      <w:r>
        <w:lastRenderedPageBreak/>
        <w:t>состояния" (Собрание законодательства Российской Федерации, 1997, N 47, ст. 5340; 2001, N 44, ст. 4149; 2002, N 18, ст. 1724; 2003, N 17, ст. 1553; N 50, ст. 4855; 2009, N 51, ст. 6154; 2010, N 15, ст. 1748; 2011, N 49, ст. 7056; N 50, ст. 7342) следующие изменения:</w:t>
      </w:r>
    </w:p>
    <w:p w:rsidR="00F912D9" w:rsidRDefault="00F912D9">
      <w:pPr>
        <w:pStyle w:val="ConsPlusNormal"/>
        <w:ind w:firstLine="540"/>
        <w:jc w:val="both"/>
      </w:pPr>
      <w:bookmarkStart w:id="4" w:name="P97"/>
      <w:bookmarkEnd w:id="4"/>
      <w:r>
        <w:t xml:space="preserve">1) </w:t>
      </w:r>
      <w:hyperlink r:id="rId43" w:history="1">
        <w:r>
          <w:rPr>
            <w:color w:val="0000FF"/>
          </w:rPr>
          <w:t>статью 9</w:t>
        </w:r>
      </w:hyperlink>
      <w:r>
        <w:t xml:space="preserve"> дополнить пунктом 5 следующего содержания:</w:t>
      </w:r>
    </w:p>
    <w:p w:rsidR="00F912D9" w:rsidRDefault="00F912D9">
      <w:pPr>
        <w:pStyle w:val="ConsPlusNormal"/>
        <w:ind w:firstLine="540"/>
        <w:jc w:val="both"/>
      </w:pPr>
      <w:r>
        <w:t>"5. Подача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F912D9" w:rsidRDefault="00F912D9">
      <w:pPr>
        <w:pStyle w:val="ConsPlusNormal"/>
        <w:pBdr>
          <w:top w:val="single" w:sz="6" w:space="0" w:color="auto"/>
        </w:pBdr>
        <w:spacing w:before="100" w:after="100"/>
        <w:jc w:val="both"/>
        <w:rPr>
          <w:sz w:val="2"/>
          <w:szCs w:val="2"/>
        </w:rPr>
      </w:pPr>
    </w:p>
    <w:p w:rsidR="00F912D9" w:rsidRDefault="00F912D9">
      <w:pPr>
        <w:pStyle w:val="ConsPlusNormal"/>
        <w:ind w:firstLine="540"/>
        <w:jc w:val="both"/>
      </w:pPr>
      <w:r>
        <w:t>КонсультантПлюс: примечание.</w:t>
      </w:r>
    </w:p>
    <w:p w:rsidR="00F912D9" w:rsidRDefault="00F912D9">
      <w:pPr>
        <w:pStyle w:val="ConsPlusNormal"/>
        <w:ind w:firstLine="540"/>
        <w:jc w:val="both"/>
      </w:pPr>
      <w:r>
        <w:t xml:space="preserve">С 1 января 2018 года Федеральным </w:t>
      </w:r>
      <w:hyperlink r:id="rId44" w:history="1">
        <w:r>
          <w:rPr>
            <w:color w:val="0000FF"/>
          </w:rPr>
          <w:t>законом</w:t>
        </w:r>
      </w:hyperlink>
      <w:r>
        <w:t xml:space="preserve"> от 23.06.2016 N 219-ФЗ пункт 2 статьи 10 признается утратившим силу.</w:t>
      </w:r>
    </w:p>
    <w:p w:rsidR="00F912D9" w:rsidRDefault="00F912D9">
      <w:pPr>
        <w:pStyle w:val="ConsPlusNormal"/>
        <w:pBdr>
          <w:top w:val="single" w:sz="6" w:space="0" w:color="auto"/>
        </w:pBdr>
        <w:spacing w:before="100" w:after="100"/>
        <w:jc w:val="both"/>
        <w:rPr>
          <w:sz w:val="2"/>
          <w:szCs w:val="2"/>
        </w:rPr>
      </w:pPr>
    </w:p>
    <w:p w:rsidR="00F912D9" w:rsidRDefault="00F912D9">
      <w:pPr>
        <w:pStyle w:val="ConsPlusNormal"/>
        <w:ind w:firstLine="540"/>
        <w:jc w:val="both"/>
      </w:pPr>
      <w:bookmarkStart w:id="5" w:name="P103"/>
      <w:bookmarkEnd w:id="5"/>
      <w:r>
        <w:t xml:space="preserve">2) </w:t>
      </w:r>
      <w:hyperlink r:id="rId45" w:history="1">
        <w:r>
          <w:rPr>
            <w:color w:val="0000FF"/>
          </w:rPr>
          <w:t>статью 12</w:t>
        </w:r>
      </w:hyperlink>
      <w:r>
        <w:t xml:space="preserve"> дополнить пунктом 5 следующего содержания:</w:t>
      </w:r>
    </w:p>
    <w:p w:rsidR="00F912D9" w:rsidRDefault="00F912D9">
      <w:pPr>
        <w:pStyle w:val="ConsPlusNormal"/>
        <w:ind w:firstLine="540"/>
        <w:jc w:val="both"/>
      </w:pPr>
      <w:r>
        <w:t xml:space="preserve">"5. Помимо случаев, предусмотренных пунктами 2 - 4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46"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r>
        <w:t xml:space="preserve">3) в </w:t>
      </w:r>
      <w:hyperlink r:id="rId47" w:history="1">
        <w:r>
          <w:rPr>
            <w:color w:val="0000FF"/>
          </w:rPr>
          <w:t>статье 26</w:t>
        </w:r>
      </w:hyperlink>
      <w:r>
        <w:t>:</w:t>
      </w:r>
    </w:p>
    <w:p w:rsidR="00F912D9" w:rsidRDefault="00F912D9">
      <w:pPr>
        <w:pStyle w:val="ConsPlusNormal"/>
        <w:ind w:firstLine="540"/>
        <w:jc w:val="both"/>
      </w:pPr>
      <w:r>
        <w:t xml:space="preserve">а) в </w:t>
      </w:r>
      <w:hyperlink r:id="rId48" w:history="1">
        <w:r>
          <w:rPr>
            <w:color w:val="0000FF"/>
          </w:rPr>
          <w:t>пункте 1</w:t>
        </w:r>
      </w:hyperlink>
      <w:r>
        <w:t>:</w:t>
      </w:r>
    </w:p>
    <w:p w:rsidR="00F912D9" w:rsidRDefault="00F912D9">
      <w:pPr>
        <w:pStyle w:val="ConsPlusNormal"/>
        <w:ind w:firstLine="540"/>
        <w:jc w:val="both"/>
      </w:pPr>
      <w:hyperlink r:id="rId49" w:history="1">
        <w:r>
          <w:rPr>
            <w:color w:val="0000FF"/>
          </w:rPr>
          <w:t>абзац первый</w:t>
        </w:r>
      </w:hyperlink>
      <w:r>
        <w:t xml:space="preserve"> изложить в следующей редакции:</w:t>
      </w:r>
    </w:p>
    <w:p w:rsidR="00F912D9" w:rsidRDefault="00F912D9">
      <w:pPr>
        <w:pStyle w:val="ConsPlusNormal"/>
        <w:ind w:firstLine="540"/>
        <w:jc w:val="both"/>
      </w:pPr>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Указанное заявление может быть подано через многофункциональный центр.";</w:t>
      </w:r>
    </w:p>
    <w:p w:rsidR="00F912D9" w:rsidRDefault="00F912D9">
      <w:pPr>
        <w:pStyle w:val="ConsPlusNormal"/>
        <w:ind w:firstLine="540"/>
        <w:jc w:val="both"/>
      </w:pPr>
      <w:r>
        <w:t xml:space="preserve">в </w:t>
      </w:r>
      <w:hyperlink r:id="rId50" w:history="1">
        <w:r>
          <w:rPr>
            <w:color w:val="0000FF"/>
          </w:rPr>
          <w:t>абзаце девятом</w:t>
        </w:r>
      </w:hyperlink>
      <w:r>
        <w:t xml:space="preserve"> слово "ранее;" заменить словами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F912D9" w:rsidRDefault="00F912D9">
      <w:pPr>
        <w:pStyle w:val="ConsPlusNormal"/>
        <w:ind w:firstLine="540"/>
        <w:jc w:val="both"/>
      </w:pPr>
      <w:r>
        <w:t xml:space="preserve">б) </w:t>
      </w:r>
      <w:hyperlink r:id="rId51" w:history="1">
        <w:r>
          <w:rPr>
            <w:color w:val="0000FF"/>
          </w:rPr>
          <w:t>пункт 2</w:t>
        </w:r>
      </w:hyperlink>
      <w:r>
        <w:t xml:space="preserve"> изложить в следующей редакции:</w:t>
      </w:r>
    </w:p>
    <w:p w:rsidR="00F912D9" w:rsidRDefault="00F912D9">
      <w:pPr>
        <w:pStyle w:val="ConsPlusNormal"/>
        <w:ind w:firstLine="540"/>
        <w:jc w:val="both"/>
      </w:pPr>
      <w: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w:t>
      </w:r>
    </w:p>
    <w:p w:rsidR="00F912D9" w:rsidRDefault="00F912D9">
      <w:pPr>
        <w:pStyle w:val="ConsPlusNormal"/>
        <w:ind w:firstLine="540"/>
        <w:jc w:val="both"/>
      </w:pPr>
      <w:r>
        <w:t xml:space="preserve">4) в </w:t>
      </w:r>
      <w:hyperlink r:id="rId52" w:history="1">
        <w:r>
          <w:rPr>
            <w:color w:val="0000FF"/>
          </w:rPr>
          <w:t>статье 33</w:t>
        </w:r>
      </w:hyperlink>
      <w:r>
        <w:t>:</w:t>
      </w:r>
    </w:p>
    <w:p w:rsidR="00F912D9" w:rsidRDefault="00F912D9">
      <w:pPr>
        <w:pStyle w:val="ConsPlusNormal"/>
        <w:ind w:firstLine="540"/>
        <w:jc w:val="both"/>
      </w:pPr>
      <w:r>
        <w:t xml:space="preserve">а) </w:t>
      </w:r>
      <w:hyperlink r:id="rId53" w:history="1">
        <w:r>
          <w:rPr>
            <w:color w:val="0000FF"/>
          </w:rPr>
          <w:t>абзац первый пункта 2</w:t>
        </w:r>
      </w:hyperlink>
      <w:r>
        <w:t xml:space="preserve"> изложить в следующей редакции:</w:t>
      </w:r>
    </w:p>
    <w:p w:rsidR="00F912D9" w:rsidRDefault="00F912D9">
      <w:pPr>
        <w:pStyle w:val="ConsPlusNormal"/>
        <w:ind w:firstLine="540"/>
        <w:jc w:val="both"/>
      </w:pPr>
      <w:r>
        <w:t xml:space="preserve">"2. Супруги, желающие расторгнуть брак, подают совместное заявление о расторжении брака </w:t>
      </w:r>
      <w:r>
        <w:lastRenderedPageBreak/>
        <w:t>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w:t>
      </w:r>
    </w:p>
    <w:p w:rsidR="00F912D9" w:rsidRDefault="00F912D9">
      <w:pPr>
        <w:pStyle w:val="ConsPlusNormal"/>
        <w:ind w:firstLine="540"/>
        <w:jc w:val="both"/>
      </w:pPr>
      <w:r>
        <w:t xml:space="preserve">б) </w:t>
      </w:r>
      <w:hyperlink r:id="rId54" w:history="1">
        <w:r>
          <w:rPr>
            <w:color w:val="0000FF"/>
          </w:rPr>
          <w:t>пункт 3</w:t>
        </w:r>
      </w:hyperlink>
      <w:r>
        <w:t xml:space="preserve"> изложить в следующей редакции:</w:t>
      </w:r>
    </w:p>
    <w:p w:rsidR="00F912D9" w:rsidRDefault="00F912D9">
      <w:pPr>
        <w:pStyle w:val="ConsPlusNormal"/>
        <w:ind w:firstLine="540"/>
        <w:jc w:val="both"/>
      </w:pPr>
      <w: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w:t>
      </w:r>
    </w:p>
    <w:p w:rsidR="00F912D9" w:rsidRDefault="00F912D9">
      <w:pPr>
        <w:pStyle w:val="ConsPlusNormal"/>
        <w:ind w:firstLine="540"/>
        <w:jc w:val="both"/>
      </w:pPr>
      <w:r>
        <w:t xml:space="preserve">5) </w:t>
      </w:r>
      <w:hyperlink r:id="rId55" w:history="1">
        <w:r>
          <w:rPr>
            <w:color w:val="0000FF"/>
          </w:rPr>
          <w:t>абзац девятый пункта 2 статьи 51</w:t>
        </w:r>
      </w:hyperlink>
      <w:r>
        <w:t xml:space="preserve"> дополнить предложениями следующего содержания: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F912D9" w:rsidRDefault="00F912D9">
      <w:pPr>
        <w:pStyle w:val="ConsPlusNormal"/>
        <w:ind w:firstLine="540"/>
        <w:jc w:val="both"/>
      </w:pPr>
    </w:p>
    <w:p w:rsidR="00F912D9" w:rsidRDefault="00F912D9">
      <w:pPr>
        <w:pStyle w:val="ConsPlusNormal"/>
        <w:ind w:firstLine="540"/>
        <w:jc w:val="both"/>
        <w:outlineLvl w:val="0"/>
      </w:pPr>
      <w:bookmarkStart w:id="6" w:name="P119"/>
      <w:bookmarkEnd w:id="6"/>
      <w:r>
        <w:t>Статья 11</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56"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2003, N 2, ст. 166; 2005, N 19, ст. 1755; 2007, N 50, ст. 6247; 2008, N 18, ст. 1942; N 30, ст. 3616; 2009, N 29, ст. 3619; 2010, N 31, ст. 4196; 2011, N 29, ст. 4291) следующие изменения:</w:t>
      </w:r>
    </w:p>
    <w:p w:rsidR="00F912D9" w:rsidRDefault="00F912D9">
      <w:pPr>
        <w:pStyle w:val="ConsPlusNormal"/>
        <w:ind w:firstLine="540"/>
        <w:jc w:val="both"/>
      </w:pPr>
      <w:r>
        <w:t xml:space="preserve">1) </w:t>
      </w:r>
      <w:hyperlink r:id="rId57" w:history="1">
        <w:r>
          <w:rPr>
            <w:color w:val="0000FF"/>
          </w:rPr>
          <w:t>абзац первый пункта 4 статьи 36.7</w:t>
        </w:r>
      </w:hyperlink>
      <w:r>
        <w:t xml:space="preserve"> после слов "Пенсионный фонд Российской Федерации"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2) </w:t>
      </w:r>
      <w:hyperlink r:id="rId58" w:history="1">
        <w:r>
          <w:rPr>
            <w:color w:val="0000FF"/>
          </w:rPr>
          <w:t>абзац первый пункта 3 статьи 36.8</w:t>
        </w:r>
      </w:hyperlink>
      <w:r>
        <w:t xml:space="preserve"> после слов "направляется в Пенсионный фонд Российской Федерации" дополнить словами "непосредственно либо через многофункциональный центр";</w:t>
      </w:r>
    </w:p>
    <w:p w:rsidR="00F912D9" w:rsidRDefault="00F912D9">
      <w:pPr>
        <w:pStyle w:val="ConsPlusNormal"/>
        <w:ind w:firstLine="540"/>
        <w:jc w:val="both"/>
      </w:pPr>
      <w:r>
        <w:t xml:space="preserve">3) </w:t>
      </w:r>
      <w:hyperlink r:id="rId59" w:history="1">
        <w:r>
          <w:rPr>
            <w:color w:val="0000FF"/>
          </w:rPr>
          <w:t>абзац первый пункта 3 статьи 36.11</w:t>
        </w:r>
      </w:hyperlink>
      <w:r>
        <w:t xml:space="preserve"> после слов "Пенсионный фонд Российской Федерации" дополнить словами "непосредственно либо через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r>
        <w:t>Статья 12</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60"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2004, N 35, ст. 3607; 2005, N 1, ст. 25; 2008, N 52, ст. 6224; 2010, N 50, ст. 6603; 2011, N 27, ст. 3880) следующие изменения:</w:t>
      </w:r>
    </w:p>
    <w:p w:rsidR="00F912D9" w:rsidRDefault="00F912D9">
      <w:pPr>
        <w:pStyle w:val="ConsPlusNormal"/>
        <w:ind w:firstLine="540"/>
        <w:jc w:val="both"/>
      </w:pPr>
      <w:r>
        <w:t xml:space="preserve">1) в </w:t>
      </w:r>
      <w:hyperlink r:id="rId61" w:history="1">
        <w:r>
          <w:rPr>
            <w:color w:val="0000FF"/>
          </w:rPr>
          <w:t>статье 6.3</w:t>
        </w:r>
      </w:hyperlink>
      <w:r>
        <w:t>:</w:t>
      </w:r>
    </w:p>
    <w:p w:rsidR="00F912D9" w:rsidRDefault="00F912D9">
      <w:pPr>
        <w:pStyle w:val="ConsPlusNormal"/>
        <w:ind w:firstLine="540"/>
        <w:jc w:val="both"/>
      </w:pPr>
      <w:bookmarkStart w:id="7" w:name="P130"/>
      <w:bookmarkEnd w:id="7"/>
      <w:r>
        <w:t xml:space="preserve">а) </w:t>
      </w:r>
      <w:hyperlink r:id="rId62" w:history="1">
        <w:r>
          <w:rPr>
            <w:color w:val="0000FF"/>
          </w:rPr>
          <w:t>абзац первый части 3</w:t>
        </w:r>
      </w:hyperlink>
      <w:r>
        <w:t xml:space="preserve"> дополнить словами ",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F912D9" w:rsidRDefault="00F912D9">
      <w:pPr>
        <w:pStyle w:val="ConsPlusNormal"/>
        <w:ind w:firstLine="540"/>
        <w:jc w:val="both"/>
      </w:pPr>
      <w:r>
        <w:t xml:space="preserve">б) в </w:t>
      </w:r>
      <w:hyperlink r:id="rId63" w:history="1">
        <w:r>
          <w:rPr>
            <w:color w:val="0000FF"/>
          </w:rPr>
          <w:t>части 4</w:t>
        </w:r>
      </w:hyperlink>
      <w:r>
        <w:t>:</w:t>
      </w:r>
    </w:p>
    <w:p w:rsidR="00F912D9" w:rsidRDefault="00F912D9">
      <w:pPr>
        <w:pStyle w:val="ConsPlusNormal"/>
        <w:ind w:firstLine="540"/>
        <w:jc w:val="both"/>
      </w:pPr>
      <w:hyperlink r:id="rId64" w:history="1">
        <w:r>
          <w:rPr>
            <w:color w:val="0000FF"/>
          </w:rPr>
          <w:t>абзац третий</w:t>
        </w:r>
      </w:hyperlink>
      <w:r>
        <w:t xml:space="preserve"> изложить в следующей редакции:</w:t>
      </w:r>
    </w:p>
    <w:p w:rsidR="00F912D9" w:rsidRDefault="00F912D9">
      <w:pPr>
        <w:pStyle w:val="ConsPlusNormal"/>
        <w:ind w:firstLine="540"/>
        <w:jc w:val="both"/>
      </w:pPr>
      <w:r>
        <w:lastRenderedPageBreak/>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F912D9" w:rsidRDefault="00F912D9">
      <w:pPr>
        <w:pStyle w:val="ConsPlusNormal"/>
        <w:ind w:firstLine="540"/>
        <w:jc w:val="both"/>
      </w:pPr>
      <w:hyperlink r:id="rId65" w:history="1">
        <w:r>
          <w:rPr>
            <w:color w:val="0000FF"/>
          </w:rPr>
          <w:t>дополнить</w:t>
        </w:r>
      </w:hyperlink>
      <w:r>
        <w:t xml:space="preserve"> пунктом 3 следующего содержания:</w:t>
      </w:r>
    </w:p>
    <w:p w:rsidR="00F912D9" w:rsidRDefault="00F912D9">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F912D9" w:rsidRDefault="00F912D9">
      <w:pPr>
        <w:pStyle w:val="ConsPlusNormal"/>
        <w:ind w:firstLine="540"/>
        <w:jc w:val="both"/>
      </w:pPr>
      <w:r>
        <w:t xml:space="preserve">2) </w:t>
      </w:r>
      <w:hyperlink r:id="rId66" w:history="1">
        <w:r>
          <w:rPr>
            <w:color w:val="0000FF"/>
          </w:rPr>
          <w:t>абзац первый части 2 статьи 8</w:t>
        </w:r>
      </w:hyperlink>
      <w:r>
        <w:t xml:space="preserve"> изложить в следующей редакции:</w:t>
      </w:r>
    </w:p>
    <w:p w:rsidR="00F912D9" w:rsidRDefault="00F912D9">
      <w:pPr>
        <w:pStyle w:val="ConsPlusNormal"/>
        <w:ind w:firstLine="540"/>
        <w:jc w:val="both"/>
      </w:pPr>
      <w:r>
        <w:t>"2. Государственная социальная помощь назначается на основании представленного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заявления гражданина от себя лично (для малоимущих одиноко проживающих граждан) или от имени своей семьи либо заявления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F912D9" w:rsidRDefault="00F912D9">
      <w:pPr>
        <w:pStyle w:val="ConsPlusNormal"/>
        <w:ind w:firstLine="540"/>
        <w:jc w:val="both"/>
      </w:pPr>
    </w:p>
    <w:p w:rsidR="00F912D9" w:rsidRDefault="00F912D9">
      <w:pPr>
        <w:pStyle w:val="ConsPlusNormal"/>
        <w:ind w:firstLine="540"/>
        <w:jc w:val="both"/>
        <w:outlineLvl w:val="0"/>
      </w:pPr>
      <w:bookmarkStart w:id="8" w:name="P139"/>
      <w:bookmarkEnd w:id="8"/>
      <w:r>
        <w:t>Статья 13</w:t>
      </w:r>
    </w:p>
    <w:p w:rsidR="00F912D9" w:rsidRDefault="00F912D9">
      <w:pPr>
        <w:pStyle w:val="ConsPlusNormal"/>
        <w:ind w:firstLine="540"/>
        <w:jc w:val="both"/>
      </w:pPr>
    </w:p>
    <w:p w:rsidR="00F912D9" w:rsidRDefault="00F912D9">
      <w:pPr>
        <w:pStyle w:val="ConsPlusNormal"/>
        <w:ind w:firstLine="540"/>
        <w:jc w:val="both"/>
      </w:pPr>
      <w:hyperlink r:id="rId67" w:history="1">
        <w:r>
          <w:rPr>
            <w:color w:val="0000FF"/>
          </w:rPr>
          <w:t>Пункт 3 статьи 333.18</w:t>
        </w:r>
      </w:hyperlink>
      <w:r>
        <w:t xml:space="preserve"> части второй Налогового кодекса Российской Федерации (Собрание законодательства Российской Федерации, 2000, N 32, ст. 3340; 2004, N 45, ст. 4377; 2005, N 52, ст. 5581; 2006, N 1, ст. 12; 2007, N 31, ст. 4013; 2009, N 52, ст. 6450; 2011, N 49, ст. 7061) дополнить абзацами следующего содержания:</w:t>
      </w:r>
    </w:p>
    <w:p w:rsidR="00F912D9" w:rsidRDefault="00F912D9">
      <w:pPr>
        <w:pStyle w:val="ConsPlusNormal"/>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912D9" w:rsidRDefault="00F912D9">
      <w:pPr>
        <w:pStyle w:val="ConsPlusNormal"/>
        <w:ind w:firstLine="540"/>
        <w:jc w:val="both"/>
      </w:pPr>
    </w:p>
    <w:p w:rsidR="00F912D9" w:rsidRDefault="00F912D9">
      <w:pPr>
        <w:pStyle w:val="ConsPlusNormal"/>
        <w:ind w:firstLine="540"/>
        <w:jc w:val="both"/>
        <w:outlineLvl w:val="0"/>
      </w:pPr>
      <w:r>
        <w:t>Статья 14</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6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2003, N 27, ст. 2700; 2006, N 1, ст. 10; N 18, ст. 1907; N 19, ст. 2066; N 31, ст. 3438; N 50, ст. 5281; 2007, N 16, ст. 1825; N 20, ст. 2367; N 26, ст. 3089; N 31, ст. 4007, 4015; N 41, ст. 4845; 2009, N 7, ст. 777; N 29, ст. 3597; N 45, ст. 5265, 5267; N 48, ст. 5711; 2010, N 1, ст. 1; N 19, ст. 2291; N 30, ст. 4006; N 31, ст. 4208; 2011, N 1, ст. 23; N 17, ст. 2310; N 30, ст. 4573; N 49, ст. 7061; N 50, ст. 7345, 7346, 7351, 7355; 2012, N 6, ст. 621; N 18, ст. 2128; N 24, ст. 3068) следующие изменения:</w:t>
      </w:r>
    </w:p>
    <w:p w:rsidR="00F912D9" w:rsidRDefault="00F912D9">
      <w:pPr>
        <w:pStyle w:val="ConsPlusNormal"/>
        <w:ind w:firstLine="540"/>
        <w:jc w:val="both"/>
      </w:pPr>
      <w:r>
        <w:t xml:space="preserve">1) </w:t>
      </w:r>
      <w:hyperlink r:id="rId70" w:history="1">
        <w:r>
          <w:rPr>
            <w:color w:val="0000FF"/>
          </w:rPr>
          <w:t>примечание</w:t>
        </w:r>
      </w:hyperlink>
      <w:r>
        <w:t xml:space="preserve"> к статье 1.5 после слов "совершенные с использованием транспортных средств" дополнить словами "либо собственником, владельцем земельного участка либо другого объекта недвижимости";</w:t>
      </w:r>
    </w:p>
    <w:p w:rsidR="00F912D9" w:rsidRDefault="00F912D9">
      <w:pPr>
        <w:pStyle w:val="ConsPlusNormal"/>
        <w:ind w:firstLine="540"/>
        <w:jc w:val="both"/>
      </w:pPr>
      <w:r>
        <w:t xml:space="preserve">2) </w:t>
      </w:r>
      <w:hyperlink r:id="rId71" w:history="1">
        <w:r>
          <w:rPr>
            <w:color w:val="0000FF"/>
          </w:rPr>
          <w:t>дополнить</w:t>
        </w:r>
      </w:hyperlink>
      <w:r>
        <w:t xml:space="preserve"> статьей 2.6.2 следующего содержания:</w:t>
      </w:r>
    </w:p>
    <w:p w:rsidR="00F912D9" w:rsidRDefault="00F912D9">
      <w:pPr>
        <w:pStyle w:val="ConsPlusNormal"/>
        <w:ind w:firstLine="540"/>
        <w:jc w:val="both"/>
      </w:pPr>
    </w:p>
    <w:p w:rsidR="00F912D9" w:rsidRDefault="00F912D9">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F912D9" w:rsidRDefault="00F912D9">
      <w:pPr>
        <w:pStyle w:val="ConsPlusNormal"/>
        <w:ind w:firstLine="540"/>
        <w:jc w:val="both"/>
      </w:pPr>
    </w:p>
    <w:p w:rsidR="00F912D9" w:rsidRDefault="00F912D9">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912D9" w:rsidRDefault="00F912D9">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912D9" w:rsidRDefault="00F912D9">
      <w:pPr>
        <w:pStyle w:val="ConsPlusNormal"/>
        <w:ind w:firstLine="540"/>
        <w:jc w:val="both"/>
      </w:pPr>
    </w:p>
    <w:p w:rsidR="00F912D9" w:rsidRDefault="00F912D9">
      <w:pPr>
        <w:pStyle w:val="ConsPlusNormal"/>
        <w:ind w:firstLine="540"/>
        <w:jc w:val="both"/>
      </w:pPr>
      <w:r>
        <w:t xml:space="preserve">3) в </w:t>
      </w:r>
      <w:hyperlink r:id="rId72" w:history="1">
        <w:r>
          <w:rPr>
            <w:color w:val="0000FF"/>
          </w:rPr>
          <w:t>статье 3.11</w:t>
        </w:r>
      </w:hyperlink>
      <w:r>
        <w:t>:</w:t>
      </w:r>
    </w:p>
    <w:p w:rsidR="00F912D9" w:rsidRDefault="00F912D9">
      <w:pPr>
        <w:pStyle w:val="ConsPlusNormal"/>
        <w:ind w:firstLine="540"/>
        <w:jc w:val="both"/>
      </w:pPr>
      <w:r>
        <w:t xml:space="preserve">а) </w:t>
      </w:r>
      <w:hyperlink r:id="rId73" w:history="1">
        <w:r>
          <w:rPr>
            <w:color w:val="0000FF"/>
          </w:rPr>
          <w:t>часть 1</w:t>
        </w:r>
      </w:hyperlink>
      <w:r>
        <w:t xml:space="preserve"> после слов "либо осуществлять деятельность" дополнить словами "по предоставлению государственных и муниципальных услуг либо деятельность";</w:t>
      </w:r>
    </w:p>
    <w:p w:rsidR="00F912D9" w:rsidRDefault="00F912D9">
      <w:pPr>
        <w:pStyle w:val="ConsPlusNormal"/>
        <w:ind w:firstLine="540"/>
        <w:jc w:val="both"/>
      </w:pPr>
      <w:r>
        <w:t xml:space="preserve">б) </w:t>
      </w:r>
      <w:hyperlink r:id="rId74" w:history="1">
        <w:r>
          <w:rPr>
            <w:color w:val="0000FF"/>
          </w:rPr>
          <w:t>часть 3</w:t>
        </w:r>
      </w:hyperlink>
      <w:r>
        <w:t xml:space="preserve"> после слов "частной практикой," дополнить словами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w:t>
      </w:r>
    </w:p>
    <w:p w:rsidR="00F912D9" w:rsidRDefault="00F912D9">
      <w:pPr>
        <w:pStyle w:val="ConsPlusNormal"/>
        <w:ind w:firstLine="540"/>
        <w:jc w:val="both"/>
      </w:pPr>
      <w:r>
        <w:t xml:space="preserve">4) в </w:t>
      </w:r>
      <w:hyperlink r:id="rId75" w:history="1">
        <w:r>
          <w:rPr>
            <w:color w:val="0000FF"/>
          </w:rPr>
          <w:t>статье 5.63</w:t>
        </w:r>
      </w:hyperlink>
      <w:r>
        <w:t>:</w:t>
      </w:r>
    </w:p>
    <w:p w:rsidR="00F912D9" w:rsidRDefault="00F912D9">
      <w:pPr>
        <w:pStyle w:val="ConsPlusNormal"/>
        <w:ind w:firstLine="540"/>
        <w:jc w:val="both"/>
      </w:pPr>
      <w:r>
        <w:t xml:space="preserve">а) в </w:t>
      </w:r>
      <w:hyperlink r:id="rId76" w:history="1">
        <w:r>
          <w:rPr>
            <w:color w:val="0000FF"/>
          </w:rPr>
          <w:t>части 1</w:t>
        </w:r>
      </w:hyperlink>
      <w:r>
        <w:t>:</w:t>
      </w:r>
    </w:p>
    <w:p w:rsidR="00F912D9" w:rsidRDefault="00F912D9">
      <w:pPr>
        <w:pStyle w:val="ConsPlusNormal"/>
        <w:ind w:firstLine="540"/>
        <w:jc w:val="both"/>
      </w:pPr>
      <w:r>
        <w:t xml:space="preserve">в </w:t>
      </w:r>
      <w:hyperlink r:id="rId77" w:history="1">
        <w:r>
          <w:rPr>
            <w:color w:val="0000FF"/>
          </w:rPr>
          <w:t>абзаце первом</w:t>
        </w:r>
      </w:hyperlink>
      <w:r>
        <w:t xml:space="preserve"> слова "либо сотрудником многофункционального центра предоставления государственных и муниципальных услуг" заменить словами ",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w:t>
      </w:r>
    </w:p>
    <w:p w:rsidR="00F912D9" w:rsidRDefault="00F912D9">
      <w:pPr>
        <w:pStyle w:val="ConsPlusNormal"/>
        <w:ind w:firstLine="540"/>
        <w:jc w:val="both"/>
      </w:pPr>
      <w:hyperlink r:id="rId78" w:history="1">
        <w:r>
          <w:rPr>
            <w:color w:val="0000FF"/>
          </w:rPr>
          <w:t>абзац второй</w:t>
        </w:r>
      </w:hyperlink>
      <w:r>
        <w:t xml:space="preserve"> изложить в следующей редакции:</w:t>
      </w:r>
    </w:p>
    <w:p w:rsidR="00F912D9" w:rsidRDefault="00F912D9">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912D9" w:rsidRDefault="00F912D9">
      <w:pPr>
        <w:pStyle w:val="ConsPlusNormal"/>
        <w:ind w:firstLine="540"/>
        <w:jc w:val="both"/>
      </w:pPr>
      <w:r>
        <w:t xml:space="preserve">б) </w:t>
      </w:r>
      <w:hyperlink r:id="rId79" w:history="1">
        <w:r>
          <w:rPr>
            <w:color w:val="0000FF"/>
          </w:rPr>
          <w:t>часть 2</w:t>
        </w:r>
      </w:hyperlink>
      <w:r>
        <w:t xml:space="preserve"> изложить в следующей редакции:</w:t>
      </w:r>
    </w:p>
    <w:p w:rsidR="00F912D9" w:rsidRDefault="00F912D9">
      <w:pPr>
        <w:pStyle w:val="ConsPlusNormal"/>
        <w:ind w:firstLine="540"/>
        <w:jc w:val="both"/>
      </w:pPr>
      <w:r>
        <w:t>"2. Требование лицом, указанным в части 1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912D9" w:rsidRDefault="00F912D9">
      <w:pPr>
        <w:pStyle w:val="ConsPlusNormal"/>
        <w:ind w:firstLine="540"/>
        <w:jc w:val="both"/>
      </w:pPr>
      <w:r>
        <w:lastRenderedPageBreak/>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912D9" w:rsidRDefault="00F912D9">
      <w:pPr>
        <w:pStyle w:val="ConsPlusNormal"/>
        <w:ind w:firstLine="540"/>
        <w:jc w:val="both"/>
      </w:pPr>
      <w:r>
        <w:t xml:space="preserve">в) </w:t>
      </w:r>
      <w:hyperlink r:id="rId80" w:history="1">
        <w:r>
          <w:rPr>
            <w:color w:val="0000FF"/>
          </w:rPr>
          <w:t>дополнить</w:t>
        </w:r>
      </w:hyperlink>
      <w:r>
        <w:t xml:space="preserve"> частью 4 следующего содержания:</w:t>
      </w:r>
    </w:p>
    <w:p w:rsidR="00F912D9" w:rsidRDefault="00F912D9">
      <w:pPr>
        <w:pStyle w:val="ConsPlusNormal"/>
        <w:ind w:firstLine="540"/>
        <w:jc w:val="both"/>
      </w:pPr>
      <w:r>
        <w:t>"4.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p>
    <w:p w:rsidR="00F912D9" w:rsidRDefault="00F912D9">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912D9" w:rsidRDefault="00F912D9">
      <w:pPr>
        <w:pStyle w:val="ConsPlusNormal"/>
        <w:ind w:firstLine="540"/>
        <w:jc w:val="both"/>
      </w:pPr>
      <w:r>
        <w:t xml:space="preserve">г) </w:t>
      </w:r>
      <w:hyperlink r:id="rId81" w:history="1">
        <w:r>
          <w:rPr>
            <w:color w:val="0000FF"/>
          </w:rPr>
          <w:t>дополнить</w:t>
        </w:r>
      </w:hyperlink>
      <w:r>
        <w:t xml:space="preserve"> частью 5 следующего содержания:</w:t>
      </w:r>
    </w:p>
    <w:p w:rsidR="00F912D9" w:rsidRDefault="00F912D9">
      <w:pPr>
        <w:pStyle w:val="ConsPlusNormal"/>
        <w:ind w:firstLine="540"/>
        <w:jc w:val="both"/>
      </w:pPr>
      <w: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F912D9" w:rsidRDefault="00F912D9">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912D9" w:rsidRDefault="00F912D9">
      <w:pPr>
        <w:pStyle w:val="ConsPlusNormal"/>
        <w:ind w:firstLine="540"/>
        <w:jc w:val="both"/>
      </w:pPr>
      <w:r>
        <w:t xml:space="preserve">5) в </w:t>
      </w:r>
      <w:hyperlink r:id="rId82" w:history="1">
        <w:r>
          <w:rPr>
            <w:color w:val="0000FF"/>
          </w:rPr>
          <w:t>примечании</w:t>
        </w:r>
      </w:hyperlink>
      <w:r>
        <w:t xml:space="preserve"> к статье 11.7 слова "пассажировместимость которого не должна превышать двенадцать человек" заменить словами "общее количество людей на котором не должно превышать двенадцать";</w:t>
      </w:r>
    </w:p>
    <w:p w:rsidR="00F912D9" w:rsidRDefault="00F912D9">
      <w:pPr>
        <w:pStyle w:val="ConsPlusNormal"/>
        <w:ind w:firstLine="540"/>
        <w:jc w:val="both"/>
      </w:pPr>
      <w:r>
        <w:t xml:space="preserve">6) в </w:t>
      </w:r>
      <w:hyperlink r:id="rId83" w:history="1">
        <w:r>
          <w:rPr>
            <w:color w:val="0000FF"/>
          </w:rPr>
          <w:t>статье 19.6.1</w:t>
        </w:r>
      </w:hyperlink>
      <w:r>
        <w:t>:</w:t>
      </w:r>
    </w:p>
    <w:p w:rsidR="00F912D9" w:rsidRDefault="00F912D9">
      <w:pPr>
        <w:pStyle w:val="ConsPlusNormal"/>
        <w:ind w:firstLine="540"/>
        <w:jc w:val="both"/>
      </w:pPr>
      <w:r>
        <w:t xml:space="preserve">а) в </w:t>
      </w:r>
      <w:hyperlink r:id="rId84" w:history="1">
        <w:r>
          <w:rPr>
            <w:color w:val="0000FF"/>
          </w:rPr>
          <w:t>части 1</w:t>
        </w:r>
      </w:hyperlink>
      <w:r>
        <w:t xml:space="preserve"> слова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исключить;</w:t>
      </w:r>
    </w:p>
    <w:p w:rsidR="00F912D9" w:rsidRDefault="00F912D9">
      <w:pPr>
        <w:pStyle w:val="ConsPlusNormal"/>
        <w:ind w:firstLine="540"/>
        <w:jc w:val="both"/>
      </w:pPr>
      <w:r>
        <w:t xml:space="preserve">б) в </w:t>
      </w:r>
      <w:hyperlink r:id="rId85" w:history="1">
        <w:r>
          <w:rPr>
            <w:color w:val="0000FF"/>
          </w:rPr>
          <w:t>части 2</w:t>
        </w:r>
      </w:hyperlink>
      <w:r>
        <w:t>:</w:t>
      </w:r>
    </w:p>
    <w:p w:rsidR="00F912D9" w:rsidRDefault="00F912D9">
      <w:pPr>
        <w:pStyle w:val="ConsPlusNormal"/>
        <w:ind w:firstLine="540"/>
        <w:jc w:val="both"/>
      </w:pPr>
      <w:hyperlink r:id="rId86" w:history="1">
        <w:r>
          <w:rPr>
            <w:color w:val="0000FF"/>
          </w:rPr>
          <w:t>абзац первый</w:t>
        </w:r>
      </w:hyperlink>
      <w:r>
        <w:t xml:space="preserve"> после слов "настоящей статьи," дополнить словами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w:t>
      </w:r>
    </w:p>
    <w:p w:rsidR="00F912D9" w:rsidRDefault="00F912D9">
      <w:pPr>
        <w:pStyle w:val="ConsPlusNormal"/>
        <w:ind w:firstLine="540"/>
        <w:jc w:val="both"/>
      </w:pPr>
      <w:hyperlink r:id="rId87" w:history="1">
        <w:r>
          <w:rPr>
            <w:color w:val="0000FF"/>
          </w:rPr>
          <w:t>абзац второй</w:t>
        </w:r>
      </w:hyperlink>
      <w:r>
        <w:t xml:space="preserve"> дополнить словами "либо дисквалификацию на срок от шести месяцев до одного года";</w:t>
      </w:r>
    </w:p>
    <w:p w:rsidR="00F912D9" w:rsidRDefault="00F912D9">
      <w:pPr>
        <w:pStyle w:val="ConsPlusNormal"/>
        <w:ind w:firstLine="540"/>
        <w:jc w:val="both"/>
      </w:pPr>
      <w:r>
        <w:t xml:space="preserve">7) </w:t>
      </w:r>
      <w:hyperlink r:id="rId88" w:history="1">
        <w:r>
          <w:rPr>
            <w:color w:val="0000FF"/>
          </w:rPr>
          <w:t>часть 1 статьи 23.48</w:t>
        </w:r>
      </w:hyperlink>
      <w:r>
        <w:t xml:space="preserve"> изложить в следующей редакции:</w:t>
      </w:r>
    </w:p>
    <w:p w:rsidR="00F912D9" w:rsidRDefault="00F912D9">
      <w:pPr>
        <w:pStyle w:val="ConsPlusNormal"/>
        <w:ind w:firstLine="540"/>
        <w:jc w:val="both"/>
      </w:pPr>
      <w:r>
        <w:t>"1. Федеральный антимонопольный орган, его территориальные органы рассматривают дела об административных правонарушениях, предусмотренных статьей 9.15, частями 6 и 12 статьи 9.16, статьями 9.21, 14.3, 14.9, 14.31 - 14.33, 14.38, 14.40 - 14.42, частями 2.1 - 2.7 статьи 19.5, статьей 19.8 (в пределах своих полномочий), статьей 19.31 настоящего Кодекса.";</w:t>
      </w:r>
    </w:p>
    <w:p w:rsidR="00F912D9" w:rsidRDefault="00F912D9">
      <w:pPr>
        <w:pStyle w:val="ConsPlusNormal"/>
        <w:ind w:firstLine="540"/>
        <w:jc w:val="both"/>
      </w:pPr>
      <w:r>
        <w:t xml:space="preserve">8) </w:t>
      </w:r>
      <w:hyperlink r:id="rId89" w:history="1">
        <w:r>
          <w:rPr>
            <w:color w:val="0000FF"/>
          </w:rPr>
          <w:t>пункт 4 части 1 статьи 28.1</w:t>
        </w:r>
      </w:hyperlink>
      <w:r>
        <w:t xml:space="preserve"> после слов "совершенного с использованием транспортного средства" дополнить словами "либо собственником или иным владельцем земельного участка либо другого объекта недвижимости";</w:t>
      </w:r>
    </w:p>
    <w:p w:rsidR="00F912D9" w:rsidRDefault="00F912D9">
      <w:pPr>
        <w:pStyle w:val="ConsPlusNormal"/>
        <w:ind w:firstLine="540"/>
        <w:jc w:val="both"/>
      </w:pPr>
      <w:r>
        <w:t xml:space="preserve">9) </w:t>
      </w:r>
      <w:hyperlink r:id="rId90" w:history="1">
        <w:r>
          <w:rPr>
            <w:color w:val="0000FF"/>
          </w:rPr>
          <w:t>часть 3 статьи 28.6</w:t>
        </w:r>
      </w:hyperlink>
      <w:r>
        <w:t xml:space="preserve"> после слов "совершенного с использованием транспортного средства" дополнить словами "либо собственником или иным владельцем земельного участка либо другого объекта недвижимости";</w:t>
      </w:r>
    </w:p>
    <w:p w:rsidR="00F912D9" w:rsidRDefault="00F912D9">
      <w:pPr>
        <w:pStyle w:val="ConsPlusNormal"/>
        <w:ind w:firstLine="540"/>
        <w:jc w:val="both"/>
      </w:pPr>
      <w:r>
        <w:t xml:space="preserve">10) </w:t>
      </w:r>
      <w:hyperlink r:id="rId91" w:history="1">
        <w:r>
          <w:rPr>
            <w:color w:val="0000FF"/>
          </w:rPr>
          <w:t>часть 5 статьи 29.5</w:t>
        </w:r>
      </w:hyperlink>
      <w:r>
        <w:t xml:space="preserve"> после слов "совершенном с использованием транспортного средства" </w:t>
      </w:r>
      <w:r>
        <w:lastRenderedPageBreak/>
        <w:t>дополнить словами "либо собственником или иным владельцем земельного участка либо другого объекта недвижимости".</w:t>
      </w:r>
    </w:p>
    <w:p w:rsidR="00F912D9" w:rsidRDefault="00F912D9">
      <w:pPr>
        <w:pStyle w:val="ConsPlusNormal"/>
        <w:ind w:firstLine="540"/>
        <w:jc w:val="both"/>
      </w:pPr>
    </w:p>
    <w:p w:rsidR="00F912D9" w:rsidRDefault="00F912D9">
      <w:pPr>
        <w:pStyle w:val="ConsPlusNormal"/>
        <w:ind w:firstLine="540"/>
        <w:jc w:val="both"/>
        <w:outlineLvl w:val="0"/>
      </w:pPr>
      <w:r>
        <w:t>Статья 15</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92"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2007, N 30, ст. 3754; 2008, N 30, ст. 3616; 2009, N 1, ст. 20; N 29, ст. 3642; 2010, N 21, ст. 2526; N 31, ст. 4196; 2011, N 27, ст. 3880; N 49, ст. 7061) следующие изменения:</w:t>
      </w:r>
    </w:p>
    <w:p w:rsidR="00F912D9" w:rsidRDefault="00F912D9">
      <w:pPr>
        <w:pStyle w:val="ConsPlusNormal"/>
        <w:ind w:firstLine="540"/>
        <w:jc w:val="both"/>
      </w:pPr>
      <w:r>
        <w:t xml:space="preserve">1) в </w:t>
      </w:r>
      <w:hyperlink r:id="rId93" w:history="1">
        <w:r>
          <w:rPr>
            <w:color w:val="0000FF"/>
          </w:rPr>
          <w:t>статье 9</w:t>
        </w:r>
      </w:hyperlink>
      <w:r>
        <w:t>:</w:t>
      </w:r>
    </w:p>
    <w:p w:rsidR="00F912D9" w:rsidRDefault="00F912D9">
      <w:pPr>
        <w:pStyle w:val="ConsPlusNormal"/>
        <w:ind w:firstLine="540"/>
        <w:jc w:val="both"/>
      </w:pPr>
      <w:r>
        <w:t xml:space="preserve">а) </w:t>
      </w:r>
      <w:hyperlink r:id="rId94" w:history="1">
        <w:r>
          <w:rPr>
            <w:color w:val="0000FF"/>
          </w:rPr>
          <w:t>пункт 1</w:t>
        </w:r>
      </w:hyperlink>
      <w:r>
        <w:t xml:space="preserve"> изложить в следующей редакции:</w:t>
      </w:r>
    </w:p>
    <w:p w:rsidR="00F912D9" w:rsidRDefault="00F912D9">
      <w:pPr>
        <w:pStyle w:val="ConsPlusNormal"/>
        <w:ind w:firstLine="540"/>
        <w:jc w:val="both"/>
      </w:pPr>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F912D9" w:rsidRDefault="00F912D9">
      <w:pPr>
        <w:pStyle w:val="ConsPlusNormal"/>
        <w:ind w:firstLine="540"/>
        <w:jc w:val="both"/>
      </w:pPr>
      <w:r>
        <w:t xml:space="preserve">б) </w:t>
      </w:r>
      <w:hyperlink r:id="rId95" w:history="1">
        <w:r>
          <w:rPr>
            <w:color w:val="0000FF"/>
          </w:rPr>
          <w:t>абзац второй пункта 1.2</w:t>
        </w:r>
      </w:hyperlink>
      <w:r>
        <w:t xml:space="preserve"> изложить в следующей редакции:</w:t>
      </w:r>
    </w:p>
    <w:p w:rsidR="00F912D9" w:rsidRDefault="00F912D9">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F912D9" w:rsidRDefault="00F912D9">
      <w:pPr>
        <w:pStyle w:val="ConsPlusNormal"/>
        <w:ind w:firstLine="540"/>
        <w:jc w:val="both"/>
      </w:pPr>
      <w:r>
        <w:t xml:space="preserve">в) </w:t>
      </w:r>
      <w:hyperlink r:id="rId96" w:history="1">
        <w:r>
          <w:rPr>
            <w:color w:val="0000FF"/>
          </w:rPr>
          <w:t>абзацы первый</w:t>
        </w:r>
      </w:hyperlink>
      <w:r>
        <w:t xml:space="preserve"> и </w:t>
      </w:r>
      <w:hyperlink r:id="rId97" w:history="1">
        <w:r>
          <w:rPr>
            <w:color w:val="0000FF"/>
          </w:rPr>
          <w:t>второй пункта 3</w:t>
        </w:r>
      </w:hyperlink>
      <w:r>
        <w:t xml:space="preserve"> изложить в следующей редакции:</w:t>
      </w:r>
    </w:p>
    <w:p w:rsidR="00F912D9" w:rsidRDefault="00F912D9">
      <w:pPr>
        <w:pStyle w:val="ConsPlusNormal"/>
        <w:ind w:firstLine="540"/>
        <w:jc w:val="both"/>
      </w:pPr>
      <w:r>
        <w:t>"3. В день получения документов, представленных заявителем, регистрирующим органом 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F912D9" w:rsidRDefault="00F912D9">
      <w:pPr>
        <w:pStyle w:val="ConsPlusNormal"/>
        <w:ind w:firstLine="540"/>
        <w:jc w:val="both"/>
      </w:pPr>
      <w: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F912D9" w:rsidRDefault="00F912D9">
      <w:pPr>
        <w:pStyle w:val="ConsPlusNormal"/>
        <w:ind w:firstLine="540"/>
        <w:jc w:val="both"/>
      </w:pPr>
      <w:r>
        <w:t xml:space="preserve">2) </w:t>
      </w:r>
      <w:hyperlink r:id="rId98" w:history="1">
        <w:r>
          <w:rPr>
            <w:color w:val="0000FF"/>
          </w:rPr>
          <w:t>пункт 3 статьи 11</w:t>
        </w:r>
      </w:hyperlink>
      <w:r>
        <w:t xml:space="preserve"> изложить в следующей редакции:</w:t>
      </w:r>
    </w:p>
    <w:p w:rsidR="00F912D9" w:rsidRDefault="00F912D9">
      <w:pPr>
        <w:pStyle w:val="ConsPlusNormal"/>
        <w:ind w:firstLine="540"/>
        <w:jc w:val="both"/>
      </w:pPr>
      <w:r>
        <w:t xml:space="preserve">"3.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w:t>
      </w:r>
      <w:r>
        <w:lastRenderedPageBreak/>
        <w:t>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F912D9" w:rsidRDefault="00F912D9">
      <w:pPr>
        <w:pStyle w:val="ConsPlusNormal"/>
        <w:ind w:firstLine="540"/>
        <w:jc w:val="both"/>
      </w:pPr>
      <w:r>
        <w:t xml:space="preserve">3) </w:t>
      </w:r>
      <w:hyperlink r:id="rId99" w:history="1">
        <w:r>
          <w:rPr>
            <w:color w:val="0000FF"/>
          </w:rPr>
          <w:t>пункт 4 статьи 23</w:t>
        </w:r>
      </w:hyperlink>
      <w:r>
        <w:t xml:space="preserve"> изложить в следующей редакции:</w:t>
      </w:r>
    </w:p>
    <w:p w:rsidR="00F912D9" w:rsidRDefault="00F912D9">
      <w:pPr>
        <w:pStyle w:val="ConsPlusNormal"/>
        <w:ind w:firstLine="540"/>
        <w:jc w:val="both"/>
      </w:pPr>
      <w:r>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F912D9" w:rsidRDefault="00F912D9">
      <w:pPr>
        <w:pStyle w:val="ConsPlusNormal"/>
        <w:ind w:firstLine="540"/>
        <w:jc w:val="both"/>
      </w:pPr>
    </w:p>
    <w:p w:rsidR="00F912D9" w:rsidRDefault="00F912D9">
      <w:pPr>
        <w:pStyle w:val="ConsPlusNormal"/>
        <w:ind w:firstLine="540"/>
        <w:jc w:val="both"/>
        <w:outlineLvl w:val="0"/>
      </w:pPr>
      <w:bookmarkStart w:id="9" w:name="P201"/>
      <w:bookmarkEnd w:id="9"/>
      <w:r>
        <w:t xml:space="preserve">Статья 16. Утратила силу с 1 марта 2015 года. - Федеральный </w:t>
      </w:r>
      <w:hyperlink r:id="rId100" w:history="1">
        <w:r>
          <w:rPr>
            <w:color w:val="0000FF"/>
          </w:rPr>
          <w:t>закон</w:t>
        </w:r>
      </w:hyperlink>
      <w:r>
        <w:t xml:space="preserve"> от 23.06.2014 N 171-ФЗ.</w:t>
      </w:r>
    </w:p>
    <w:p w:rsidR="00F912D9" w:rsidRDefault="00F912D9">
      <w:pPr>
        <w:pStyle w:val="ConsPlusNormal"/>
        <w:ind w:firstLine="540"/>
        <w:jc w:val="both"/>
      </w:pPr>
    </w:p>
    <w:p w:rsidR="00F912D9" w:rsidRDefault="00F912D9">
      <w:pPr>
        <w:pStyle w:val="ConsPlusNormal"/>
        <w:ind w:firstLine="540"/>
        <w:jc w:val="both"/>
        <w:outlineLvl w:val="0"/>
      </w:pPr>
      <w:r>
        <w:t>Статья 17</w:t>
      </w:r>
    </w:p>
    <w:p w:rsidR="00F912D9" w:rsidRDefault="00F912D9">
      <w:pPr>
        <w:pStyle w:val="ConsPlusNormal"/>
        <w:ind w:firstLine="540"/>
        <w:jc w:val="both"/>
      </w:pPr>
    </w:p>
    <w:p w:rsidR="00F912D9" w:rsidRDefault="00F912D9">
      <w:pPr>
        <w:pStyle w:val="ConsPlusNormal"/>
        <w:ind w:firstLine="540"/>
        <w:jc w:val="both"/>
      </w:pPr>
      <w:r>
        <w:t xml:space="preserve">В </w:t>
      </w:r>
      <w:hyperlink r:id="rId101" w:history="1">
        <w:r>
          <w:rPr>
            <w:color w:val="0000FF"/>
          </w:rPr>
          <w:t>абзаце седьмом пункта 1 статьи 11</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52, ст. 5037; 2007, N 30, ст. 3754; 2008, N 30, ст. 3616; 2009, N 29, ст. 3622; N 30, ст. 3739; 2010, N 31, ст. 4196; 2011, N 27, ст. 3880; N 29, ст. 4291; N 49, ст. 7057) слово "присвоения" заменить словами "внесения в реестр адвокатов субъекта Российской Федерации сведений о присвоении".</w:t>
      </w:r>
    </w:p>
    <w:p w:rsidR="00F912D9" w:rsidRDefault="00F912D9">
      <w:pPr>
        <w:pStyle w:val="ConsPlusNormal"/>
        <w:ind w:firstLine="540"/>
        <w:jc w:val="both"/>
      </w:pPr>
    </w:p>
    <w:p w:rsidR="00F912D9" w:rsidRDefault="00F912D9">
      <w:pPr>
        <w:pStyle w:val="ConsPlusNormal"/>
        <w:ind w:firstLine="540"/>
        <w:jc w:val="both"/>
        <w:outlineLvl w:val="0"/>
      </w:pPr>
      <w:r>
        <w:t>Статья 18</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02"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2005, N 23, ст. 2203; 2006, N 1, ст. 10; 2007, N 1, ст. 21; N 46, ст. 5554; 2008, N 20, ст. 2251; N 29, ст. 3418; N 30, ст. 3616; 2011, N 30, ст. 4563) следующие изменения:</w:t>
      </w:r>
    </w:p>
    <w:p w:rsidR="00F912D9" w:rsidRDefault="00F912D9">
      <w:pPr>
        <w:pStyle w:val="ConsPlusNormal"/>
        <w:ind w:firstLine="540"/>
        <w:jc w:val="both"/>
      </w:pPr>
      <w:r>
        <w:t xml:space="preserve">1) в </w:t>
      </w:r>
      <w:hyperlink r:id="rId103" w:history="1">
        <w:r>
          <w:rPr>
            <w:color w:val="0000FF"/>
          </w:rPr>
          <w:t>статье 15</w:t>
        </w:r>
      </w:hyperlink>
      <w:r>
        <w:t>:</w:t>
      </w:r>
    </w:p>
    <w:p w:rsidR="00F912D9" w:rsidRDefault="00F912D9">
      <w:pPr>
        <w:pStyle w:val="ConsPlusNormal"/>
        <w:ind w:firstLine="540"/>
        <w:jc w:val="both"/>
      </w:pPr>
      <w:r>
        <w:t xml:space="preserve">а) </w:t>
      </w:r>
      <w:hyperlink r:id="rId104" w:history="1">
        <w:r>
          <w:rPr>
            <w:color w:val="0000FF"/>
          </w:rPr>
          <w:t>пункт 2</w:t>
        </w:r>
      </w:hyperlink>
      <w:r>
        <w:t xml:space="preserve"> изложить в следующей редакции:</w:t>
      </w:r>
    </w:p>
    <w:p w:rsidR="00F912D9" w:rsidRDefault="00F912D9">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F912D9" w:rsidRDefault="00F912D9">
      <w:pPr>
        <w:pStyle w:val="ConsPlusNormal"/>
        <w:ind w:firstLine="540"/>
        <w:jc w:val="both"/>
      </w:pPr>
      <w:r>
        <w:t xml:space="preserve">б) </w:t>
      </w:r>
      <w:hyperlink r:id="rId105" w:history="1">
        <w:r>
          <w:rPr>
            <w:color w:val="0000FF"/>
          </w:rPr>
          <w:t>пункт 3</w:t>
        </w:r>
      </w:hyperlink>
      <w:r>
        <w:t xml:space="preserve"> изложить в следующей редакции:</w:t>
      </w:r>
    </w:p>
    <w:p w:rsidR="00F912D9" w:rsidRDefault="00F912D9">
      <w:pPr>
        <w:pStyle w:val="ConsPlusNormal"/>
        <w:ind w:firstLine="540"/>
        <w:jc w:val="both"/>
      </w:pPr>
      <w:r>
        <w:lastRenderedPageBreak/>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F912D9" w:rsidRDefault="00F912D9">
      <w:pPr>
        <w:pStyle w:val="ConsPlusNormal"/>
        <w:ind w:firstLine="540"/>
        <w:jc w:val="both"/>
      </w:pPr>
      <w:r>
        <w:t xml:space="preserve">2) утратил силу с 1 января 2017 года. - Федеральный </w:t>
      </w:r>
      <w:hyperlink r:id="rId106" w:history="1">
        <w:r>
          <w:rPr>
            <w:color w:val="0000FF"/>
          </w:rPr>
          <w:t>закон</w:t>
        </w:r>
      </w:hyperlink>
      <w:r>
        <w:t xml:space="preserve"> от 03.07.2016 N 361-ФЗ;</w:t>
      </w:r>
    </w:p>
    <w:p w:rsidR="00F912D9" w:rsidRDefault="00F912D9">
      <w:pPr>
        <w:pStyle w:val="ConsPlusNormal"/>
        <w:ind w:firstLine="540"/>
        <w:jc w:val="both"/>
      </w:pPr>
      <w:bookmarkStart w:id="10" w:name="P216"/>
      <w:bookmarkEnd w:id="10"/>
      <w:r>
        <w:t xml:space="preserve">3) </w:t>
      </w:r>
      <w:hyperlink r:id="rId107" w:history="1">
        <w:r>
          <w:rPr>
            <w:color w:val="0000FF"/>
          </w:rPr>
          <w:t>пункт 1 статьи 45</w:t>
        </w:r>
      </w:hyperlink>
      <w:r>
        <w:t xml:space="preserve"> дополнить абзацем следующего содержания:</w:t>
      </w:r>
    </w:p>
    <w:p w:rsidR="00F912D9" w:rsidRDefault="00F912D9">
      <w:pPr>
        <w:pStyle w:val="ConsPlusNormal"/>
        <w:ind w:firstLine="540"/>
        <w:jc w:val="both"/>
      </w:pPr>
      <w:r>
        <w:t>"Прием документов, необходимых для получения разрешения и задания на проведение работ по сохранению объекта культурного наследия, и выдача разрешения и задания на проведение работ по сохранению объекта культурного наследия могут осуществляться через многофункциональный центр предоставления государственных 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r>
        <w:t>Статья 19</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08"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2008, N 30, ст. 3616; 2010, N 21, ст. 2524; N 31, ст. 4196; 2011, N 27, ст. 3880; N 49, ст. 7061) следующие изменения:</w:t>
      </w:r>
    </w:p>
    <w:p w:rsidR="00F912D9" w:rsidRDefault="00F912D9">
      <w:pPr>
        <w:pStyle w:val="ConsPlusNormal"/>
        <w:ind w:firstLine="540"/>
        <w:jc w:val="both"/>
      </w:pPr>
      <w:r>
        <w:t xml:space="preserve">1) в </w:t>
      </w:r>
      <w:hyperlink r:id="rId109" w:history="1">
        <w:r>
          <w:rPr>
            <w:color w:val="0000FF"/>
          </w:rPr>
          <w:t>статье 6.1</w:t>
        </w:r>
      </w:hyperlink>
      <w:r>
        <w:t>:</w:t>
      </w:r>
    </w:p>
    <w:p w:rsidR="00F912D9" w:rsidRDefault="00F912D9">
      <w:pPr>
        <w:pStyle w:val="ConsPlusNormal"/>
        <w:ind w:firstLine="540"/>
        <w:jc w:val="both"/>
      </w:pPr>
      <w:r>
        <w:t xml:space="preserve">а) </w:t>
      </w:r>
      <w:hyperlink r:id="rId110" w:history="1">
        <w:r>
          <w:rPr>
            <w:color w:val="0000FF"/>
          </w:rPr>
          <w:t>подпункты 3</w:t>
        </w:r>
      </w:hyperlink>
      <w:r>
        <w:t xml:space="preserve"> и </w:t>
      </w:r>
      <w:hyperlink r:id="rId111" w:history="1">
        <w:r>
          <w:rPr>
            <w:color w:val="0000FF"/>
          </w:rPr>
          <w:t>4 пункта 2</w:t>
        </w:r>
      </w:hyperlink>
      <w:r>
        <w:t xml:space="preserve"> изложить в следующей редакции:</w:t>
      </w:r>
    </w:p>
    <w:p w:rsidR="00F912D9" w:rsidRDefault="00F912D9">
      <w:pPr>
        <w:pStyle w:val="ConsPlusNormal"/>
        <w:ind w:firstLine="540"/>
        <w:jc w:val="both"/>
      </w:pPr>
      <w: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912D9" w:rsidRDefault="00F912D9">
      <w:pPr>
        <w:pStyle w:val="ConsPlusNormal"/>
        <w:ind w:firstLine="540"/>
        <w:jc w:val="both"/>
      </w:pPr>
      <w: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912D9" w:rsidRDefault="00F912D9">
      <w:pPr>
        <w:pStyle w:val="ConsPlusNormal"/>
        <w:ind w:firstLine="540"/>
        <w:jc w:val="both"/>
      </w:pPr>
      <w:bookmarkStart w:id="11" w:name="P226"/>
      <w:bookmarkEnd w:id="11"/>
      <w:r>
        <w:t xml:space="preserve">б) в </w:t>
      </w:r>
      <w:hyperlink r:id="rId112" w:history="1">
        <w:r>
          <w:rPr>
            <w:color w:val="0000FF"/>
          </w:rPr>
          <w:t>пункте 2.1</w:t>
        </w:r>
      </w:hyperlink>
      <w:r>
        <w:t xml:space="preserve"> слова "документы, указанные в подпунктах 2 - 4 пункта 2" заменить словами "документ, указанный в подпункте 2 пункта 2";</w:t>
      </w:r>
    </w:p>
    <w:p w:rsidR="00F912D9" w:rsidRDefault="00F912D9">
      <w:pPr>
        <w:pStyle w:val="ConsPlusNormal"/>
        <w:ind w:firstLine="540"/>
        <w:jc w:val="both"/>
      </w:pPr>
      <w:bookmarkStart w:id="12" w:name="P227"/>
      <w:bookmarkEnd w:id="12"/>
      <w:r>
        <w:t xml:space="preserve">в) </w:t>
      </w:r>
      <w:hyperlink r:id="rId113" w:history="1">
        <w:r>
          <w:rPr>
            <w:color w:val="0000FF"/>
          </w:rPr>
          <w:t>пункт 4</w:t>
        </w:r>
      </w:hyperlink>
      <w:r>
        <w:t xml:space="preserve"> дополнить словами ", или не уплачена государственная пошлина";</w:t>
      </w:r>
    </w:p>
    <w:p w:rsidR="00F912D9" w:rsidRDefault="00F912D9">
      <w:pPr>
        <w:pStyle w:val="ConsPlusNormal"/>
        <w:ind w:firstLine="540"/>
        <w:jc w:val="both"/>
      </w:pPr>
      <w:r>
        <w:t xml:space="preserve">2) утратил силу с 1 января 2015 года. - Федеральный </w:t>
      </w:r>
      <w:hyperlink r:id="rId114" w:history="1">
        <w:r>
          <w:rPr>
            <w:color w:val="0000FF"/>
          </w:rPr>
          <w:t>закон</w:t>
        </w:r>
      </w:hyperlink>
      <w:r>
        <w:t xml:space="preserve"> от 24.11.2014 N 357-ФЗ;</w:t>
      </w:r>
    </w:p>
    <w:p w:rsidR="00F912D9" w:rsidRDefault="00F912D9">
      <w:pPr>
        <w:pStyle w:val="ConsPlusNormal"/>
        <w:ind w:firstLine="540"/>
        <w:jc w:val="both"/>
      </w:pPr>
      <w:r>
        <w:t xml:space="preserve">3) в </w:t>
      </w:r>
      <w:hyperlink r:id="rId115" w:history="1">
        <w:r>
          <w:rPr>
            <w:color w:val="0000FF"/>
          </w:rPr>
          <w:t>подпункте 3 пункта 2 статьи 13.3</w:t>
        </w:r>
      </w:hyperlink>
      <w:r>
        <w:t xml:space="preserve"> слово "карты;" заменить словами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912D9" w:rsidRDefault="00F912D9">
      <w:pPr>
        <w:pStyle w:val="ConsPlusNormal"/>
        <w:ind w:firstLine="540"/>
        <w:jc w:val="both"/>
      </w:pPr>
    </w:p>
    <w:p w:rsidR="00F912D9" w:rsidRDefault="00F912D9">
      <w:pPr>
        <w:pStyle w:val="ConsPlusNormal"/>
        <w:ind w:firstLine="540"/>
        <w:jc w:val="both"/>
        <w:outlineLvl w:val="0"/>
      </w:pPr>
      <w:r>
        <w:t>Статья 20</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16" w:history="1">
        <w:r>
          <w:rPr>
            <w:color w:val="0000FF"/>
          </w:rPr>
          <w:t>статью 21</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2011, N 30, ст. 4603) следующие изменения:</w:t>
      </w:r>
    </w:p>
    <w:p w:rsidR="00F912D9" w:rsidRDefault="00F912D9">
      <w:pPr>
        <w:pStyle w:val="ConsPlusNormal"/>
        <w:ind w:firstLine="540"/>
        <w:jc w:val="both"/>
      </w:pPr>
      <w:r>
        <w:t xml:space="preserve">1) </w:t>
      </w:r>
      <w:hyperlink r:id="rId117" w:history="1">
        <w:r>
          <w:rPr>
            <w:color w:val="0000FF"/>
          </w:rPr>
          <w:t>абзац третий пункта 3</w:t>
        </w:r>
      </w:hyperlink>
      <w:r>
        <w:t xml:space="preserve"> изложить в следующей редакции:</w:t>
      </w:r>
    </w:p>
    <w:p w:rsidR="00F912D9" w:rsidRDefault="00F912D9">
      <w:pPr>
        <w:pStyle w:val="ConsPlusNormal"/>
        <w:ind w:firstLine="540"/>
        <w:jc w:val="both"/>
      </w:pPr>
      <w:r>
        <w:t xml:space="preserve">"свидетельство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w:t>
      </w:r>
      <w:r>
        <w:lastRenderedPageBreak/>
        <w:t>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F912D9" w:rsidRDefault="00F912D9">
      <w:pPr>
        <w:pStyle w:val="ConsPlusNormal"/>
        <w:ind w:firstLine="540"/>
        <w:jc w:val="both"/>
      </w:pPr>
      <w:r>
        <w:t xml:space="preserve">2) в </w:t>
      </w:r>
      <w:hyperlink r:id="rId118" w:history="1">
        <w:r>
          <w:rPr>
            <w:color w:val="0000FF"/>
          </w:rPr>
          <w:t>абзаце первом пункта 4</w:t>
        </w:r>
      </w:hyperlink>
      <w:r>
        <w:t xml:space="preserve"> слова "предусмотренных пунктом 3 настоящей статьи," заменить словами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w:t>
      </w:r>
    </w:p>
    <w:p w:rsidR="00F912D9" w:rsidRDefault="00F912D9">
      <w:pPr>
        <w:pStyle w:val="ConsPlusNormal"/>
        <w:ind w:firstLine="540"/>
        <w:jc w:val="both"/>
      </w:pPr>
    </w:p>
    <w:p w:rsidR="00F912D9" w:rsidRDefault="00F912D9">
      <w:pPr>
        <w:pStyle w:val="ConsPlusNormal"/>
        <w:ind w:firstLine="540"/>
        <w:jc w:val="both"/>
        <w:outlineLvl w:val="0"/>
      </w:pPr>
      <w:r>
        <w:t>Статья 21</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19" w:history="1">
        <w:r>
          <w:rPr>
            <w:color w:val="0000FF"/>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следующие изменения:</w:t>
      </w:r>
    </w:p>
    <w:p w:rsidR="00F912D9" w:rsidRDefault="00F912D9">
      <w:pPr>
        <w:pStyle w:val="ConsPlusNormal"/>
        <w:ind w:firstLine="540"/>
        <w:jc w:val="both"/>
      </w:pPr>
      <w:bookmarkStart w:id="13" w:name="P241"/>
      <w:bookmarkEnd w:id="13"/>
      <w:r>
        <w:t xml:space="preserve">1) </w:t>
      </w:r>
      <w:hyperlink r:id="rId120" w:history="1">
        <w:r>
          <w:rPr>
            <w:color w:val="0000FF"/>
          </w:rPr>
          <w:t>абзац первый пункта 1</w:t>
        </w:r>
      </w:hyperlink>
      <w:r>
        <w:t xml:space="preserve"> после слов "орган местного самоуправления"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bookmarkStart w:id="14" w:name="P242"/>
      <w:bookmarkEnd w:id="14"/>
      <w:r>
        <w:t xml:space="preserve">2) - 4) утратили силу с 1 марта 2015 года. - Федеральный </w:t>
      </w:r>
      <w:hyperlink r:id="rId121" w:history="1">
        <w:r>
          <w:rPr>
            <w:color w:val="0000FF"/>
          </w:rPr>
          <w:t>закон</w:t>
        </w:r>
      </w:hyperlink>
      <w:r>
        <w:t xml:space="preserve"> от 23.06.2014 N 171-ФЗ.</w:t>
      </w:r>
    </w:p>
    <w:p w:rsidR="00F912D9" w:rsidRDefault="00F912D9">
      <w:pPr>
        <w:pStyle w:val="ConsPlusNormal"/>
        <w:ind w:firstLine="540"/>
        <w:jc w:val="both"/>
      </w:pPr>
    </w:p>
    <w:p w:rsidR="00F912D9" w:rsidRDefault="00F912D9">
      <w:pPr>
        <w:pStyle w:val="ConsPlusNormal"/>
        <w:ind w:firstLine="540"/>
        <w:jc w:val="both"/>
        <w:outlineLvl w:val="0"/>
      </w:pPr>
      <w:bookmarkStart w:id="15" w:name="P244"/>
      <w:bookmarkEnd w:id="15"/>
      <w:r>
        <w:t>Статья 22</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2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15, ст. 1737; N 31, ст. 4190; 2011, N 27, ст. 3880; N 49, ст. 7061) следующие изменения:</w:t>
      </w:r>
    </w:p>
    <w:p w:rsidR="00F912D9" w:rsidRDefault="00F912D9">
      <w:pPr>
        <w:pStyle w:val="ConsPlusNormal"/>
        <w:ind w:firstLine="540"/>
        <w:jc w:val="both"/>
      </w:pPr>
      <w:r>
        <w:t xml:space="preserve">1) </w:t>
      </w:r>
      <w:hyperlink r:id="rId123" w:history="1">
        <w:r>
          <w:rPr>
            <w:color w:val="0000FF"/>
          </w:rPr>
          <w:t>пункт 2.1 статьи 30</w:t>
        </w:r>
      </w:hyperlink>
      <w:r>
        <w:t xml:space="preserve"> дополнить абзацем следующего содержания:</w:t>
      </w:r>
    </w:p>
    <w:p w:rsidR="00F912D9" w:rsidRDefault="00F912D9">
      <w:pPr>
        <w:pStyle w:val="ConsPlusNormal"/>
        <w:ind w:firstLine="540"/>
        <w:jc w:val="both"/>
      </w:pPr>
      <w:r>
        <w:t>"В случае, если документ, указанный в подпункте 5 пункта 2 настоящей статьи,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912D9" w:rsidRDefault="00F912D9">
      <w:pPr>
        <w:pStyle w:val="ConsPlusNormal"/>
        <w:ind w:firstLine="540"/>
        <w:jc w:val="both"/>
      </w:pPr>
      <w:r>
        <w:t xml:space="preserve">2) </w:t>
      </w:r>
      <w:hyperlink r:id="rId124" w:history="1">
        <w:r>
          <w:rPr>
            <w:color w:val="0000FF"/>
          </w:rPr>
          <w:t>статью 35</w:t>
        </w:r>
      </w:hyperlink>
      <w:r>
        <w:t xml:space="preserve"> дополнить пунктом 5.1 следующего содержания:</w:t>
      </w:r>
    </w:p>
    <w:p w:rsidR="00F912D9" w:rsidRDefault="00F912D9">
      <w:pPr>
        <w:pStyle w:val="ConsPlusNormal"/>
        <w:ind w:firstLine="540"/>
        <w:jc w:val="both"/>
      </w:pPr>
      <w:r>
        <w:t>"5.1.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2.1 статьи 30 настоящего Федерального закона.".</w:t>
      </w:r>
    </w:p>
    <w:p w:rsidR="00F912D9" w:rsidRDefault="00F912D9">
      <w:pPr>
        <w:pStyle w:val="ConsPlusNormal"/>
        <w:ind w:firstLine="540"/>
        <w:jc w:val="both"/>
      </w:pPr>
    </w:p>
    <w:p w:rsidR="00F912D9" w:rsidRDefault="00F912D9">
      <w:pPr>
        <w:pStyle w:val="ConsPlusNormal"/>
        <w:ind w:firstLine="540"/>
        <w:jc w:val="both"/>
        <w:outlineLvl w:val="0"/>
      </w:pPr>
      <w:bookmarkStart w:id="16" w:name="P252"/>
      <w:bookmarkEnd w:id="16"/>
      <w:r>
        <w:t>Статья 23</w:t>
      </w:r>
    </w:p>
    <w:p w:rsidR="00F912D9" w:rsidRDefault="00F912D9">
      <w:pPr>
        <w:pStyle w:val="ConsPlusNormal"/>
        <w:ind w:firstLine="540"/>
        <w:jc w:val="both"/>
      </w:pPr>
    </w:p>
    <w:p w:rsidR="00F912D9" w:rsidRDefault="00F912D9">
      <w:pPr>
        <w:pStyle w:val="ConsPlusNormal"/>
        <w:ind w:firstLine="540"/>
        <w:jc w:val="both"/>
      </w:pPr>
      <w:r>
        <w:t xml:space="preserve">Внести в Жилищный </w:t>
      </w:r>
      <w:hyperlink r:id="rId125" w:history="1">
        <w:r>
          <w:rPr>
            <w:color w:val="0000FF"/>
          </w:rPr>
          <w:t>кодекс</w:t>
        </w:r>
      </w:hyperlink>
      <w:r>
        <w:t xml:space="preserve"> Российской Федерации (Собрание законодательства Российской Федерации, 2005, N 1, ст. 14; 2007, N 1, ст. 13; 2008, N 20, ст. 2251; N 30, ст. 3616; 2011, N 49, ст. 7061) следующие изменения:</w:t>
      </w:r>
    </w:p>
    <w:p w:rsidR="00F912D9" w:rsidRDefault="00F912D9">
      <w:pPr>
        <w:pStyle w:val="ConsPlusNormal"/>
        <w:ind w:firstLine="540"/>
        <w:jc w:val="both"/>
      </w:pPr>
      <w:r>
        <w:t xml:space="preserve">1) в </w:t>
      </w:r>
      <w:hyperlink r:id="rId126" w:history="1">
        <w:r>
          <w:rPr>
            <w:color w:val="0000FF"/>
          </w:rPr>
          <w:t>статье 23</w:t>
        </w:r>
      </w:hyperlink>
      <w:r>
        <w:t>:</w:t>
      </w:r>
    </w:p>
    <w:p w:rsidR="00F912D9" w:rsidRDefault="00F912D9">
      <w:pPr>
        <w:pStyle w:val="ConsPlusNormal"/>
        <w:ind w:firstLine="540"/>
        <w:jc w:val="both"/>
      </w:pPr>
      <w:r>
        <w:t xml:space="preserve">а) </w:t>
      </w:r>
      <w:hyperlink r:id="rId127" w:history="1">
        <w:r>
          <w:rPr>
            <w:color w:val="0000FF"/>
          </w:rPr>
          <w:t>абзац первый части 2</w:t>
        </w:r>
      </w:hyperlink>
      <w:r>
        <w:t xml:space="preserve"> после слов "по месту нахождения переводимого помещения"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F912D9" w:rsidRDefault="00F912D9">
      <w:pPr>
        <w:pStyle w:val="ConsPlusNormal"/>
        <w:ind w:firstLine="540"/>
        <w:jc w:val="both"/>
      </w:pPr>
      <w:r>
        <w:t xml:space="preserve">б) в </w:t>
      </w:r>
      <w:hyperlink r:id="rId128" w:history="1">
        <w:r>
          <w:rPr>
            <w:color w:val="0000FF"/>
          </w:rPr>
          <w:t>части 5</w:t>
        </w:r>
      </w:hyperlink>
      <w:r>
        <w:t xml:space="preserve"> первое предложение после слов "по адресу, указанному в заявлении," дополнить словами "либо через многофункциональный центр", дополнить новым вторым предложением следующего содержания: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12D9" w:rsidRDefault="00F912D9">
      <w:pPr>
        <w:pStyle w:val="ConsPlusNormal"/>
        <w:ind w:firstLine="540"/>
        <w:jc w:val="both"/>
      </w:pPr>
      <w:r>
        <w:t xml:space="preserve">2) в </w:t>
      </w:r>
      <w:hyperlink r:id="rId129" w:history="1">
        <w:r>
          <w:rPr>
            <w:color w:val="0000FF"/>
          </w:rPr>
          <w:t>статье 26</w:t>
        </w:r>
      </w:hyperlink>
      <w:r>
        <w:t>:</w:t>
      </w:r>
    </w:p>
    <w:p w:rsidR="00F912D9" w:rsidRDefault="00F912D9">
      <w:pPr>
        <w:pStyle w:val="ConsPlusNormal"/>
        <w:ind w:firstLine="540"/>
        <w:jc w:val="both"/>
      </w:pPr>
      <w:r>
        <w:t xml:space="preserve">а) </w:t>
      </w:r>
      <w:hyperlink r:id="rId130" w:history="1">
        <w:r>
          <w:rPr>
            <w:color w:val="0000FF"/>
          </w:rPr>
          <w:t>абзац первый части 2</w:t>
        </w:r>
      </w:hyperlink>
      <w:r>
        <w:t xml:space="preserve"> после слов "перепланируемого жилого помещения" дополнить </w:t>
      </w:r>
      <w:r>
        <w:lastRenderedPageBreak/>
        <w:t>словами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F912D9" w:rsidRDefault="00F912D9">
      <w:pPr>
        <w:pStyle w:val="ConsPlusNormal"/>
        <w:ind w:firstLine="540"/>
        <w:jc w:val="both"/>
      </w:pPr>
      <w:r>
        <w:t xml:space="preserve">б) </w:t>
      </w:r>
      <w:hyperlink r:id="rId131" w:history="1">
        <w:r>
          <w:rPr>
            <w:color w:val="0000FF"/>
          </w:rPr>
          <w:t>часть 5</w:t>
        </w:r>
      </w:hyperlink>
      <w:r>
        <w:t xml:space="preserve"> после слов "по адресу, указанному в заявлении," дополнить словами "либо через многофункциональный центр", дополнить предложением следующего содержания: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12D9" w:rsidRDefault="00F912D9">
      <w:pPr>
        <w:pStyle w:val="ConsPlusNormal"/>
        <w:ind w:firstLine="540"/>
        <w:jc w:val="both"/>
      </w:pPr>
      <w:r>
        <w:t xml:space="preserve">3) в </w:t>
      </w:r>
      <w:hyperlink r:id="rId132" w:history="1">
        <w:r>
          <w:rPr>
            <w:color w:val="0000FF"/>
          </w:rPr>
          <w:t>статье 52</w:t>
        </w:r>
      </w:hyperlink>
      <w:r>
        <w:t>:</w:t>
      </w:r>
    </w:p>
    <w:p w:rsidR="00F912D9" w:rsidRDefault="00F912D9">
      <w:pPr>
        <w:pStyle w:val="ConsPlusNormal"/>
        <w:ind w:firstLine="540"/>
        <w:jc w:val="both"/>
      </w:pPr>
      <w:r>
        <w:t xml:space="preserve">а) в </w:t>
      </w:r>
      <w:hyperlink r:id="rId133" w:history="1">
        <w:r>
          <w:rPr>
            <w:color w:val="0000FF"/>
          </w:rPr>
          <w:t>части 3</w:t>
        </w:r>
      </w:hyperlink>
      <w:r>
        <w:t xml:space="preserve"> первое предложение дополнить словами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F912D9" w:rsidRDefault="00F912D9">
      <w:pPr>
        <w:pStyle w:val="ConsPlusNormal"/>
        <w:ind w:firstLine="540"/>
        <w:jc w:val="both"/>
      </w:pPr>
      <w:r>
        <w:t xml:space="preserve">б) </w:t>
      </w:r>
      <w:hyperlink r:id="rId134" w:history="1">
        <w:r>
          <w:rPr>
            <w:color w:val="0000FF"/>
          </w:rPr>
          <w:t>часть 6</w:t>
        </w:r>
      </w:hyperlink>
      <w:r>
        <w:t xml:space="preserve"> после слов "принятие на учет," дополнить словами "в том числе через многофункциональный центр,", дополнить предложением следующего содержания: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12D9" w:rsidRDefault="00F912D9">
      <w:pPr>
        <w:pStyle w:val="ConsPlusNormal"/>
        <w:ind w:firstLine="540"/>
        <w:jc w:val="both"/>
      </w:pPr>
      <w:r>
        <w:t xml:space="preserve">4) </w:t>
      </w:r>
      <w:hyperlink r:id="rId135" w:history="1">
        <w:r>
          <w:rPr>
            <w:color w:val="0000FF"/>
          </w:rPr>
          <w:t>часть 4 статьи 72</w:t>
        </w:r>
      </w:hyperlink>
      <w:r>
        <w:t xml:space="preserve"> дополнить предложением следующего содержания: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r>
        <w:t>Статья 24</w:t>
      </w:r>
    </w:p>
    <w:p w:rsidR="00F912D9" w:rsidRDefault="00F912D9">
      <w:pPr>
        <w:pStyle w:val="ConsPlusNormal"/>
        <w:ind w:firstLine="540"/>
        <w:jc w:val="both"/>
      </w:pPr>
    </w:p>
    <w:p w:rsidR="00F912D9" w:rsidRDefault="00F912D9">
      <w:pPr>
        <w:pStyle w:val="ConsPlusNormal"/>
        <w:ind w:firstLine="540"/>
        <w:jc w:val="both"/>
      </w:pPr>
      <w:r>
        <w:t xml:space="preserve">Внести в Градостроительный </w:t>
      </w:r>
      <w:hyperlink r:id="rId13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4572, 4591; N 49, ст. 7015, 7042; 2012, N 26, ст. 3446) следующие изменения:</w:t>
      </w:r>
    </w:p>
    <w:p w:rsidR="00F912D9" w:rsidRDefault="00F912D9">
      <w:pPr>
        <w:pStyle w:val="ConsPlusNormal"/>
        <w:ind w:firstLine="540"/>
        <w:jc w:val="both"/>
      </w:pPr>
      <w:r>
        <w:t xml:space="preserve">1) в </w:t>
      </w:r>
      <w:hyperlink r:id="rId137" w:history="1">
        <w:r>
          <w:rPr>
            <w:color w:val="0000FF"/>
          </w:rPr>
          <w:t>статье 51</w:t>
        </w:r>
      </w:hyperlink>
      <w:r>
        <w:t>:</w:t>
      </w:r>
    </w:p>
    <w:p w:rsidR="00F912D9" w:rsidRDefault="00F912D9">
      <w:pPr>
        <w:pStyle w:val="ConsPlusNormal"/>
        <w:ind w:firstLine="540"/>
        <w:jc w:val="both"/>
      </w:pPr>
      <w:bookmarkStart w:id="17" w:name="P270"/>
      <w:bookmarkEnd w:id="17"/>
      <w:r>
        <w:t xml:space="preserve">а) </w:t>
      </w:r>
      <w:hyperlink r:id="rId138" w:history="1">
        <w:r>
          <w:rPr>
            <w:color w:val="0000FF"/>
          </w:rPr>
          <w:t>дополнить</w:t>
        </w:r>
      </w:hyperlink>
      <w:r>
        <w:t xml:space="preserve"> частью 6.1 следующего содержания:</w:t>
      </w:r>
    </w:p>
    <w:p w:rsidR="00F912D9" w:rsidRDefault="00F912D9">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б) </w:t>
      </w:r>
      <w:hyperlink r:id="rId139" w:history="1">
        <w:r>
          <w:rPr>
            <w:color w:val="0000FF"/>
          </w:rPr>
          <w:t>абзац первый части 7</w:t>
        </w:r>
      </w:hyperlink>
      <w:r>
        <w:t xml:space="preserve"> изложить в следующей редакции:</w:t>
      </w:r>
    </w:p>
    <w:p w:rsidR="00F912D9" w:rsidRDefault="00F912D9">
      <w:pPr>
        <w:pStyle w:val="ConsPlusNormal"/>
        <w:ind w:firstLine="540"/>
        <w:jc w:val="both"/>
      </w:pPr>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912D9" w:rsidRDefault="00F912D9">
      <w:pPr>
        <w:pStyle w:val="ConsPlusNormal"/>
        <w:ind w:firstLine="540"/>
        <w:jc w:val="both"/>
      </w:pPr>
      <w:r>
        <w:t xml:space="preserve">в) </w:t>
      </w:r>
      <w:hyperlink r:id="rId140" w:history="1">
        <w:r>
          <w:rPr>
            <w:color w:val="0000FF"/>
          </w:rPr>
          <w:t>часть 7.1</w:t>
        </w:r>
      </w:hyperlink>
      <w:r>
        <w:t xml:space="preserve"> дополнить абзацем следующего содержания:</w:t>
      </w:r>
    </w:p>
    <w:p w:rsidR="00F912D9" w:rsidRDefault="00F912D9">
      <w:pPr>
        <w:pStyle w:val="ConsPlusNormal"/>
        <w:ind w:firstLine="540"/>
        <w:jc w:val="both"/>
      </w:pPr>
      <w:r>
        <w:t xml:space="preserve">"По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lastRenderedPageBreak/>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912D9" w:rsidRDefault="00F912D9">
      <w:pPr>
        <w:pStyle w:val="ConsPlusNormal"/>
        <w:ind w:firstLine="540"/>
        <w:jc w:val="both"/>
      </w:pPr>
      <w:bookmarkStart w:id="18" w:name="P276"/>
      <w:bookmarkEnd w:id="18"/>
      <w:r>
        <w:t xml:space="preserve">г) </w:t>
      </w:r>
      <w:hyperlink r:id="rId141" w:history="1">
        <w:r>
          <w:rPr>
            <w:color w:val="0000FF"/>
          </w:rPr>
          <w:t>часть 9</w:t>
        </w:r>
      </w:hyperlink>
      <w:r>
        <w:t xml:space="preserve"> после слов "или орган местного самоуправления" дополнить словами "непосредственно либо через многофункциональный центр";</w:t>
      </w:r>
    </w:p>
    <w:p w:rsidR="00F912D9" w:rsidRDefault="00F912D9">
      <w:pPr>
        <w:pStyle w:val="ConsPlusNormal"/>
        <w:ind w:firstLine="540"/>
        <w:jc w:val="both"/>
      </w:pPr>
      <w:bookmarkStart w:id="19" w:name="P277"/>
      <w:bookmarkEnd w:id="19"/>
      <w:r>
        <w:t xml:space="preserve">2) </w:t>
      </w:r>
      <w:hyperlink r:id="rId142" w:history="1">
        <w:r>
          <w:rPr>
            <w:color w:val="0000FF"/>
          </w:rPr>
          <w:t>часть 2 статьи 55</w:t>
        </w:r>
      </w:hyperlink>
      <w:r>
        <w:t xml:space="preserve"> после слов "выдавшие разрешение на строительство," дополнить словами "непосредственно либо через многофункциональный центр";</w:t>
      </w:r>
    </w:p>
    <w:p w:rsidR="00F912D9" w:rsidRDefault="00F912D9">
      <w:pPr>
        <w:pStyle w:val="ConsPlusNormal"/>
        <w:ind w:firstLine="540"/>
        <w:jc w:val="both"/>
      </w:pPr>
      <w:r>
        <w:t xml:space="preserve">3) </w:t>
      </w:r>
      <w:hyperlink r:id="rId143" w:history="1">
        <w:r>
          <w:rPr>
            <w:color w:val="0000FF"/>
          </w:rPr>
          <w:t>статью 57</w:t>
        </w:r>
      </w:hyperlink>
      <w:r>
        <w:t xml:space="preserve"> дополнить частью 9.1 следующего содержания:</w:t>
      </w:r>
    </w:p>
    <w:p w:rsidR="00F912D9" w:rsidRDefault="00F912D9">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F912D9" w:rsidRDefault="00F912D9">
      <w:pPr>
        <w:pStyle w:val="ConsPlusNormal"/>
        <w:ind w:firstLine="540"/>
        <w:jc w:val="both"/>
      </w:pPr>
    </w:p>
    <w:p w:rsidR="00F912D9" w:rsidRDefault="00F912D9">
      <w:pPr>
        <w:pStyle w:val="ConsPlusNormal"/>
        <w:ind w:firstLine="540"/>
        <w:jc w:val="both"/>
        <w:outlineLvl w:val="0"/>
      </w:pPr>
      <w:r>
        <w:t>Статья 25</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44" w:history="1">
        <w:r>
          <w:rPr>
            <w:color w:val="0000FF"/>
          </w:rPr>
          <w:t>статью 19</w:t>
        </w:r>
      </w:hyperlink>
      <w:r>
        <w:t xml:space="preserve"> Федерального закона от 13 марта 2006 года N 38-ФЗ "О рекламе" (Собрание законодательства Российской Федерации, 2006, N 12, ст. 1232; 2007, N 30, ст. 3807; 2009, N 39, ст. 4542; 2011, N 27, ст. 3880) следующие изменения:</w:t>
      </w:r>
    </w:p>
    <w:p w:rsidR="00F912D9" w:rsidRDefault="00F912D9">
      <w:pPr>
        <w:pStyle w:val="ConsPlusNormal"/>
        <w:ind w:firstLine="540"/>
        <w:jc w:val="both"/>
      </w:pPr>
      <w:r>
        <w:t xml:space="preserve">1) </w:t>
      </w:r>
      <w:hyperlink r:id="rId145" w:history="1">
        <w:r>
          <w:rPr>
            <w:color w:val="0000FF"/>
          </w:rPr>
          <w:t>пункт 2 части 11</w:t>
        </w:r>
      </w:hyperlink>
      <w:r>
        <w:t xml:space="preserve"> дополнить предложением следующего содержания: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912D9" w:rsidRDefault="00F912D9">
      <w:pPr>
        <w:pStyle w:val="ConsPlusNormal"/>
        <w:ind w:firstLine="540"/>
        <w:jc w:val="both"/>
      </w:pPr>
      <w:r>
        <w:t xml:space="preserve">2) </w:t>
      </w:r>
      <w:hyperlink r:id="rId146" w:history="1">
        <w:r>
          <w:rPr>
            <w:color w:val="0000FF"/>
          </w:rPr>
          <w:t>часть 12</w:t>
        </w:r>
      </w:hyperlink>
      <w:r>
        <w:t xml:space="preserve"> дополнить предложением следующего содержания: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912D9" w:rsidRDefault="00F912D9">
      <w:pPr>
        <w:pStyle w:val="ConsPlusNormal"/>
        <w:ind w:firstLine="540"/>
        <w:jc w:val="both"/>
      </w:pPr>
    </w:p>
    <w:p w:rsidR="00F912D9" w:rsidRDefault="00F912D9">
      <w:pPr>
        <w:pStyle w:val="ConsPlusNormal"/>
        <w:ind w:firstLine="540"/>
        <w:jc w:val="both"/>
        <w:outlineLvl w:val="0"/>
      </w:pPr>
      <w:bookmarkStart w:id="20" w:name="P287"/>
      <w:bookmarkEnd w:id="20"/>
      <w:r>
        <w:t>Статья 26</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47" w:history="1">
        <w:r>
          <w:rPr>
            <w:color w:val="0000FF"/>
          </w:rPr>
          <w:t>статью 23</w:t>
        </w:r>
      </w:hyperlink>
      <w:r>
        <w:t xml:space="preserve"> Водного кодекса Российской Федерации (Собрание законодательства Российской Федерации, 2006, N 23, ст. 2381) следующие изменения:</w:t>
      </w:r>
    </w:p>
    <w:p w:rsidR="00F912D9" w:rsidRDefault="00F912D9">
      <w:pPr>
        <w:pStyle w:val="ConsPlusNormal"/>
        <w:ind w:firstLine="540"/>
        <w:jc w:val="both"/>
      </w:pPr>
      <w:r>
        <w:t xml:space="preserve">1) </w:t>
      </w:r>
      <w:hyperlink r:id="rId148" w:history="1">
        <w:r>
          <w:rPr>
            <w:color w:val="0000FF"/>
          </w:rPr>
          <w:t>часть 1</w:t>
        </w:r>
      </w:hyperlink>
      <w:r>
        <w:t xml:space="preserve"> после слов "частью 4 статьи 11 настоящего Кодекса,"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2) </w:t>
      </w:r>
      <w:hyperlink r:id="rId149" w:history="1">
        <w:r>
          <w:rPr>
            <w:color w:val="0000FF"/>
          </w:rPr>
          <w:t>часть 3</w:t>
        </w:r>
      </w:hyperlink>
      <w:r>
        <w:t xml:space="preserve"> дополнить предложением следующего содержания: "В случае подачи соответствующего заявления через многофункциональный центр указанный отказ направляется через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bookmarkStart w:id="21" w:name="P293"/>
      <w:bookmarkEnd w:id="21"/>
      <w:r>
        <w:t>Статья 27</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50" w:history="1">
        <w:r>
          <w:rPr>
            <w:color w:val="0000FF"/>
          </w:rPr>
          <w:t>статью 22</w:t>
        </w:r>
      </w:hyperlink>
      <w:r>
        <w:t xml:space="preserve"> Федерального закона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2008, N 30, ст. 3589, 3616; 2009, N 29, </w:t>
      </w:r>
      <w:r>
        <w:lastRenderedPageBreak/>
        <w:t>ст. 3636; 2011, N 13, ст. 1689) следующие изменения:</w:t>
      </w:r>
    </w:p>
    <w:p w:rsidR="00F912D9" w:rsidRDefault="00F912D9">
      <w:pPr>
        <w:pStyle w:val="ConsPlusNormal"/>
        <w:ind w:firstLine="540"/>
        <w:jc w:val="both"/>
      </w:pPr>
      <w:r>
        <w:t xml:space="preserve">1) </w:t>
      </w:r>
      <w:hyperlink r:id="rId151" w:history="1">
        <w:r>
          <w:rPr>
            <w:color w:val="0000FF"/>
          </w:rPr>
          <w:t>подпункт "а" пункта 2 части 2</w:t>
        </w:r>
      </w:hyperlink>
      <w:r>
        <w:t xml:space="preserve"> после слов "в орган миграционного учета непосредственно" дополнить словами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2) </w:t>
      </w:r>
      <w:hyperlink r:id="rId152" w:history="1">
        <w:r>
          <w:rPr>
            <w:color w:val="0000FF"/>
          </w:rPr>
          <w:t>часть 3.1</w:t>
        </w:r>
      </w:hyperlink>
      <w:r>
        <w:t xml:space="preserve"> дополнить словами "либо через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r>
        <w:t>Статья 28</w:t>
      </w:r>
    </w:p>
    <w:p w:rsidR="00F912D9" w:rsidRDefault="00F912D9">
      <w:pPr>
        <w:pStyle w:val="ConsPlusNormal"/>
        <w:ind w:firstLine="540"/>
        <w:jc w:val="both"/>
      </w:pPr>
    </w:p>
    <w:p w:rsidR="00F912D9" w:rsidRDefault="00F912D9">
      <w:pPr>
        <w:pStyle w:val="ConsPlusNormal"/>
        <w:ind w:firstLine="540"/>
        <w:jc w:val="both"/>
      </w:pPr>
      <w:hyperlink r:id="rId153" w:history="1">
        <w:r>
          <w:rPr>
            <w:color w:val="0000FF"/>
          </w:rPr>
          <w:t>Часть 2 статьи 26</w:t>
        </w:r>
      </w:hyperlink>
      <w:r>
        <w:t xml:space="preserve"> Лесного кодекса Российской Федерации (Собрание законодательства Российской Федерации, 2006, N 50, ст. 5278) изложить в следующей редакции:</w:t>
      </w:r>
    </w:p>
    <w:p w:rsidR="00F912D9" w:rsidRDefault="00F912D9">
      <w:pPr>
        <w:pStyle w:val="ConsPlusNormal"/>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F912D9" w:rsidRDefault="00F912D9">
      <w:pPr>
        <w:pStyle w:val="ConsPlusNormal"/>
        <w:ind w:firstLine="540"/>
        <w:jc w:val="both"/>
      </w:pPr>
    </w:p>
    <w:p w:rsidR="00F912D9" w:rsidRDefault="00F912D9">
      <w:pPr>
        <w:pStyle w:val="ConsPlusNormal"/>
        <w:ind w:firstLine="540"/>
        <w:jc w:val="both"/>
        <w:outlineLvl w:val="0"/>
      </w:pPr>
      <w:bookmarkStart w:id="22" w:name="P304"/>
      <w:bookmarkEnd w:id="22"/>
      <w:r>
        <w:t>Статья 29</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54" w:history="1">
        <w:r>
          <w:rPr>
            <w:color w:val="0000FF"/>
          </w:rPr>
          <w:t>закон</w:t>
        </w:r>
      </w:hyperlink>
      <w: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следующие изменения:</w:t>
      </w:r>
    </w:p>
    <w:p w:rsidR="00F912D9" w:rsidRDefault="00F912D9">
      <w:pPr>
        <w:pStyle w:val="ConsPlusNormal"/>
        <w:ind w:firstLine="540"/>
        <w:jc w:val="both"/>
      </w:pPr>
      <w:r>
        <w:t xml:space="preserve">1) в </w:t>
      </w:r>
      <w:hyperlink r:id="rId155" w:history="1">
        <w:r>
          <w:rPr>
            <w:color w:val="0000FF"/>
          </w:rPr>
          <w:t>статье 5</w:t>
        </w:r>
      </w:hyperlink>
      <w:r>
        <w:t>:</w:t>
      </w:r>
    </w:p>
    <w:p w:rsidR="00F912D9" w:rsidRDefault="00F912D9">
      <w:pPr>
        <w:pStyle w:val="ConsPlusNormal"/>
        <w:ind w:firstLine="540"/>
        <w:jc w:val="both"/>
      </w:pPr>
      <w:r>
        <w:t xml:space="preserve">а) </w:t>
      </w:r>
      <w:hyperlink r:id="rId156" w:history="1">
        <w:r>
          <w:rPr>
            <w:color w:val="0000FF"/>
          </w:rPr>
          <w:t>часть 1</w:t>
        </w:r>
      </w:hyperlink>
      <w:r>
        <w:t xml:space="preserve"> после слов "вправе обратиться"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б) </w:t>
      </w:r>
      <w:hyperlink r:id="rId157" w:history="1">
        <w:r>
          <w:rPr>
            <w:color w:val="0000FF"/>
          </w:rPr>
          <w:t>часть 5</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F912D9" w:rsidRDefault="00F912D9">
      <w:pPr>
        <w:pStyle w:val="ConsPlusNormal"/>
        <w:ind w:firstLine="540"/>
        <w:jc w:val="both"/>
      </w:pPr>
      <w:r>
        <w:t xml:space="preserve">2) </w:t>
      </w:r>
      <w:hyperlink r:id="rId158" w:history="1">
        <w:r>
          <w:rPr>
            <w:color w:val="0000FF"/>
          </w:rPr>
          <w:t>часть 1 статьи 7</w:t>
        </w:r>
      </w:hyperlink>
      <w:r>
        <w:t xml:space="preserve"> после слов "Пенсионного фонда Российской Федерации" дополнить словами "непосредственно либо через многофункциональный центр";</w:t>
      </w:r>
    </w:p>
    <w:p w:rsidR="00F912D9" w:rsidRDefault="00F912D9">
      <w:pPr>
        <w:pStyle w:val="ConsPlusNormal"/>
        <w:ind w:firstLine="540"/>
        <w:jc w:val="both"/>
      </w:pPr>
      <w:r>
        <w:t xml:space="preserve">3) в </w:t>
      </w:r>
      <w:hyperlink r:id="rId159" w:history="1">
        <w:r>
          <w:rPr>
            <w:color w:val="0000FF"/>
          </w:rPr>
          <w:t>статье 8</w:t>
        </w:r>
      </w:hyperlink>
      <w:r>
        <w:t>:</w:t>
      </w:r>
    </w:p>
    <w:p w:rsidR="00F912D9" w:rsidRDefault="00F912D9">
      <w:pPr>
        <w:pStyle w:val="ConsPlusNormal"/>
        <w:ind w:firstLine="540"/>
        <w:jc w:val="both"/>
      </w:pPr>
      <w:r>
        <w:t xml:space="preserve">а) </w:t>
      </w:r>
      <w:hyperlink r:id="rId160" w:history="1">
        <w:r>
          <w:rPr>
            <w:color w:val="0000FF"/>
          </w:rPr>
          <w:t>часть 3</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F912D9" w:rsidRDefault="00F912D9">
      <w:pPr>
        <w:pStyle w:val="ConsPlusNormal"/>
        <w:ind w:firstLine="540"/>
        <w:jc w:val="both"/>
      </w:pPr>
      <w:r>
        <w:t xml:space="preserve">б) </w:t>
      </w:r>
      <w:hyperlink r:id="rId161" w:history="1">
        <w:r>
          <w:rPr>
            <w:color w:val="0000FF"/>
          </w:rPr>
          <w:t>часть 5</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r>
        <w:t>Статья 30</w:t>
      </w:r>
    </w:p>
    <w:p w:rsidR="00F912D9" w:rsidRDefault="00F912D9">
      <w:pPr>
        <w:pStyle w:val="ConsPlusNormal"/>
        <w:ind w:firstLine="540"/>
        <w:jc w:val="both"/>
      </w:pPr>
    </w:p>
    <w:p w:rsidR="00F912D9" w:rsidRDefault="00F912D9">
      <w:pPr>
        <w:pStyle w:val="ConsPlusNormal"/>
        <w:ind w:firstLine="540"/>
        <w:jc w:val="both"/>
      </w:pPr>
      <w:hyperlink r:id="rId162" w:history="1">
        <w:r>
          <w:rPr>
            <w:color w:val="0000FF"/>
          </w:rPr>
          <w:t>Пункт 4.1 части 1 статьи 23</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29, ст. 3584; N 51, ст. 6153; 2011, N 1, ст. 53; N 23, ст. 3264; N 49, ст. 7028) изложить в следующей редакции:</w:t>
      </w:r>
    </w:p>
    <w:p w:rsidR="00F912D9" w:rsidRDefault="00F912D9">
      <w:pPr>
        <w:pStyle w:val="ConsPlusNormal"/>
        <w:ind w:firstLine="540"/>
        <w:jc w:val="both"/>
      </w:pPr>
      <w:r>
        <w:t>"4.1) невыполнения субъектами Российской Федерации требований, установленных частями 6 и 7 статьи 15, частями 10 и 11 статьи 16 настоящего Федерального закона, за исключением следующих случаев:</w:t>
      </w:r>
    </w:p>
    <w:p w:rsidR="00F912D9" w:rsidRDefault="00F912D9">
      <w:pPr>
        <w:pStyle w:val="ConsPlusNormal"/>
        <w:ind w:firstLine="540"/>
        <w:jc w:val="both"/>
      </w:pPr>
      <w: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163"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4" w:history="1">
        <w:r>
          <w:rPr>
            <w:color w:val="0000FF"/>
          </w:rPr>
          <w:t>статьей 32</w:t>
        </w:r>
      </w:hyperlink>
      <w:r>
        <w:t xml:space="preserve"> Жилищного кодекса Российской Федерации;</w:t>
      </w:r>
    </w:p>
    <w:p w:rsidR="00F912D9" w:rsidRDefault="00F912D9">
      <w:pPr>
        <w:pStyle w:val="ConsPlusNormal"/>
        <w:ind w:firstLine="540"/>
        <w:jc w:val="both"/>
      </w:pPr>
      <w:r>
        <w:t xml:space="preserve">б) если к моменту наступления сроков выполнения указанных требований такое </w:t>
      </w:r>
      <w:r>
        <w:lastRenderedPageBreak/>
        <w:t>невыполнение связано с выполнением мероприятий по переселению граждан из аварийного жилищного фонда в рамках региональных или муниципальных программ, не предусматривающих финансирования за счет средств Фонда и реализуемых на территории субъекта Российской Федерации в период реализации региональных адресных программ по переселению граждан из аварийного жилищного фонда или этапов этих программ, на реализацию которых предоставлена финансовая поддержка за счет средств Фонда, и (или) в рамках договоров о развитии застроенных территорий, заключенных и (или) исполняемых в период реализации региональных адресных программ по переселению граждан из аварийного жилищного фонда или этапов этих программ, на реализацию которых предоставлена финансовая поддержка за счет средств Фонда;".</w:t>
      </w:r>
    </w:p>
    <w:p w:rsidR="00F912D9" w:rsidRDefault="00F912D9">
      <w:pPr>
        <w:pStyle w:val="ConsPlusNormal"/>
        <w:ind w:firstLine="540"/>
        <w:jc w:val="both"/>
      </w:pPr>
    </w:p>
    <w:p w:rsidR="00F912D9" w:rsidRDefault="00F912D9">
      <w:pPr>
        <w:pStyle w:val="ConsPlusNormal"/>
        <w:ind w:firstLine="540"/>
        <w:jc w:val="both"/>
        <w:outlineLvl w:val="0"/>
      </w:pPr>
      <w:bookmarkStart w:id="23" w:name="P322"/>
      <w:bookmarkEnd w:id="23"/>
      <w:r>
        <w:t xml:space="preserve">Статья 31. Утратила силу с 1 января 2017 года. - Федеральный </w:t>
      </w:r>
      <w:hyperlink r:id="rId165" w:history="1">
        <w:r>
          <w:rPr>
            <w:color w:val="0000FF"/>
          </w:rPr>
          <w:t>закон</w:t>
        </w:r>
      </w:hyperlink>
      <w:r>
        <w:t xml:space="preserve"> от 03.07.2016 N 361-ФЗ.</w:t>
      </w:r>
    </w:p>
    <w:p w:rsidR="00F912D9" w:rsidRDefault="00F912D9">
      <w:pPr>
        <w:pStyle w:val="ConsPlusNormal"/>
        <w:ind w:firstLine="540"/>
        <w:jc w:val="both"/>
      </w:pPr>
    </w:p>
    <w:p w:rsidR="00F912D9" w:rsidRDefault="00F912D9">
      <w:pPr>
        <w:pStyle w:val="ConsPlusNormal"/>
        <w:ind w:firstLine="540"/>
        <w:jc w:val="both"/>
        <w:outlineLvl w:val="0"/>
      </w:pPr>
      <w:r>
        <w:t>Статья 32</w:t>
      </w:r>
    </w:p>
    <w:p w:rsidR="00F912D9" w:rsidRDefault="00F912D9">
      <w:pPr>
        <w:pStyle w:val="ConsPlusNormal"/>
        <w:ind w:firstLine="540"/>
        <w:jc w:val="both"/>
      </w:pPr>
    </w:p>
    <w:p w:rsidR="00F912D9" w:rsidRDefault="00F912D9">
      <w:pPr>
        <w:pStyle w:val="ConsPlusNormal"/>
        <w:ind w:firstLine="540"/>
        <w:jc w:val="both"/>
      </w:pPr>
      <w:r>
        <w:t xml:space="preserve">В </w:t>
      </w:r>
      <w:hyperlink r:id="rId166" w:history="1">
        <w:r>
          <w:rPr>
            <w:color w:val="0000FF"/>
          </w:rPr>
          <w:t>подпункте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слово "год" заменить словом "дата".</w:t>
      </w:r>
    </w:p>
    <w:p w:rsidR="00F912D9" w:rsidRDefault="00F912D9">
      <w:pPr>
        <w:pStyle w:val="ConsPlusNormal"/>
        <w:ind w:firstLine="540"/>
        <w:jc w:val="both"/>
      </w:pPr>
    </w:p>
    <w:p w:rsidR="00F912D9" w:rsidRDefault="00F912D9">
      <w:pPr>
        <w:pStyle w:val="ConsPlusNormal"/>
        <w:ind w:firstLine="540"/>
        <w:jc w:val="both"/>
        <w:outlineLvl w:val="0"/>
      </w:pPr>
      <w:r>
        <w:t>Статья 33</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67" w:history="1">
        <w:r>
          <w:rPr>
            <w:color w:val="0000FF"/>
          </w:rPr>
          <w:t>закон</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2011, N 29, ст. 4291) следующие изменения:</w:t>
      </w:r>
    </w:p>
    <w:p w:rsidR="00F912D9" w:rsidRDefault="00F912D9">
      <w:pPr>
        <w:pStyle w:val="ConsPlusNormal"/>
        <w:ind w:firstLine="540"/>
        <w:jc w:val="both"/>
      </w:pPr>
      <w:r>
        <w:t xml:space="preserve">1) в </w:t>
      </w:r>
      <w:hyperlink r:id="rId168" w:history="1">
        <w:r>
          <w:rPr>
            <w:color w:val="0000FF"/>
          </w:rPr>
          <w:t>статье 4</w:t>
        </w:r>
      </w:hyperlink>
      <w:r>
        <w:t>:</w:t>
      </w:r>
    </w:p>
    <w:p w:rsidR="00F912D9" w:rsidRDefault="00F912D9">
      <w:pPr>
        <w:pStyle w:val="ConsPlusNormal"/>
        <w:ind w:firstLine="540"/>
        <w:jc w:val="both"/>
      </w:pPr>
      <w:bookmarkStart w:id="24" w:name="P332"/>
      <w:bookmarkEnd w:id="24"/>
      <w:r>
        <w:t xml:space="preserve">а) в </w:t>
      </w:r>
      <w:hyperlink r:id="rId169" w:history="1">
        <w:r>
          <w:rPr>
            <w:color w:val="0000FF"/>
          </w:rPr>
          <w:t>части 1</w:t>
        </w:r>
      </w:hyperlink>
      <w:r>
        <w:t xml:space="preserve"> слова "или через своего работодателя" заменить словами ", через своего работодателя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б) в </w:t>
      </w:r>
      <w:hyperlink r:id="rId170" w:history="1">
        <w:r>
          <w:rPr>
            <w:color w:val="0000FF"/>
          </w:rPr>
          <w:t>части 4</w:t>
        </w:r>
      </w:hyperlink>
      <w:r>
        <w:t xml:space="preserve"> первое предложение изложить в следующей редакции: "Работодатель, получивший заявление, в срок, не превышающий трех рабочих дней со дня получения заявления,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w:t>
      </w:r>
    </w:p>
    <w:p w:rsidR="00F912D9" w:rsidRDefault="00F912D9">
      <w:pPr>
        <w:pStyle w:val="ConsPlusNormal"/>
        <w:ind w:firstLine="540"/>
        <w:jc w:val="both"/>
      </w:pPr>
      <w:r>
        <w:t xml:space="preserve">2) в </w:t>
      </w:r>
      <w:hyperlink r:id="rId171" w:history="1">
        <w:r>
          <w:rPr>
            <w:color w:val="0000FF"/>
          </w:rPr>
          <w:t>статье 9</w:t>
        </w:r>
      </w:hyperlink>
      <w:r>
        <w:t>:</w:t>
      </w:r>
    </w:p>
    <w:p w:rsidR="00F912D9" w:rsidRDefault="00F912D9">
      <w:pPr>
        <w:pStyle w:val="ConsPlusNormal"/>
        <w:ind w:firstLine="540"/>
        <w:jc w:val="both"/>
      </w:pPr>
      <w:bookmarkStart w:id="25" w:name="P335"/>
      <w:bookmarkEnd w:id="25"/>
      <w:r>
        <w:t xml:space="preserve">а) </w:t>
      </w:r>
      <w:hyperlink r:id="rId172" w:history="1">
        <w:r>
          <w:rPr>
            <w:color w:val="0000FF"/>
          </w:rPr>
          <w:t>часть 6</w:t>
        </w:r>
      </w:hyperlink>
      <w:r>
        <w:t xml:space="preserve"> после слов "Пенсионного фонда Российской Федерации" дополнить словами "непосредственно либо через многофункциональный центр";</w:t>
      </w:r>
    </w:p>
    <w:p w:rsidR="00F912D9" w:rsidRDefault="00F912D9">
      <w:pPr>
        <w:pStyle w:val="ConsPlusNormal"/>
        <w:ind w:firstLine="540"/>
        <w:jc w:val="both"/>
      </w:pPr>
      <w:r>
        <w:t xml:space="preserve">б) </w:t>
      </w:r>
      <w:hyperlink r:id="rId173" w:history="1">
        <w:r>
          <w:rPr>
            <w:color w:val="0000FF"/>
          </w:rPr>
          <w:t>часть 7</w:t>
        </w:r>
      </w:hyperlink>
      <w:r>
        <w:t xml:space="preserve"> изложить в следующей редакции:</w:t>
      </w:r>
    </w:p>
    <w:p w:rsidR="00F912D9" w:rsidRDefault="00F912D9">
      <w:pPr>
        <w:pStyle w:val="ConsPlusNormal"/>
        <w:ind w:firstLine="540"/>
        <w:jc w:val="both"/>
      </w:pPr>
      <w:r>
        <w:t xml:space="preserve">"7. Работодатели, среднесписочная численность работников которых за предшествующий календарный год превышает 100 человек, а также вновь созданные (в том числе путем реорганизации) организации, численность работников которых превышает указанное выше количество, представляют реестры застрахованных лиц в территориальный орган Пенсионного фонда Российской Федерации либо в многофункциональный центр в форме электронного документа, подписанного электронной подписью в соответствии с Федеральным </w:t>
      </w:r>
      <w:hyperlink r:id="rId174" w:history="1">
        <w:r>
          <w:rPr>
            <w:color w:val="0000FF"/>
          </w:rPr>
          <w:t>законом</w:t>
        </w:r>
      </w:hyperlink>
      <w:r>
        <w:t xml:space="preserve"> от 6 апреля 2011 года N 63-ФЗ "Об электронной подписи". В таком же порядке реестры застрахованных лиц могут представляться в территориальный орган Пенсионного фонда Российской Федерации либо в многофункциональный центр работодателями, среднесписочная численность работников которых за предшествующий календарный год составляет 100 человек и менее. Формат представления реестра в электронной форме утверждается Пенсионным фондом Российской Федерации.".</w:t>
      </w:r>
    </w:p>
    <w:p w:rsidR="00F912D9" w:rsidRDefault="00F912D9">
      <w:pPr>
        <w:pStyle w:val="ConsPlusNormal"/>
        <w:ind w:firstLine="540"/>
        <w:jc w:val="both"/>
      </w:pPr>
    </w:p>
    <w:p w:rsidR="00F912D9" w:rsidRDefault="00F912D9">
      <w:pPr>
        <w:pStyle w:val="ConsPlusNormal"/>
        <w:ind w:firstLine="540"/>
        <w:jc w:val="both"/>
        <w:outlineLvl w:val="0"/>
      </w:pPr>
      <w:r>
        <w:t>Статья 34</w:t>
      </w:r>
    </w:p>
    <w:p w:rsidR="00F912D9" w:rsidRDefault="00F912D9">
      <w:pPr>
        <w:pStyle w:val="ConsPlusNormal"/>
        <w:ind w:firstLine="540"/>
        <w:jc w:val="both"/>
      </w:pPr>
    </w:p>
    <w:p w:rsidR="00F912D9" w:rsidRDefault="00F912D9">
      <w:pPr>
        <w:pStyle w:val="ConsPlusNormal"/>
        <w:ind w:firstLine="540"/>
        <w:jc w:val="both"/>
      </w:pPr>
      <w:hyperlink r:id="rId175" w:history="1">
        <w:r>
          <w:rPr>
            <w:color w:val="0000FF"/>
          </w:rPr>
          <w:t>Часть 2 статьи 20</w:t>
        </w:r>
      </w:hyperlink>
      <w:r>
        <w:t xml:space="preserve"> Федерального закона от 26 июня 2008 года N 102-ФЗ "Об обеспечении </w:t>
      </w:r>
      <w:r>
        <w:lastRenderedPageBreak/>
        <w:t xml:space="preserve">единства измерений" (Собрание законодательства Российской Федерации, 2008, N 26, ст. 3021) дополнить словами ",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76"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r>
        <w:t>Статья 35</w:t>
      </w:r>
    </w:p>
    <w:p w:rsidR="00F912D9" w:rsidRDefault="00F912D9">
      <w:pPr>
        <w:pStyle w:val="ConsPlusNormal"/>
        <w:ind w:firstLine="540"/>
        <w:jc w:val="both"/>
      </w:pPr>
    </w:p>
    <w:p w:rsidR="00F912D9" w:rsidRDefault="00F912D9">
      <w:pPr>
        <w:pStyle w:val="ConsPlusNormal"/>
        <w:ind w:firstLine="540"/>
        <w:jc w:val="both"/>
      </w:pPr>
      <w:r>
        <w:t xml:space="preserve">Внести в </w:t>
      </w:r>
      <w:hyperlink r:id="rId177" w:history="1">
        <w:r>
          <w:rPr>
            <w:color w:val="0000FF"/>
          </w:rPr>
          <w:t>статью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следующие изменения:</w:t>
      </w:r>
    </w:p>
    <w:p w:rsidR="00F912D9" w:rsidRDefault="00F912D9">
      <w:pPr>
        <w:pStyle w:val="ConsPlusNormal"/>
        <w:ind w:firstLine="540"/>
        <w:jc w:val="both"/>
      </w:pPr>
      <w:bookmarkStart w:id="26" w:name="P346"/>
      <w:bookmarkEnd w:id="26"/>
      <w:r>
        <w:t xml:space="preserve">1) </w:t>
      </w:r>
      <w:hyperlink r:id="rId178" w:history="1">
        <w:r>
          <w:rPr>
            <w:color w:val="0000FF"/>
          </w:rPr>
          <w:t>часть 5</w:t>
        </w:r>
      </w:hyperlink>
      <w:r>
        <w:t xml:space="preserve"> после слов "контроля (надзора)"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912D9" w:rsidRDefault="00F912D9">
      <w:pPr>
        <w:pStyle w:val="ConsPlusNormal"/>
        <w:ind w:firstLine="540"/>
        <w:jc w:val="both"/>
      </w:pPr>
      <w:r>
        <w:t xml:space="preserve">2) </w:t>
      </w:r>
      <w:hyperlink r:id="rId179" w:history="1">
        <w:r>
          <w:rPr>
            <w:color w:val="0000FF"/>
          </w:rPr>
          <w:t>абзац первый части 6</w:t>
        </w:r>
      </w:hyperlink>
      <w:r>
        <w:t xml:space="preserve"> изложить в следующей редакции:</w:t>
      </w:r>
    </w:p>
    <w:p w:rsidR="00F912D9" w:rsidRDefault="00F912D9">
      <w:pPr>
        <w:pStyle w:val="ConsPlusNormal"/>
        <w:ind w:firstLine="540"/>
        <w:jc w:val="both"/>
      </w:pPr>
      <w:r>
        <w:t>"6. Дополнительно в уполномоченный федеральный орган исполнительной власти сообщаются сведения о следующих изменениях:";</w:t>
      </w:r>
    </w:p>
    <w:p w:rsidR="00F912D9" w:rsidRDefault="00F912D9">
      <w:pPr>
        <w:pStyle w:val="ConsPlusNormal"/>
        <w:ind w:firstLine="540"/>
        <w:jc w:val="both"/>
      </w:pPr>
      <w:bookmarkStart w:id="27" w:name="P349"/>
      <w:bookmarkEnd w:id="27"/>
      <w:r>
        <w:t xml:space="preserve">3) </w:t>
      </w:r>
      <w:hyperlink r:id="rId180" w:history="1">
        <w:r>
          <w:rPr>
            <w:color w:val="0000FF"/>
          </w:rPr>
          <w:t>часть 7</w:t>
        </w:r>
      </w:hyperlink>
      <w:r>
        <w:t xml:space="preserve"> после слов "контроля (надзора)" дополнить словами "непосредственно либо через многофункциональный центр";</w:t>
      </w:r>
    </w:p>
    <w:p w:rsidR="00F912D9" w:rsidRDefault="00F912D9">
      <w:pPr>
        <w:pStyle w:val="ConsPlusNormal"/>
        <w:ind w:firstLine="540"/>
        <w:jc w:val="both"/>
      </w:pPr>
      <w:bookmarkStart w:id="28" w:name="P350"/>
      <w:bookmarkEnd w:id="28"/>
      <w:r>
        <w:t xml:space="preserve">4) </w:t>
      </w:r>
      <w:hyperlink r:id="rId181" w:history="1">
        <w:r>
          <w:rPr>
            <w:color w:val="0000FF"/>
          </w:rPr>
          <w:t>часть 8</w:t>
        </w:r>
      </w:hyperlink>
      <w:r>
        <w:t xml:space="preserve"> после слов "контроля (надзора)" дополнить словами "непосредственно либо через многофункциональный центр".</w:t>
      </w:r>
    </w:p>
    <w:p w:rsidR="00F912D9" w:rsidRDefault="00F912D9">
      <w:pPr>
        <w:pStyle w:val="ConsPlusNormal"/>
        <w:ind w:firstLine="540"/>
        <w:jc w:val="both"/>
      </w:pPr>
    </w:p>
    <w:p w:rsidR="00F912D9" w:rsidRDefault="00F912D9">
      <w:pPr>
        <w:pStyle w:val="ConsPlusNormal"/>
        <w:ind w:firstLine="540"/>
        <w:jc w:val="both"/>
        <w:outlineLvl w:val="0"/>
      </w:pPr>
      <w:bookmarkStart w:id="29" w:name="P352"/>
      <w:bookmarkEnd w:id="29"/>
      <w:r>
        <w:t>Статья 36</w:t>
      </w:r>
    </w:p>
    <w:p w:rsidR="00F912D9" w:rsidRDefault="00F912D9">
      <w:pPr>
        <w:pStyle w:val="ConsPlusNormal"/>
        <w:ind w:firstLine="540"/>
        <w:jc w:val="both"/>
      </w:pPr>
    </w:p>
    <w:p w:rsidR="00F912D9" w:rsidRDefault="00F912D9">
      <w:pPr>
        <w:pStyle w:val="ConsPlusNormal"/>
        <w:ind w:firstLine="540"/>
        <w:jc w:val="both"/>
      </w:pPr>
      <w:hyperlink r:id="rId182" w:history="1">
        <w:r>
          <w:rPr>
            <w:color w:val="0000FF"/>
          </w:rPr>
          <w:t>Часть 5 статьи 6</w:t>
        </w:r>
      </w:hyperlink>
      <w:r>
        <w:t xml:space="preserve"> Федерального закона от 30 декабря 2008 года N 316-ФЗ "О патентных поверенных" (Собрание законодательства Российской Федерации, 2009, N 1, ст. 24) после слов "в федеральный орган исполнительной власти по интеллектуальной собственности" дополнить словами "непосредственно либо через многофункциональный центр предоставления государственных или муниципальных услуг".</w:t>
      </w:r>
    </w:p>
    <w:p w:rsidR="00F912D9" w:rsidRDefault="00F912D9">
      <w:pPr>
        <w:pStyle w:val="ConsPlusNormal"/>
        <w:ind w:firstLine="540"/>
        <w:jc w:val="both"/>
      </w:pPr>
    </w:p>
    <w:p w:rsidR="00F912D9" w:rsidRDefault="00F912D9">
      <w:pPr>
        <w:pStyle w:val="ConsPlusNormal"/>
        <w:ind w:firstLine="540"/>
        <w:jc w:val="both"/>
        <w:outlineLvl w:val="0"/>
      </w:pPr>
      <w:r>
        <w:t>Статья 37</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183"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30, ст. 4587; N 49, ст. 7061) следующие изменения:</w:t>
      </w:r>
    </w:p>
    <w:p w:rsidR="00F912D9" w:rsidRDefault="00F912D9">
      <w:pPr>
        <w:pStyle w:val="ConsPlusNormal"/>
        <w:ind w:firstLine="540"/>
        <w:jc w:val="both"/>
      </w:pPr>
      <w:r>
        <w:t xml:space="preserve">1) </w:t>
      </w:r>
      <w:hyperlink r:id="rId184" w:history="1">
        <w:r>
          <w:rPr>
            <w:color w:val="0000FF"/>
          </w:rPr>
          <w:t>пункт 9 статьи 2</w:t>
        </w:r>
      </w:hyperlink>
      <w:r>
        <w:t xml:space="preserve"> после слов "органами местного самоуправления," дополнить словами "органами государственных внебюджетных фондов,";</w:t>
      </w:r>
    </w:p>
    <w:p w:rsidR="00F912D9" w:rsidRDefault="00F912D9">
      <w:pPr>
        <w:pStyle w:val="ConsPlusNormal"/>
        <w:ind w:firstLine="540"/>
        <w:jc w:val="both"/>
      </w:pPr>
      <w:r>
        <w:t xml:space="preserve">2) в </w:t>
      </w:r>
      <w:hyperlink r:id="rId185" w:history="1">
        <w:r>
          <w:rPr>
            <w:color w:val="0000FF"/>
          </w:rPr>
          <w:t>статье 6</w:t>
        </w:r>
      </w:hyperlink>
      <w:r>
        <w:t>:</w:t>
      </w:r>
    </w:p>
    <w:p w:rsidR="00F912D9" w:rsidRDefault="00F912D9">
      <w:pPr>
        <w:pStyle w:val="ConsPlusNormal"/>
        <w:ind w:firstLine="540"/>
        <w:jc w:val="both"/>
      </w:pPr>
      <w:r>
        <w:t xml:space="preserve">а) в </w:t>
      </w:r>
      <w:hyperlink r:id="rId186" w:history="1">
        <w:r>
          <w:rPr>
            <w:color w:val="0000FF"/>
          </w:rPr>
          <w:t>пункте 3 части 1</w:t>
        </w:r>
      </w:hyperlink>
      <w:r>
        <w:t xml:space="preserve"> слова "муниципальных услуг, по межведомственным запросам" заменить словами "муниципальных услуг, многофункциональные центры по межведомственным запросам", слова "такие документы и информацию" заменить словами "многофункциональных центров такие документы и информацию";</w:t>
      </w:r>
    </w:p>
    <w:p w:rsidR="00F912D9" w:rsidRDefault="00F912D9">
      <w:pPr>
        <w:pStyle w:val="ConsPlusNormal"/>
        <w:ind w:firstLine="540"/>
        <w:jc w:val="both"/>
      </w:pPr>
      <w:r>
        <w:t xml:space="preserve">б) в </w:t>
      </w:r>
      <w:hyperlink r:id="rId187" w:history="1">
        <w:r>
          <w:rPr>
            <w:color w:val="0000FF"/>
          </w:rPr>
          <w:t>пункте 1 части 2</w:t>
        </w:r>
      </w:hyperlink>
      <w:r>
        <w:t xml:space="preserve"> слова "и органы, предоставляющие муниципальные услуги, по межведомственным запросам таких органов" заменить словами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слова "такие документы и информацию" заменить </w:t>
      </w:r>
      <w:r>
        <w:lastRenderedPageBreak/>
        <w:t>словами ", многофункциональных центров такие документы и информацию";</w:t>
      </w:r>
    </w:p>
    <w:p w:rsidR="00F912D9" w:rsidRDefault="00F912D9">
      <w:pPr>
        <w:pStyle w:val="ConsPlusNormal"/>
        <w:ind w:firstLine="540"/>
        <w:jc w:val="both"/>
      </w:pPr>
      <w:r>
        <w:t xml:space="preserve">3) в </w:t>
      </w:r>
      <w:hyperlink r:id="rId188" w:history="1">
        <w:r>
          <w:rPr>
            <w:color w:val="0000FF"/>
          </w:rPr>
          <w:t>статье 7</w:t>
        </w:r>
      </w:hyperlink>
      <w:r>
        <w:t>:</w:t>
      </w:r>
    </w:p>
    <w:p w:rsidR="00F912D9" w:rsidRDefault="00F912D9">
      <w:pPr>
        <w:pStyle w:val="ConsPlusNormal"/>
        <w:ind w:firstLine="540"/>
        <w:jc w:val="both"/>
      </w:pPr>
      <w:bookmarkStart w:id="30" w:name="P364"/>
      <w:bookmarkEnd w:id="30"/>
      <w:r>
        <w:t xml:space="preserve">а) в </w:t>
      </w:r>
      <w:hyperlink r:id="rId189" w:history="1">
        <w:r>
          <w:rPr>
            <w:color w:val="0000FF"/>
          </w:rPr>
          <w:t>пункте 2 части 1</w:t>
        </w:r>
      </w:hyperlink>
      <w:r>
        <w:t xml:space="preserve"> слова "об оплате государственной пошлины, взимаемой" заменить словами "подтверждающих внесение заявителем платы";</w:t>
      </w:r>
    </w:p>
    <w:p w:rsidR="00F912D9" w:rsidRDefault="00F912D9">
      <w:pPr>
        <w:pStyle w:val="ConsPlusNormal"/>
        <w:ind w:firstLine="540"/>
        <w:jc w:val="both"/>
      </w:pPr>
      <w:r>
        <w:t xml:space="preserve">б) </w:t>
      </w:r>
      <w:hyperlink r:id="rId190" w:history="1">
        <w:r>
          <w:rPr>
            <w:color w:val="0000FF"/>
          </w:rPr>
          <w:t>часть 3</w:t>
        </w:r>
      </w:hyperlink>
      <w:r>
        <w:t xml:space="preserve"> изложить в следующей редакции:</w:t>
      </w:r>
    </w:p>
    <w:p w:rsidR="00F912D9" w:rsidRDefault="00F912D9">
      <w:pPr>
        <w:pStyle w:val="ConsPlusNormal"/>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912D9" w:rsidRDefault="00F912D9">
      <w:pPr>
        <w:pStyle w:val="ConsPlusNormal"/>
        <w:ind w:firstLine="540"/>
        <w:jc w:val="both"/>
      </w:pPr>
      <w:r>
        <w:t xml:space="preserve">в) </w:t>
      </w:r>
      <w:hyperlink r:id="rId191" w:history="1">
        <w:r>
          <w:rPr>
            <w:color w:val="0000FF"/>
          </w:rPr>
          <w:t>часть 5</w:t>
        </w:r>
      </w:hyperlink>
      <w:r>
        <w:t xml:space="preserve"> изложить в следующей редакции:</w:t>
      </w:r>
    </w:p>
    <w:p w:rsidR="00F912D9" w:rsidRDefault="00F912D9">
      <w:pPr>
        <w:pStyle w:val="ConsPlusNormal"/>
        <w:ind w:firstLine="540"/>
        <w:jc w:val="both"/>
      </w:pPr>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912D9" w:rsidRDefault="00F912D9">
      <w:pPr>
        <w:pStyle w:val="ConsPlusNormal"/>
        <w:ind w:firstLine="540"/>
        <w:jc w:val="both"/>
      </w:pPr>
      <w:r>
        <w:t xml:space="preserve">г) в </w:t>
      </w:r>
      <w:hyperlink r:id="rId192" w:history="1">
        <w:r>
          <w:rPr>
            <w:color w:val="0000FF"/>
          </w:rPr>
          <w:t>части 6</w:t>
        </w:r>
      </w:hyperlink>
      <w:r>
        <w:t>:</w:t>
      </w:r>
    </w:p>
    <w:p w:rsidR="00F912D9" w:rsidRDefault="00F912D9">
      <w:pPr>
        <w:pStyle w:val="ConsPlusNormal"/>
        <w:ind w:firstLine="540"/>
        <w:jc w:val="both"/>
      </w:pPr>
      <w:hyperlink r:id="rId193" w:history="1">
        <w:r>
          <w:rPr>
            <w:color w:val="0000FF"/>
          </w:rPr>
          <w:t>пункт 12</w:t>
        </w:r>
      </w:hyperlink>
      <w:r>
        <w:t xml:space="preserve"> изложить в следующей редакции:</w:t>
      </w:r>
    </w:p>
    <w:p w:rsidR="00F912D9" w:rsidRDefault="00F912D9">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912D9" w:rsidRDefault="00F912D9">
      <w:pPr>
        <w:pStyle w:val="ConsPlusNormal"/>
        <w:ind w:firstLine="540"/>
        <w:jc w:val="both"/>
      </w:pPr>
      <w:hyperlink r:id="rId194" w:history="1">
        <w:r>
          <w:rPr>
            <w:color w:val="0000FF"/>
          </w:rPr>
          <w:t>пункт 17</w:t>
        </w:r>
      </w:hyperlink>
      <w:r>
        <w:t xml:space="preserve"> дополнить словами ",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912D9" w:rsidRDefault="00F912D9">
      <w:pPr>
        <w:pStyle w:val="ConsPlusNormal"/>
        <w:ind w:firstLine="540"/>
        <w:jc w:val="both"/>
      </w:pPr>
      <w:r>
        <w:t xml:space="preserve">д) </w:t>
      </w:r>
      <w:hyperlink r:id="rId195" w:history="1">
        <w:r>
          <w:rPr>
            <w:color w:val="0000FF"/>
          </w:rPr>
          <w:t>дополнить</w:t>
        </w:r>
      </w:hyperlink>
      <w:r>
        <w:t xml:space="preserve"> частью 6.1 следующего содержания:</w:t>
      </w:r>
    </w:p>
    <w:p w:rsidR="00F912D9" w:rsidRDefault="00F912D9">
      <w:pPr>
        <w:pStyle w:val="ConsPlusNormal"/>
        <w:ind w:firstLine="540"/>
        <w:jc w:val="both"/>
      </w:pPr>
      <w:r>
        <w:t xml:space="preserve">"6.1. Законом субъекта Российской Федерации или нормативным правовым актом высшего </w:t>
      </w:r>
      <w:r>
        <w:lastRenderedPageBreak/>
        <w:t>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912D9" w:rsidRDefault="00F912D9">
      <w:pPr>
        <w:pStyle w:val="ConsPlusNormal"/>
        <w:ind w:firstLine="540"/>
        <w:jc w:val="both"/>
      </w:pPr>
      <w:r>
        <w:t xml:space="preserve">4) в </w:t>
      </w:r>
      <w:hyperlink r:id="rId196" w:history="1">
        <w:r>
          <w:rPr>
            <w:color w:val="0000FF"/>
          </w:rPr>
          <w:t>статье 7.1</w:t>
        </w:r>
      </w:hyperlink>
      <w:r>
        <w:t>:</w:t>
      </w:r>
    </w:p>
    <w:p w:rsidR="00F912D9" w:rsidRDefault="00F912D9">
      <w:pPr>
        <w:pStyle w:val="ConsPlusNormal"/>
        <w:ind w:firstLine="540"/>
        <w:jc w:val="both"/>
      </w:pPr>
      <w:r>
        <w:t xml:space="preserve">а) </w:t>
      </w:r>
      <w:hyperlink r:id="rId197" w:history="1">
        <w:r>
          <w:rPr>
            <w:color w:val="0000FF"/>
          </w:rPr>
          <w:t>часть 1</w:t>
        </w:r>
      </w:hyperlink>
      <w:r>
        <w:t xml:space="preserve"> после слов "статьи 7 настоящего Федерального закона," дополнить словами "а также предоставление документов и информации в случае, предусмотренном частью 4 статьи 19 настоящего Федерального закона,";</w:t>
      </w:r>
    </w:p>
    <w:p w:rsidR="00F912D9" w:rsidRDefault="00F912D9">
      <w:pPr>
        <w:pStyle w:val="ConsPlusNormal"/>
        <w:ind w:firstLine="540"/>
        <w:jc w:val="both"/>
      </w:pPr>
      <w:r>
        <w:t xml:space="preserve">б) </w:t>
      </w:r>
      <w:hyperlink r:id="rId198" w:history="1">
        <w:r>
          <w:rPr>
            <w:color w:val="0000FF"/>
          </w:rPr>
          <w:t>часть 2</w:t>
        </w:r>
      </w:hyperlink>
      <w:r>
        <w:t xml:space="preserve"> изложить в следующей редакции:</w:t>
      </w:r>
    </w:p>
    <w:p w:rsidR="00F912D9" w:rsidRDefault="00F912D9">
      <w:pPr>
        <w:pStyle w:val="ConsPlusNormal"/>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912D9" w:rsidRDefault="00F912D9">
      <w:pPr>
        <w:pStyle w:val="ConsPlusNormal"/>
        <w:ind w:firstLine="540"/>
        <w:jc w:val="both"/>
      </w:pPr>
      <w:r>
        <w:t xml:space="preserve">5) в </w:t>
      </w:r>
      <w:hyperlink r:id="rId199" w:history="1">
        <w:r>
          <w:rPr>
            <w:color w:val="0000FF"/>
          </w:rPr>
          <w:t>статье 7.2</w:t>
        </w:r>
      </w:hyperlink>
      <w:r>
        <w:t>:</w:t>
      </w:r>
    </w:p>
    <w:p w:rsidR="00F912D9" w:rsidRDefault="00F912D9">
      <w:pPr>
        <w:pStyle w:val="ConsPlusNormal"/>
        <w:ind w:firstLine="540"/>
        <w:jc w:val="both"/>
      </w:pPr>
      <w:r>
        <w:t xml:space="preserve">а) </w:t>
      </w:r>
      <w:hyperlink r:id="rId200" w:history="1">
        <w:r>
          <w:rPr>
            <w:color w:val="0000FF"/>
          </w:rPr>
          <w:t>часть 1</w:t>
        </w:r>
      </w:hyperlink>
      <w:r>
        <w:t xml:space="preserve"> дополнить пунктом 9 следующего содержания:</w:t>
      </w:r>
    </w:p>
    <w:p w:rsidR="00F912D9" w:rsidRDefault="00F912D9">
      <w:pPr>
        <w:pStyle w:val="ConsPlusNormal"/>
        <w:ind w:firstLine="540"/>
        <w:jc w:val="both"/>
      </w:pPr>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F912D9" w:rsidRDefault="00F912D9">
      <w:pPr>
        <w:pStyle w:val="ConsPlusNormal"/>
        <w:ind w:firstLine="540"/>
        <w:jc w:val="both"/>
      </w:pPr>
      <w:r>
        <w:t xml:space="preserve">б) в </w:t>
      </w:r>
      <w:hyperlink r:id="rId201" w:history="1">
        <w:r>
          <w:rPr>
            <w:color w:val="0000FF"/>
          </w:rPr>
          <w:t>части 2</w:t>
        </w:r>
      </w:hyperlink>
      <w:r>
        <w:t xml:space="preserve"> цифру "8" заменить цифрой "9";</w:t>
      </w:r>
    </w:p>
    <w:p w:rsidR="00F912D9" w:rsidRDefault="00F912D9">
      <w:pPr>
        <w:pStyle w:val="ConsPlusNormal"/>
        <w:ind w:firstLine="540"/>
        <w:jc w:val="both"/>
      </w:pPr>
      <w:r>
        <w:t xml:space="preserve">6) в </w:t>
      </w:r>
      <w:hyperlink r:id="rId202" w:history="1">
        <w:r>
          <w:rPr>
            <w:color w:val="0000FF"/>
          </w:rPr>
          <w:t>статье 10</w:t>
        </w:r>
      </w:hyperlink>
      <w:r>
        <w:t>:</w:t>
      </w:r>
    </w:p>
    <w:p w:rsidR="00F912D9" w:rsidRDefault="00F912D9">
      <w:pPr>
        <w:pStyle w:val="ConsPlusNormal"/>
        <w:ind w:firstLine="540"/>
        <w:jc w:val="both"/>
      </w:pPr>
      <w:r>
        <w:t xml:space="preserve">а) в </w:t>
      </w:r>
      <w:hyperlink r:id="rId203" w:history="1">
        <w:r>
          <w:rPr>
            <w:color w:val="0000FF"/>
          </w:rPr>
          <w:t>абзаце первом</w:t>
        </w:r>
      </w:hyperlink>
      <w:r>
        <w:t xml:space="preserve"> слова "При предоставлении" заменить словами "1. При предоставлении";</w:t>
      </w:r>
    </w:p>
    <w:p w:rsidR="00F912D9" w:rsidRDefault="00F912D9">
      <w:pPr>
        <w:pStyle w:val="ConsPlusNormal"/>
        <w:ind w:firstLine="540"/>
        <w:jc w:val="both"/>
      </w:pPr>
      <w:r>
        <w:t xml:space="preserve">б) </w:t>
      </w:r>
      <w:hyperlink r:id="rId204" w:history="1">
        <w:r>
          <w:rPr>
            <w:color w:val="0000FF"/>
          </w:rPr>
          <w:t>дополнить</w:t>
        </w:r>
      </w:hyperlink>
      <w:r>
        <w:t xml:space="preserve"> частью 2 следующего содержания:</w:t>
      </w:r>
    </w:p>
    <w:p w:rsidR="00F912D9" w:rsidRDefault="00F912D9">
      <w:pPr>
        <w:pStyle w:val="ConsPlusNormal"/>
        <w:ind w:firstLine="540"/>
        <w:jc w:val="both"/>
      </w:pPr>
      <w: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F912D9" w:rsidRDefault="00F912D9">
      <w:pPr>
        <w:pStyle w:val="ConsPlusNormal"/>
        <w:ind w:firstLine="540"/>
        <w:jc w:val="both"/>
      </w:pPr>
      <w:r>
        <w:t xml:space="preserve">7) в </w:t>
      </w:r>
      <w:hyperlink r:id="rId205" w:history="1">
        <w:r>
          <w:rPr>
            <w:color w:val="0000FF"/>
          </w:rPr>
          <w:t>статье 11.2</w:t>
        </w:r>
      </w:hyperlink>
      <w:r>
        <w:t>:</w:t>
      </w:r>
    </w:p>
    <w:p w:rsidR="00F912D9" w:rsidRDefault="00F912D9">
      <w:pPr>
        <w:pStyle w:val="ConsPlusNormal"/>
        <w:ind w:firstLine="540"/>
        <w:jc w:val="both"/>
      </w:pPr>
      <w:r>
        <w:t xml:space="preserve">а) </w:t>
      </w:r>
      <w:hyperlink r:id="rId206" w:history="1">
        <w:r>
          <w:rPr>
            <w:color w:val="0000FF"/>
          </w:rPr>
          <w:t>дополнить</w:t>
        </w:r>
      </w:hyperlink>
      <w:r>
        <w:t xml:space="preserve"> частью 3.1 следующего содержания:</w:t>
      </w:r>
    </w:p>
    <w:p w:rsidR="00F912D9" w:rsidRDefault="00F912D9">
      <w:pPr>
        <w:pStyle w:val="ConsPlusNormal"/>
        <w:ind w:firstLine="54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F912D9" w:rsidRDefault="00F912D9">
      <w:pPr>
        <w:pStyle w:val="ConsPlusNormal"/>
        <w:ind w:firstLine="540"/>
        <w:jc w:val="both"/>
      </w:pPr>
      <w:r>
        <w:t xml:space="preserve">б) </w:t>
      </w:r>
      <w:hyperlink r:id="rId207" w:history="1">
        <w:r>
          <w:rPr>
            <w:color w:val="0000FF"/>
          </w:rPr>
          <w:t>часть 10</w:t>
        </w:r>
      </w:hyperlink>
      <w:r>
        <w:t xml:space="preserve"> после слова "государственных" дополнить словами "и муниципальных";</w:t>
      </w:r>
    </w:p>
    <w:p w:rsidR="00F912D9" w:rsidRDefault="00F912D9">
      <w:pPr>
        <w:pStyle w:val="ConsPlusNormal"/>
        <w:ind w:firstLine="540"/>
        <w:jc w:val="both"/>
      </w:pPr>
      <w:bookmarkStart w:id="31" w:name="P391"/>
      <w:bookmarkEnd w:id="31"/>
      <w:r>
        <w:t xml:space="preserve">8) </w:t>
      </w:r>
      <w:hyperlink r:id="rId208" w:history="1">
        <w:r>
          <w:rPr>
            <w:color w:val="0000FF"/>
          </w:rPr>
          <w:t>статью 15</w:t>
        </w:r>
      </w:hyperlink>
      <w:r>
        <w:t xml:space="preserve"> дополнить частью 6 следующего содержания:</w:t>
      </w:r>
    </w:p>
    <w:p w:rsidR="00F912D9" w:rsidRDefault="00F912D9">
      <w:pPr>
        <w:pStyle w:val="ConsPlusNormal"/>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F912D9" w:rsidRDefault="00F912D9">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912D9" w:rsidRDefault="00F912D9">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912D9" w:rsidRDefault="00F912D9">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F912D9" w:rsidRDefault="00F912D9">
      <w:pPr>
        <w:pStyle w:val="ConsPlusNormal"/>
        <w:ind w:firstLine="540"/>
        <w:jc w:val="both"/>
      </w:pPr>
      <w:r>
        <w:t xml:space="preserve">9) в </w:t>
      </w:r>
      <w:hyperlink r:id="rId209" w:history="1">
        <w:r>
          <w:rPr>
            <w:color w:val="0000FF"/>
          </w:rPr>
          <w:t>статье 16</w:t>
        </w:r>
      </w:hyperlink>
      <w:r>
        <w:t>:</w:t>
      </w:r>
    </w:p>
    <w:p w:rsidR="00F912D9" w:rsidRDefault="00F912D9">
      <w:pPr>
        <w:pStyle w:val="ConsPlusNormal"/>
        <w:ind w:firstLine="540"/>
        <w:jc w:val="both"/>
      </w:pPr>
      <w:bookmarkStart w:id="32" w:name="P397"/>
      <w:bookmarkEnd w:id="32"/>
      <w:r>
        <w:t xml:space="preserve">а) в </w:t>
      </w:r>
      <w:hyperlink r:id="rId210" w:history="1">
        <w:r>
          <w:rPr>
            <w:color w:val="0000FF"/>
          </w:rPr>
          <w:t>наименовании</w:t>
        </w:r>
      </w:hyperlink>
      <w:r>
        <w:t xml:space="preserve"> слова "и обязанности" заменить словами ", обязанности и ответственность";</w:t>
      </w:r>
    </w:p>
    <w:p w:rsidR="00F912D9" w:rsidRDefault="00F912D9">
      <w:pPr>
        <w:pStyle w:val="ConsPlusNormal"/>
        <w:ind w:firstLine="540"/>
        <w:jc w:val="both"/>
      </w:pPr>
      <w:r>
        <w:t xml:space="preserve">б) в </w:t>
      </w:r>
      <w:hyperlink r:id="rId211" w:history="1">
        <w:r>
          <w:rPr>
            <w:color w:val="0000FF"/>
          </w:rPr>
          <w:t>части 1</w:t>
        </w:r>
      </w:hyperlink>
      <w:r>
        <w:t>:</w:t>
      </w:r>
    </w:p>
    <w:p w:rsidR="00F912D9" w:rsidRDefault="00F912D9">
      <w:pPr>
        <w:pStyle w:val="ConsPlusNormal"/>
        <w:ind w:firstLine="540"/>
        <w:jc w:val="both"/>
      </w:pPr>
      <w:r>
        <w:t xml:space="preserve">в </w:t>
      </w:r>
      <w:hyperlink r:id="rId212" w:history="1">
        <w:r>
          <w:rPr>
            <w:color w:val="0000FF"/>
          </w:rPr>
          <w:t>абзаце первом</w:t>
        </w:r>
      </w:hyperlink>
      <w:r>
        <w:t xml:space="preserve"> слова "в соответствии с соглашениями о взаимодействии" исключить;</w:t>
      </w:r>
    </w:p>
    <w:p w:rsidR="00F912D9" w:rsidRDefault="00F912D9">
      <w:pPr>
        <w:pStyle w:val="ConsPlusNormal"/>
        <w:ind w:firstLine="540"/>
        <w:jc w:val="both"/>
      </w:pPr>
      <w:hyperlink r:id="rId213" w:history="1">
        <w:r>
          <w:rPr>
            <w:color w:val="0000FF"/>
          </w:rPr>
          <w:t>пункт 8</w:t>
        </w:r>
      </w:hyperlink>
      <w:r>
        <w:t xml:space="preserve"> изложить в следующей редакции:</w:t>
      </w:r>
    </w:p>
    <w:p w:rsidR="00F912D9" w:rsidRDefault="00F912D9">
      <w:pPr>
        <w:pStyle w:val="ConsPlusNormal"/>
        <w:ind w:firstLine="540"/>
        <w:jc w:val="both"/>
      </w:pPr>
      <w:r>
        <w:t>"8) иные функции, установленные нормативными правовыми актами и соглашениями о взаимодействии.";</w:t>
      </w:r>
    </w:p>
    <w:p w:rsidR="00F912D9" w:rsidRDefault="00F912D9">
      <w:pPr>
        <w:pStyle w:val="ConsPlusNormal"/>
        <w:ind w:firstLine="540"/>
        <w:jc w:val="both"/>
      </w:pPr>
      <w:bookmarkStart w:id="33" w:name="P402"/>
      <w:bookmarkEnd w:id="33"/>
      <w:r>
        <w:t xml:space="preserve">в) </w:t>
      </w:r>
      <w:hyperlink r:id="rId214" w:history="1">
        <w:r>
          <w:rPr>
            <w:color w:val="0000FF"/>
          </w:rPr>
          <w:t>дополнить</w:t>
        </w:r>
      </w:hyperlink>
      <w:r>
        <w:t xml:space="preserve"> частями 1.1 - 1.4 следующего содержания:</w:t>
      </w:r>
    </w:p>
    <w:p w:rsidR="00F912D9" w:rsidRDefault="00F912D9">
      <w:pPr>
        <w:pStyle w:val="ConsPlusNormal"/>
        <w:ind w:firstLine="540"/>
        <w:jc w:val="both"/>
      </w:pPr>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p>
    <w:p w:rsidR="00F912D9" w:rsidRDefault="00F912D9">
      <w:pPr>
        <w:pStyle w:val="ConsPlusNormal"/>
        <w:ind w:firstLine="540"/>
        <w:jc w:val="both"/>
      </w:pPr>
      <w:r>
        <w:t xml:space="preserve">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215" w:history="1">
        <w:r>
          <w:rPr>
            <w:color w:val="0000FF"/>
          </w:rPr>
          <w:t>частью 7 статьи 14</w:t>
        </w:r>
      </w:hyperlink>
      <w:r>
        <w:t xml:space="preserve"> Федерального закона от 27 июля 2006 года N 152-ФЗ "О персональных данных".</w:t>
      </w:r>
    </w:p>
    <w:p w:rsidR="00F912D9" w:rsidRDefault="00F912D9">
      <w:pPr>
        <w:pStyle w:val="ConsPlusNormal"/>
        <w:ind w:firstLine="540"/>
        <w:jc w:val="both"/>
      </w:pPr>
      <w:r>
        <w:t>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w:t>
      </w:r>
    </w:p>
    <w:p w:rsidR="00F912D9" w:rsidRDefault="00F912D9">
      <w:pPr>
        <w:pStyle w:val="ConsPlusNormal"/>
        <w:ind w:firstLine="540"/>
        <w:jc w:val="both"/>
      </w:pPr>
      <w:r>
        <w:t xml:space="preserve">1.4. Утратил силу. - Федеральный </w:t>
      </w:r>
      <w:hyperlink r:id="rId216" w:history="1">
        <w:r>
          <w:rPr>
            <w:color w:val="0000FF"/>
          </w:rPr>
          <w:t>закон</w:t>
        </w:r>
      </w:hyperlink>
      <w:r>
        <w:t xml:space="preserve"> от 21.12.2013 N 359-ФЗ.";</w:t>
      </w:r>
    </w:p>
    <w:p w:rsidR="00F912D9" w:rsidRDefault="00F912D9">
      <w:pPr>
        <w:pStyle w:val="ConsPlusNormal"/>
        <w:ind w:firstLine="540"/>
        <w:jc w:val="both"/>
      </w:pPr>
      <w:r>
        <w:t xml:space="preserve">г) в </w:t>
      </w:r>
      <w:hyperlink r:id="rId217" w:history="1">
        <w:r>
          <w:rPr>
            <w:color w:val="0000FF"/>
          </w:rPr>
          <w:t>части 3</w:t>
        </w:r>
      </w:hyperlink>
      <w:r>
        <w:t>:</w:t>
      </w:r>
    </w:p>
    <w:bookmarkStart w:id="34" w:name="P408"/>
    <w:bookmarkEnd w:id="34"/>
    <w:p w:rsidR="00F912D9" w:rsidRDefault="00F912D9">
      <w:pPr>
        <w:pStyle w:val="ConsPlusNormal"/>
        <w:ind w:firstLine="540"/>
        <w:jc w:val="both"/>
      </w:pPr>
      <w:r>
        <w:fldChar w:fldCharType="begin"/>
      </w:r>
      <w:r>
        <w:instrText xml:space="preserve"> HYPERLINK "consultantplus://offline/ref=20C5F4A2CDB916B3BBFBCA72111389CC8C46FE7D4C0511446E3426BA02C974BE1B78BAF3CADC39DAf075K" </w:instrText>
      </w:r>
      <w:r>
        <w:fldChar w:fldCharType="separate"/>
      </w:r>
      <w:r>
        <w:rPr>
          <w:color w:val="0000FF"/>
        </w:rPr>
        <w:t>абзац первый</w:t>
      </w:r>
      <w:r w:rsidRPr="00AA2DC2">
        <w:rPr>
          <w:color w:val="0000FF"/>
        </w:rPr>
        <w:fldChar w:fldCharType="end"/>
      </w:r>
      <w:r>
        <w:t xml:space="preserve"> после слова "центры" дополнить словами "и организации, указанные в части 1.1 настоящей статьи,";</w:t>
      </w:r>
    </w:p>
    <w:p w:rsidR="00F912D9" w:rsidRDefault="00F912D9">
      <w:pPr>
        <w:pStyle w:val="ConsPlusNormal"/>
        <w:ind w:firstLine="540"/>
        <w:jc w:val="both"/>
      </w:pPr>
      <w:hyperlink r:id="rId218" w:history="1">
        <w:r>
          <w:rPr>
            <w:color w:val="0000FF"/>
          </w:rPr>
          <w:t>пункты 2</w:t>
        </w:r>
      </w:hyperlink>
      <w:r>
        <w:t xml:space="preserve"> и </w:t>
      </w:r>
      <w:hyperlink r:id="rId219" w:history="1">
        <w:r>
          <w:rPr>
            <w:color w:val="0000FF"/>
          </w:rPr>
          <w:t>3</w:t>
        </w:r>
      </w:hyperlink>
      <w:r>
        <w:t xml:space="preserve"> изложить в следующей редакции:</w:t>
      </w:r>
    </w:p>
    <w:p w:rsidR="00F912D9" w:rsidRDefault="00F912D9">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w:t>
      </w:r>
      <w:r>
        <w:lastRenderedPageBreak/>
        <w:t>и информацию по собственной инициативе;</w:t>
      </w:r>
    </w:p>
    <w:p w:rsidR="00F912D9" w:rsidRDefault="00F912D9">
      <w:pPr>
        <w:pStyle w:val="ConsPlusNormal"/>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F912D9" w:rsidRDefault="00F912D9">
      <w:pPr>
        <w:pStyle w:val="ConsPlusNormal"/>
        <w:ind w:firstLine="540"/>
        <w:jc w:val="both"/>
      </w:pPr>
      <w:r>
        <w:t xml:space="preserve">д) </w:t>
      </w:r>
      <w:hyperlink r:id="rId220" w:history="1">
        <w:r>
          <w:rPr>
            <w:color w:val="0000FF"/>
          </w:rPr>
          <w:t>пункт 4 части 4</w:t>
        </w:r>
      </w:hyperlink>
      <w:r>
        <w:t xml:space="preserve"> изложить в следующей редакции:</w:t>
      </w:r>
    </w:p>
    <w:p w:rsidR="00F912D9" w:rsidRDefault="00F912D9">
      <w:pPr>
        <w:pStyle w:val="ConsPlusNormal"/>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912D9" w:rsidRDefault="00F912D9">
      <w:pPr>
        <w:pStyle w:val="ConsPlusNormal"/>
        <w:ind w:firstLine="540"/>
        <w:jc w:val="both"/>
      </w:pPr>
      <w:bookmarkStart w:id="35" w:name="P414"/>
      <w:bookmarkEnd w:id="35"/>
      <w:r>
        <w:t xml:space="preserve">е) </w:t>
      </w:r>
      <w:hyperlink r:id="rId221" w:history="1">
        <w:r>
          <w:rPr>
            <w:color w:val="0000FF"/>
          </w:rPr>
          <w:t>дополнить</w:t>
        </w:r>
      </w:hyperlink>
      <w:r>
        <w:t xml:space="preserve"> частями 5 - 7 следующего содержания:</w:t>
      </w:r>
    </w:p>
    <w:p w:rsidR="00F912D9" w:rsidRDefault="00F912D9">
      <w:pPr>
        <w:pStyle w:val="ConsPlusNormal"/>
        <w:ind w:firstLine="540"/>
        <w:jc w:val="both"/>
      </w:pPr>
      <w: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F912D9" w:rsidRDefault="00F912D9">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F912D9" w:rsidRDefault="00F912D9">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912D9" w:rsidRDefault="00F912D9">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12D9" w:rsidRDefault="00F912D9">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912D9" w:rsidRDefault="00F912D9">
      <w:pPr>
        <w:pStyle w:val="ConsPlusNormal"/>
        <w:ind w:firstLine="540"/>
        <w:jc w:val="both"/>
      </w:pPr>
      <w: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F912D9" w:rsidRDefault="00F912D9">
      <w:pPr>
        <w:pStyle w:val="ConsPlusNormal"/>
        <w:ind w:firstLine="540"/>
        <w:jc w:val="both"/>
      </w:pPr>
      <w:r>
        <w:t xml:space="preserve">10) в </w:t>
      </w:r>
      <w:hyperlink r:id="rId222" w:history="1">
        <w:r>
          <w:rPr>
            <w:color w:val="0000FF"/>
          </w:rPr>
          <w:t>статье 18</w:t>
        </w:r>
      </w:hyperlink>
      <w:r>
        <w:t>:</w:t>
      </w:r>
    </w:p>
    <w:p w:rsidR="00F912D9" w:rsidRDefault="00F912D9">
      <w:pPr>
        <w:pStyle w:val="ConsPlusNormal"/>
        <w:ind w:firstLine="540"/>
        <w:jc w:val="both"/>
      </w:pPr>
      <w:r>
        <w:t xml:space="preserve">а) </w:t>
      </w:r>
      <w:hyperlink r:id="rId223" w:history="1">
        <w:r>
          <w:rPr>
            <w:color w:val="0000FF"/>
          </w:rPr>
          <w:t>часть 2</w:t>
        </w:r>
      </w:hyperlink>
      <w:r>
        <w:t xml:space="preserve"> дополнить пунктом 10 следующего содержания:</w:t>
      </w:r>
    </w:p>
    <w:p w:rsidR="00F912D9" w:rsidRDefault="00F912D9">
      <w:pPr>
        <w:pStyle w:val="ConsPlusNormal"/>
        <w:ind w:firstLine="540"/>
        <w:jc w:val="both"/>
      </w:pPr>
      <w:r>
        <w:t>"10) иные функции многофункционального центра.";</w:t>
      </w:r>
    </w:p>
    <w:p w:rsidR="00F912D9" w:rsidRDefault="00F912D9">
      <w:pPr>
        <w:pStyle w:val="ConsPlusNormal"/>
        <w:ind w:firstLine="540"/>
        <w:jc w:val="both"/>
      </w:pPr>
      <w:r>
        <w:t xml:space="preserve">б) </w:t>
      </w:r>
      <w:hyperlink r:id="rId224" w:history="1">
        <w:r>
          <w:rPr>
            <w:color w:val="0000FF"/>
          </w:rPr>
          <w:t>дополнить</w:t>
        </w:r>
      </w:hyperlink>
      <w:r>
        <w:t xml:space="preserve"> частью 3 следующего содержания:</w:t>
      </w:r>
    </w:p>
    <w:p w:rsidR="00F912D9" w:rsidRDefault="00F912D9">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912D9" w:rsidRDefault="00F912D9">
      <w:pPr>
        <w:pStyle w:val="ConsPlusNormal"/>
        <w:ind w:firstLine="540"/>
        <w:jc w:val="both"/>
      </w:pPr>
      <w:r>
        <w:t xml:space="preserve">11) в </w:t>
      </w:r>
      <w:hyperlink r:id="rId225" w:history="1">
        <w:r>
          <w:rPr>
            <w:color w:val="0000FF"/>
          </w:rPr>
          <w:t>части 4 статьи 19</w:t>
        </w:r>
      </w:hyperlink>
      <w:r>
        <w:t xml:space="preserve"> слова "к инфраструктуре" заменить словами "и использования инфраструктуры", дополнить словами "в соответствии с законодательством Российской Федерации";</w:t>
      </w:r>
    </w:p>
    <w:p w:rsidR="00F912D9" w:rsidRDefault="00F912D9">
      <w:pPr>
        <w:pStyle w:val="ConsPlusNormal"/>
        <w:ind w:firstLine="540"/>
        <w:jc w:val="both"/>
      </w:pPr>
      <w:r>
        <w:t xml:space="preserve">12) в </w:t>
      </w:r>
      <w:hyperlink r:id="rId226" w:history="1">
        <w:r>
          <w:rPr>
            <w:color w:val="0000FF"/>
          </w:rPr>
          <w:t>части 3 статьи 21</w:t>
        </w:r>
      </w:hyperlink>
      <w:r>
        <w:t>:</w:t>
      </w:r>
    </w:p>
    <w:p w:rsidR="00F912D9" w:rsidRDefault="00F912D9">
      <w:pPr>
        <w:pStyle w:val="ConsPlusNormal"/>
        <w:ind w:firstLine="540"/>
        <w:jc w:val="both"/>
      </w:pPr>
      <w:r>
        <w:t xml:space="preserve">а) </w:t>
      </w:r>
      <w:hyperlink r:id="rId227" w:history="1">
        <w:r>
          <w:rPr>
            <w:color w:val="0000FF"/>
          </w:rPr>
          <w:t>пункт 6</w:t>
        </w:r>
      </w:hyperlink>
      <w:r>
        <w:t xml:space="preserve"> изложить в следующей редакции:</w:t>
      </w:r>
    </w:p>
    <w:p w:rsidR="00F912D9" w:rsidRDefault="00F912D9">
      <w:pPr>
        <w:pStyle w:val="ConsPlusNormal"/>
        <w:ind w:firstLine="540"/>
        <w:jc w:val="both"/>
      </w:pPr>
      <w:r>
        <w:lastRenderedPageBreak/>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912D9" w:rsidRDefault="00F912D9">
      <w:pPr>
        <w:pStyle w:val="ConsPlusNormal"/>
        <w:ind w:firstLine="540"/>
        <w:jc w:val="both"/>
      </w:pPr>
      <w:r>
        <w:t xml:space="preserve">б) </w:t>
      </w:r>
      <w:hyperlink r:id="rId228" w:history="1">
        <w:r>
          <w:rPr>
            <w:color w:val="0000FF"/>
          </w:rPr>
          <w:t>дополнить</w:t>
        </w:r>
      </w:hyperlink>
      <w:r>
        <w:t xml:space="preserve"> пунктом 7 следующего содержания:</w:t>
      </w:r>
    </w:p>
    <w:p w:rsidR="00F912D9" w:rsidRDefault="00F912D9">
      <w:pPr>
        <w:pStyle w:val="ConsPlusNormal"/>
        <w:ind w:firstLine="540"/>
        <w:jc w:val="both"/>
      </w:pPr>
      <w:r>
        <w:t>"7) реализацию иных функций, которые вправе определить Правительство Российской Федерации.".</w:t>
      </w:r>
    </w:p>
    <w:p w:rsidR="00F912D9" w:rsidRDefault="00F912D9">
      <w:pPr>
        <w:pStyle w:val="ConsPlusNormal"/>
        <w:ind w:firstLine="540"/>
        <w:jc w:val="both"/>
      </w:pPr>
    </w:p>
    <w:p w:rsidR="00F912D9" w:rsidRDefault="00F912D9">
      <w:pPr>
        <w:pStyle w:val="ConsPlusNormal"/>
        <w:ind w:firstLine="540"/>
        <w:jc w:val="both"/>
        <w:outlineLvl w:val="0"/>
      </w:pPr>
      <w:r>
        <w:t>Статья 38</w:t>
      </w:r>
    </w:p>
    <w:p w:rsidR="00F912D9" w:rsidRDefault="00F912D9">
      <w:pPr>
        <w:pStyle w:val="ConsPlusNormal"/>
        <w:ind w:firstLine="540"/>
        <w:jc w:val="both"/>
      </w:pPr>
    </w:p>
    <w:p w:rsidR="00F912D9" w:rsidRDefault="00F912D9">
      <w:pPr>
        <w:pStyle w:val="ConsPlusNormal"/>
        <w:ind w:firstLine="540"/>
        <w:jc w:val="both"/>
      </w:pPr>
      <w:hyperlink r:id="rId229" w:history="1">
        <w:r>
          <w:rPr>
            <w:color w:val="0000FF"/>
          </w:rPr>
          <w:t>Статью 44</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дополнить частью 7 следующего содержания:</w:t>
      </w:r>
    </w:p>
    <w:p w:rsidR="00F912D9" w:rsidRDefault="00F912D9">
      <w:pPr>
        <w:pStyle w:val="ConsPlusNormal"/>
        <w:ind w:firstLine="540"/>
        <w:jc w:val="both"/>
      </w:pPr>
      <w: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912D9" w:rsidRDefault="00F912D9">
      <w:pPr>
        <w:pStyle w:val="ConsPlusNormal"/>
        <w:ind w:firstLine="540"/>
        <w:jc w:val="both"/>
      </w:pPr>
    </w:p>
    <w:p w:rsidR="00F912D9" w:rsidRDefault="00F912D9">
      <w:pPr>
        <w:pStyle w:val="ConsPlusNormal"/>
        <w:ind w:firstLine="540"/>
        <w:jc w:val="both"/>
        <w:outlineLvl w:val="0"/>
      </w:pPr>
      <w:r>
        <w:t>Статья 39</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230"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2012, N 26, ст. 3446) следующие изменения:</w:t>
      </w:r>
    </w:p>
    <w:p w:rsidR="00F912D9" w:rsidRDefault="00F912D9">
      <w:pPr>
        <w:pStyle w:val="ConsPlusNormal"/>
        <w:ind w:firstLine="540"/>
        <w:jc w:val="both"/>
      </w:pPr>
      <w:r>
        <w:t xml:space="preserve">1) в </w:t>
      </w:r>
      <w:hyperlink r:id="rId231" w:history="1">
        <w:r>
          <w:rPr>
            <w:color w:val="0000FF"/>
          </w:rPr>
          <w:t>части 1 статьи 12</w:t>
        </w:r>
      </w:hyperlink>
      <w:r>
        <w:t>:</w:t>
      </w:r>
    </w:p>
    <w:p w:rsidR="00F912D9" w:rsidRDefault="00F912D9">
      <w:pPr>
        <w:pStyle w:val="ConsPlusNormal"/>
        <w:ind w:firstLine="540"/>
        <w:jc w:val="both"/>
      </w:pPr>
      <w:r>
        <w:t xml:space="preserve">а) в </w:t>
      </w:r>
      <w:hyperlink r:id="rId232" w:history="1">
        <w:r>
          <w:rPr>
            <w:color w:val="0000FF"/>
          </w:rPr>
          <w:t>пункте 10</w:t>
        </w:r>
      </w:hyperlink>
      <w:r>
        <w:t xml:space="preserve"> слова "взрывчатых материалов промышленного назначения," исключить;</w:t>
      </w:r>
    </w:p>
    <w:p w:rsidR="00F912D9" w:rsidRDefault="00F912D9">
      <w:pPr>
        <w:pStyle w:val="ConsPlusNormal"/>
        <w:ind w:firstLine="540"/>
        <w:jc w:val="both"/>
      </w:pPr>
      <w:r>
        <w:t xml:space="preserve">б) </w:t>
      </w:r>
      <w:hyperlink r:id="rId233" w:history="1">
        <w:r>
          <w:rPr>
            <w:color w:val="0000FF"/>
          </w:rPr>
          <w:t>дополнить</w:t>
        </w:r>
      </w:hyperlink>
      <w:r>
        <w:t xml:space="preserve"> пунктом 50 следующего содержания:</w:t>
      </w:r>
    </w:p>
    <w:p w:rsidR="00F912D9" w:rsidRDefault="00F912D9">
      <w:pPr>
        <w:pStyle w:val="ConsPlusNormal"/>
        <w:ind w:firstLine="540"/>
        <w:jc w:val="both"/>
      </w:pPr>
      <w:r>
        <w:t>"50) деятельность, связанная с обращением взрывчатых материалов промышленного назначения.";</w:t>
      </w:r>
    </w:p>
    <w:p w:rsidR="00F912D9" w:rsidRDefault="00F912D9">
      <w:pPr>
        <w:pStyle w:val="ConsPlusNormal"/>
        <w:ind w:firstLine="540"/>
        <w:jc w:val="both"/>
      </w:pPr>
      <w:r>
        <w:t xml:space="preserve">2) в </w:t>
      </w:r>
      <w:hyperlink r:id="rId234" w:history="1">
        <w:r>
          <w:rPr>
            <w:color w:val="0000FF"/>
          </w:rPr>
          <w:t>статье 13</w:t>
        </w:r>
      </w:hyperlink>
      <w:r>
        <w:t>:</w:t>
      </w:r>
    </w:p>
    <w:p w:rsidR="00F912D9" w:rsidRDefault="00F912D9">
      <w:pPr>
        <w:pStyle w:val="ConsPlusNormal"/>
        <w:ind w:firstLine="540"/>
        <w:jc w:val="both"/>
      </w:pPr>
      <w:r>
        <w:t xml:space="preserve">а) </w:t>
      </w:r>
      <w:hyperlink r:id="rId235" w:history="1">
        <w:r>
          <w:rPr>
            <w:color w:val="0000FF"/>
          </w:rPr>
          <w:t>часть 1</w:t>
        </w:r>
      </w:hyperlink>
      <w:r>
        <w:t xml:space="preserve"> дополнить пунктами 5 и 6 следующего содержания:</w:t>
      </w:r>
    </w:p>
    <w:p w:rsidR="00F912D9" w:rsidRDefault="00F912D9">
      <w:pPr>
        <w:pStyle w:val="ConsPlusNormal"/>
        <w:ind w:firstLine="540"/>
        <w:jc w:val="both"/>
      </w:pPr>
      <w:bookmarkStart w:id="36" w:name="P447"/>
      <w:bookmarkEnd w:id="36"/>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912D9" w:rsidRDefault="00F912D9">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3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r>
        <w:t xml:space="preserve">б) в </w:t>
      </w:r>
      <w:hyperlink r:id="rId237" w:history="1">
        <w:r>
          <w:rPr>
            <w:color w:val="0000FF"/>
          </w:rPr>
          <w:t>части 3</w:t>
        </w:r>
      </w:hyperlink>
      <w:r>
        <w:t>:</w:t>
      </w:r>
    </w:p>
    <w:p w:rsidR="00F912D9" w:rsidRDefault="00F912D9">
      <w:pPr>
        <w:pStyle w:val="ConsPlusNormal"/>
        <w:ind w:firstLine="540"/>
        <w:jc w:val="both"/>
      </w:pPr>
      <w:hyperlink r:id="rId238" w:history="1">
        <w:r>
          <w:rPr>
            <w:color w:val="0000FF"/>
          </w:rPr>
          <w:t>пункт 2</w:t>
        </w:r>
      </w:hyperlink>
      <w:r>
        <w:t xml:space="preserve"> дополнить словами ", за исключением документов, на которые распространяется требование </w:t>
      </w:r>
      <w:hyperlink r:id="rId23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912D9" w:rsidRDefault="00F912D9">
      <w:pPr>
        <w:pStyle w:val="ConsPlusNormal"/>
        <w:ind w:firstLine="540"/>
        <w:jc w:val="both"/>
      </w:pPr>
      <w:hyperlink r:id="rId240" w:history="1">
        <w:r>
          <w:rPr>
            <w:color w:val="0000FF"/>
          </w:rPr>
          <w:t>пункт 3</w:t>
        </w:r>
      </w:hyperlink>
      <w:r>
        <w:t xml:space="preserve"> признать утратившим силу;</w:t>
      </w:r>
    </w:p>
    <w:p w:rsidR="00F912D9" w:rsidRDefault="00F912D9">
      <w:pPr>
        <w:pStyle w:val="ConsPlusNormal"/>
        <w:ind w:firstLine="540"/>
        <w:jc w:val="both"/>
      </w:pPr>
      <w:r>
        <w:t xml:space="preserve">3) в </w:t>
      </w:r>
      <w:hyperlink r:id="rId241" w:history="1">
        <w:r>
          <w:rPr>
            <w:color w:val="0000FF"/>
          </w:rPr>
          <w:t>части 3 статьи 16</w:t>
        </w:r>
      </w:hyperlink>
      <w:r>
        <w:t xml:space="preserve"> первое предложение дополнить словами ", подписанного электронной подписью в соответствии с Федеральным </w:t>
      </w:r>
      <w:hyperlink r:id="rId242" w:history="1">
        <w:r>
          <w:rPr>
            <w:color w:val="0000FF"/>
          </w:rPr>
          <w:t>законом</w:t>
        </w:r>
      </w:hyperlink>
      <w:r>
        <w:t xml:space="preserve"> от 6 апреля 2011 года N 63-ФЗ "Об электронной подписи", второе предложение исключить;</w:t>
      </w:r>
    </w:p>
    <w:p w:rsidR="00F912D9" w:rsidRDefault="00F912D9">
      <w:pPr>
        <w:pStyle w:val="ConsPlusNormal"/>
        <w:ind w:firstLine="540"/>
        <w:jc w:val="both"/>
      </w:pPr>
      <w:r>
        <w:t xml:space="preserve">4) </w:t>
      </w:r>
      <w:hyperlink r:id="rId243" w:history="1">
        <w:r>
          <w:rPr>
            <w:color w:val="0000FF"/>
          </w:rPr>
          <w:t>статью 24</w:t>
        </w:r>
      </w:hyperlink>
      <w:r>
        <w:t xml:space="preserve"> дополнить частью 7 следующего содержания:</w:t>
      </w:r>
    </w:p>
    <w:p w:rsidR="00F912D9" w:rsidRDefault="00F912D9">
      <w:pPr>
        <w:pStyle w:val="ConsPlusNormal"/>
        <w:ind w:firstLine="540"/>
        <w:jc w:val="both"/>
      </w:pPr>
      <w:r>
        <w:lastRenderedPageBreak/>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912D9" w:rsidRDefault="00F912D9">
      <w:pPr>
        <w:pStyle w:val="ConsPlusNormal"/>
        <w:ind w:firstLine="540"/>
        <w:jc w:val="both"/>
      </w:pPr>
    </w:p>
    <w:p w:rsidR="00F912D9" w:rsidRDefault="00F912D9">
      <w:pPr>
        <w:pStyle w:val="ConsPlusNormal"/>
        <w:ind w:firstLine="540"/>
        <w:jc w:val="both"/>
        <w:outlineLvl w:val="0"/>
      </w:pPr>
      <w:r>
        <w:t>Статья 40</w:t>
      </w:r>
    </w:p>
    <w:p w:rsidR="00F912D9" w:rsidRDefault="00F912D9">
      <w:pPr>
        <w:pStyle w:val="ConsPlusNormal"/>
        <w:ind w:firstLine="540"/>
        <w:jc w:val="both"/>
      </w:pPr>
    </w:p>
    <w:p w:rsidR="00F912D9" w:rsidRDefault="00F912D9">
      <w:pPr>
        <w:pStyle w:val="ConsPlusNormal"/>
        <w:ind w:firstLine="540"/>
        <w:jc w:val="both"/>
      </w:pPr>
      <w:r>
        <w:t xml:space="preserve">Внести в Федеральный </w:t>
      </w:r>
      <w:hyperlink r:id="rId244" w:history="1">
        <w:r>
          <w:rPr>
            <w:color w:val="0000FF"/>
          </w:rPr>
          <w:t>закон</w:t>
        </w:r>
      </w:hyperlink>
      <w:r>
        <w:t xml:space="preserve">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 следующие изменения:</w:t>
      </w:r>
    </w:p>
    <w:p w:rsidR="00F912D9" w:rsidRDefault="00F912D9">
      <w:pPr>
        <w:pStyle w:val="ConsPlusNormal"/>
        <w:ind w:firstLine="540"/>
        <w:jc w:val="both"/>
      </w:pPr>
      <w:r>
        <w:t xml:space="preserve">1) </w:t>
      </w:r>
      <w:hyperlink r:id="rId245" w:history="1">
        <w:r>
          <w:rPr>
            <w:color w:val="0000FF"/>
          </w:rPr>
          <w:t>пункт 2 статьи 9</w:t>
        </w:r>
      </w:hyperlink>
      <w:r>
        <w:t xml:space="preserve"> исключить;</w:t>
      </w:r>
    </w:p>
    <w:p w:rsidR="00F912D9" w:rsidRDefault="00F912D9">
      <w:pPr>
        <w:pStyle w:val="ConsPlusNormal"/>
        <w:ind w:firstLine="540"/>
        <w:jc w:val="both"/>
      </w:pPr>
      <w:r>
        <w:t xml:space="preserve">2) в </w:t>
      </w:r>
      <w:hyperlink r:id="rId246" w:history="1">
        <w:r>
          <w:rPr>
            <w:color w:val="0000FF"/>
          </w:rPr>
          <w:t>статье 16</w:t>
        </w:r>
      </w:hyperlink>
      <w:r>
        <w:t>:</w:t>
      </w:r>
    </w:p>
    <w:p w:rsidR="00F912D9" w:rsidRDefault="00F912D9">
      <w:pPr>
        <w:pStyle w:val="ConsPlusNormal"/>
        <w:ind w:firstLine="540"/>
        <w:jc w:val="both"/>
      </w:pPr>
      <w:r>
        <w:t xml:space="preserve">а) в </w:t>
      </w:r>
      <w:hyperlink r:id="rId247" w:history="1">
        <w:r>
          <w:rPr>
            <w:color w:val="0000FF"/>
          </w:rPr>
          <w:t>пункте 1</w:t>
        </w:r>
      </w:hyperlink>
      <w:r>
        <w:t>:</w:t>
      </w:r>
    </w:p>
    <w:p w:rsidR="00F912D9" w:rsidRDefault="00F912D9">
      <w:pPr>
        <w:pStyle w:val="ConsPlusNormal"/>
        <w:ind w:firstLine="540"/>
        <w:jc w:val="both"/>
      </w:pPr>
      <w:hyperlink r:id="rId248" w:history="1">
        <w:r>
          <w:rPr>
            <w:color w:val="0000FF"/>
          </w:rPr>
          <w:t>подпункт "б"</w:t>
        </w:r>
      </w:hyperlink>
      <w:r>
        <w:t xml:space="preserve"> изложить в следующей редакции:</w:t>
      </w:r>
    </w:p>
    <w:p w:rsidR="00F912D9" w:rsidRDefault="00F912D9">
      <w:pPr>
        <w:pStyle w:val="ConsPlusNormal"/>
        <w:ind w:firstLine="540"/>
        <w:jc w:val="both"/>
      </w:pPr>
      <w:r>
        <w:t xml:space="preserve">"б) </w:t>
      </w:r>
      <w:hyperlink r:id="rId249" w:history="1">
        <w:r>
          <w:rPr>
            <w:color w:val="0000FF"/>
          </w:rPr>
          <w:t>часть 3</w:t>
        </w:r>
      </w:hyperlink>
      <w:r>
        <w:t xml:space="preserve"> изложить в следующей редакции:</w:t>
      </w:r>
    </w:p>
    <w:p w:rsidR="00F912D9" w:rsidRDefault="00F912D9">
      <w:pPr>
        <w:pStyle w:val="ConsPlusNormal"/>
        <w:ind w:firstLine="540"/>
        <w:jc w:val="both"/>
      </w:pPr>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12D9" w:rsidRDefault="00F912D9">
      <w:pPr>
        <w:pStyle w:val="ConsPlusNormal"/>
        <w:ind w:firstLine="540"/>
        <w:jc w:val="both"/>
      </w:pPr>
      <w:hyperlink r:id="rId250" w:history="1">
        <w:r>
          <w:rPr>
            <w:color w:val="0000FF"/>
          </w:rPr>
          <w:t>подпункт "в"</w:t>
        </w:r>
      </w:hyperlink>
      <w:r>
        <w:t xml:space="preserve"> изложить в следующей редакции:</w:t>
      </w:r>
    </w:p>
    <w:p w:rsidR="00F912D9" w:rsidRDefault="00F912D9">
      <w:pPr>
        <w:pStyle w:val="ConsPlusNormal"/>
        <w:ind w:firstLine="540"/>
        <w:jc w:val="both"/>
      </w:pPr>
      <w:r>
        <w:t xml:space="preserve">"в) </w:t>
      </w:r>
      <w:hyperlink r:id="rId251" w:history="1">
        <w:r>
          <w:rPr>
            <w:color w:val="0000FF"/>
          </w:rPr>
          <w:t>часть 4</w:t>
        </w:r>
      </w:hyperlink>
      <w:r>
        <w:t xml:space="preserve"> изложить в следующей редакции:</w:t>
      </w:r>
    </w:p>
    <w:p w:rsidR="00F912D9" w:rsidRDefault="00F912D9">
      <w:pPr>
        <w:pStyle w:val="ConsPlusNormal"/>
        <w:ind w:firstLine="540"/>
        <w:jc w:val="both"/>
      </w:pPr>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12D9" w:rsidRDefault="00F912D9">
      <w:pPr>
        <w:pStyle w:val="ConsPlusNormal"/>
        <w:ind w:firstLine="540"/>
        <w:jc w:val="both"/>
      </w:pPr>
      <w:r>
        <w:t xml:space="preserve">б) в </w:t>
      </w:r>
      <w:hyperlink r:id="rId252" w:history="1">
        <w:r>
          <w:rPr>
            <w:color w:val="0000FF"/>
          </w:rPr>
          <w:t>пункте 3</w:t>
        </w:r>
      </w:hyperlink>
      <w:r>
        <w:t>:</w:t>
      </w:r>
    </w:p>
    <w:p w:rsidR="00F912D9" w:rsidRDefault="00F912D9">
      <w:pPr>
        <w:pStyle w:val="ConsPlusNormal"/>
        <w:ind w:firstLine="540"/>
        <w:jc w:val="both"/>
      </w:pPr>
      <w:hyperlink r:id="rId253" w:history="1">
        <w:r>
          <w:rPr>
            <w:color w:val="0000FF"/>
          </w:rPr>
          <w:t>подпункт "б"</w:t>
        </w:r>
      </w:hyperlink>
      <w:r>
        <w:t xml:space="preserve"> изложить в следующей редакции:</w:t>
      </w:r>
    </w:p>
    <w:p w:rsidR="00F912D9" w:rsidRDefault="00F912D9">
      <w:pPr>
        <w:pStyle w:val="ConsPlusNormal"/>
        <w:ind w:firstLine="540"/>
        <w:jc w:val="both"/>
      </w:pPr>
      <w:r>
        <w:t xml:space="preserve">"б) </w:t>
      </w:r>
      <w:hyperlink r:id="rId254" w:history="1">
        <w:r>
          <w:rPr>
            <w:color w:val="0000FF"/>
          </w:rPr>
          <w:t>часть 3</w:t>
        </w:r>
      </w:hyperlink>
      <w:r>
        <w:t xml:space="preserve"> изложить в следующей редакции:</w:t>
      </w:r>
    </w:p>
    <w:p w:rsidR="00F912D9" w:rsidRDefault="00F912D9">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w:t>
      </w:r>
      <w:r>
        <w:lastRenderedPageBreak/>
        <w:t>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12D9" w:rsidRDefault="00F912D9">
      <w:pPr>
        <w:pStyle w:val="ConsPlusNormal"/>
        <w:ind w:firstLine="540"/>
        <w:jc w:val="both"/>
      </w:pPr>
      <w:hyperlink r:id="rId255" w:history="1">
        <w:r>
          <w:rPr>
            <w:color w:val="0000FF"/>
          </w:rPr>
          <w:t>подпункт "в"</w:t>
        </w:r>
      </w:hyperlink>
      <w:r>
        <w:t xml:space="preserve"> изложить в следующей редакции:</w:t>
      </w:r>
    </w:p>
    <w:p w:rsidR="00F912D9" w:rsidRDefault="00F912D9">
      <w:pPr>
        <w:pStyle w:val="ConsPlusNormal"/>
        <w:ind w:firstLine="540"/>
        <w:jc w:val="both"/>
      </w:pPr>
      <w:r>
        <w:t xml:space="preserve">"в) </w:t>
      </w:r>
      <w:hyperlink r:id="rId256" w:history="1">
        <w:r>
          <w:rPr>
            <w:color w:val="0000FF"/>
          </w:rPr>
          <w:t>часть 4</w:t>
        </w:r>
      </w:hyperlink>
      <w:r>
        <w:t xml:space="preserve"> изложить в следующей редакции:</w:t>
      </w:r>
    </w:p>
    <w:p w:rsidR="00F912D9" w:rsidRDefault="00F912D9">
      <w:pPr>
        <w:pStyle w:val="ConsPlusNormal"/>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12D9" w:rsidRDefault="00F912D9">
      <w:pPr>
        <w:pStyle w:val="ConsPlusNormal"/>
        <w:ind w:firstLine="540"/>
        <w:jc w:val="both"/>
      </w:pPr>
      <w:r>
        <w:t xml:space="preserve">в) в </w:t>
      </w:r>
      <w:hyperlink r:id="rId257" w:history="1">
        <w:r>
          <w:rPr>
            <w:color w:val="0000FF"/>
          </w:rPr>
          <w:t>пункте 5</w:t>
        </w:r>
      </w:hyperlink>
      <w:r>
        <w:t>:</w:t>
      </w:r>
    </w:p>
    <w:p w:rsidR="00F912D9" w:rsidRDefault="00F912D9">
      <w:pPr>
        <w:pStyle w:val="ConsPlusNormal"/>
        <w:ind w:firstLine="540"/>
        <w:jc w:val="both"/>
      </w:pPr>
      <w:hyperlink r:id="rId258" w:history="1">
        <w:r>
          <w:rPr>
            <w:color w:val="0000FF"/>
          </w:rPr>
          <w:t>абзац второй подпункта "а"</w:t>
        </w:r>
      </w:hyperlink>
      <w:r>
        <w:t xml:space="preserve"> дополнить предложением следующего содержания: "В случае представления документов через многофункциональный центр расписка выдается указанным многофункциональным центром.";</w:t>
      </w:r>
    </w:p>
    <w:p w:rsidR="00F912D9" w:rsidRDefault="00F912D9">
      <w:pPr>
        <w:pStyle w:val="ConsPlusNormal"/>
        <w:ind w:firstLine="540"/>
        <w:jc w:val="both"/>
      </w:pPr>
      <w:hyperlink r:id="rId259" w:history="1">
        <w:r>
          <w:rPr>
            <w:color w:val="0000FF"/>
          </w:rPr>
          <w:t>абзац второй подпункта "б"</w:t>
        </w:r>
      </w:hyperlink>
      <w:r>
        <w:t xml:space="preserve"> дополнить предложением следующего содержания: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12D9" w:rsidRDefault="00F912D9">
      <w:pPr>
        <w:pStyle w:val="ConsPlusNormal"/>
        <w:ind w:firstLine="540"/>
        <w:jc w:val="both"/>
      </w:pPr>
    </w:p>
    <w:p w:rsidR="00F912D9" w:rsidRDefault="00F912D9">
      <w:pPr>
        <w:pStyle w:val="ConsPlusNormal"/>
        <w:ind w:firstLine="540"/>
        <w:jc w:val="both"/>
        <w:outlineLvl w:val="0"/>
      </w:pPr>
      <w:r>
        <w:t>Статья 41</w:t>
      </w:r>
    </w:p>
    <w:p w:rsidR="00F912D9" w:rsidRDefault="00F912D9">
      <w:pPr>
        <w:pStyle w:val="ConsPlusNormal"/>
        <w:ind w:firstLine="540"/>
        <w:jc w:val="both"/>
      </w:pPr>
    </w:p>
    <w:p w:rsidR="00F912D9" w:rsidRDefault="00F912D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912D9" w:rsidRDefault="00F912D9">
      <w:pPr>
        <w:pStyle w:val="ConsPlusNormal"/>
        <w:ind w:firstLine="540"/>
        <w:jc w:val="both"/>
      </w:pPr>
      <w:r>
        <w:t xml:space="preserve">2. </w:t>
      </w:r>
      <w:hyperlink w:anchor="P44" w:history="1">
        <w:r>
          <w:rPr>
            <w:color w:val="0000FF"/>
          </w:rPr>
          <w:t>Статьи 3</w:t>
        </w:r>
      </w:hyperlink>
      <w:r>
        <w:t xml:space="preserve">, </w:t>
      </w:r>
      <w:hyperlink w:anchor="P49" w:history="1">
        <w:r>
          <w:rPr>
            <w:color w:val="0000FF"/>
          </w:rPr>
          <w:t>4</w:t>
        </w:r>
      </w:hyperlink>
      <w:r>
        <w:t xml:space="preserve">, </w:t>
      </w:r>
      <w:hyperlink w:anchor="P86" w:history="1">
        <w:r>
          <w:rPr>
            <w:color w:val="0000FF"/>
          </w:rPr>
          <w:t>пункт 1 статьи 8</w:t>
        </w:r>
      </w:hyperlink>
      <w:r>
        <w:t xml:space="preserve">, </w:t>
      </w:r>
      <w:hyperlink w:anchor="P92" w:history="1">
        <w:r>
          <w:rPr>
            <w:color w:val="0000FF"/>
          </w:rPr>
          <w:t>абзацы четвертый</w:t>
        </w:r>
      </w:hyperlink>
      <w:r>
        <w:t xml:space="preserve"> - </w:t>
      </w:r>
      <w:hyperlink w:anchor="P92" w:history="1">
        <w:r>
          <w:rPr>
            <w:color w:val="0000FF"/>
          </w:rPr>
          <w:t>восьмой подпункта "б" пункта 1</w:t>
        </w:r>
      </w:hyperlink>
      <w:r>
        <w:t xml:space="preserve">, </w:t>
      </w:r>
      <w:hyperlink w:anchor="P92" w:history="1">
        <w:r>
          <w:rPr>
            <w:color w:val="0000FF"/>
          </w:rPr>
          <w:t>абзацы третий</w:t>
        </w:r>
      </w:hyperlink>
      <w:r>
        <w:t xml:space="preserve"> и </w:t>
      </w:r>
      <w:hyperlink w:anchor="P92" w:history="1">
        <w:r>
          <w:rPr>
            <w:color w:val="0000FF"/>
          </w:rPr>
          <w:t>четвертый пункта 3</w:t>
        </w:r>
      </w:hyperlink>
      <w:r>
        <w:t xml:space="preserve">, </w:t>
      </w:r>
      <w:hyperlink w:anchor="P92" w:history="1">
        <w:r>
          <w:rPr>
            <w:color w:val="0000FF"/>
          </w:rPr>
          <w:t>пункты 5</w:t>
        </w:r>
      </w:hyperlink>
      <w:r>
        <w:t xml:space="preserve"> и </w:t>
      </w:r>
      <w:hyperlink w:anchor="P92" w:history="1">
        <w:r>
          <w:rPr>
            <w:color w:val="0000FF"/>
          </w:rPr>
          <w:t>6 статьи 9</w:t>
        </w:r>
      </w:hyperlink>
      <w:r>
        <w:t xml:space="preserve">, </w:t>
      </w:r>
      <w:hyperlink w:anchor="P97" w:history="1">
        <w:r>
          <w:rPr>
            <w:color w:val="0000FF"/>
          </w:rPr>
          <w:t>пункт 1 статьи 10</w:t>
        </w:r>
      </w:hyperlink>
      <w:r>
        <w:t xml:space="preserve">, </w:t>
      </w:r>
      <w:hyperlink w:anchor="P119" w:history="1">
        <w:r>
          <w:rPr>
            <w:color w:val="0000FF"/>
          </w:rPr>
          <w:t>статья 11</w:t>
        </w:r>
      </w:hyperlink>
      <w:r>
        <w:t xml:space="preserve">, </w:t>
      </w:r>
      <w:hyperlink w:anchor="P130" w:history="1">
        <w:r>
          <w:rPr>
            <w:color w:val="0000FF"/>
          </w:rPr>
          <w:t>подпункт "а" пункта 1 статьи 12</w:t>
        </w:r>
      </w:hyperlink>
      <w:r>
        <w:t xml:space="preserve">, </w:t>
      </w:r>
      <w:hyperlink w:anchor="P139" w:history="1">
        <w:r>
          <w:rPr>
            <w:color w:val="0000FF"/>
          </w:rPr>
          <w:t>статья 13</w:t>
        </w:r>
      </w:hyperlink>
      <w:r>
        <w:t xml:space="preserve">, </w:t>
      </w:r>
      <w:hyperlink w:anchor="P201" w:history="1">
        <w:r>
          <w:rPr>
            <w:color w:val="0000FF"/>
          </w:rPr>
          <w:t>подпункт "а" пункта 1</w:t>
        </w:r>
      </w:hyperlink>
      <w:r>
        <w:t xml:space="preserve">, </w:t>
      </w:r>
      <w:hyperlink w:anchor="P201" w:history="1">
        <w:r>
          <w:rPr>
            <w:color w:val="0000FF"/>
          </w:rPr>
          <w:t>подпункт "б" пункта 2 статьи 16</w:t>
        </w:r>
      </w:hyperlink>
      <w:r>
        <w:t xml:space="preserve">, </w:t>
      </w:r>
      <w:hyperlink w:anchor="P216" w:history="1">
        <w:r>
          <w:rPr>
            <w:color w:val="0000FF"/>
          </w:rPr>
          <w:t>пункт 3 статьи 18</w:t>
        </w:r>
      </w:hyperlink>
      <w:r>
        <w:t xml:space="preserve">, </w:t>
      </w:r>
      <w:hyperlink w:anchor="P226" w:history="1">
        <w:r>
          <w:rPr>
            <w:color w:val="0000FF"/>
          </w:rPr>
          <w:t>подпункты "б"</w:t>
        </w:r>
      </w:hyperlink>
      <w:r>
        <w:t xml:space="preserve"> и </w:t>
      </w:r>
      <w:hyperlink w:anchor="P227" w:history="1">
        <w:r>
          <w:rPr>
            <w:color w:val="0000FF"/>
          </w:rPr>
          <w:t>"в" пункта 1 статьи 19</w:t>
        </w:r>
      </w:hyperlink>
      <w:r>
        <w:t xml:space="preserve">, </w:t>
      </w:r>
      <w:hyperlink w:anchor="P241" w:history="1">
        <w:r>
          <w:rPr>
            <w:color w:val="0000FF"/>
          </w:rPr>
          <w:t>пункты 1</w:t>
        </w:r>
      </w:hyperlink>
      <w:r>
        <w:t xml:space="preserve">, </w:t>
      </w:r>
      <w:hyperlink w:anchor="P242" w:history="1">
        <w:r>
          <w:rPr>
            <w:color w:val="0000FF"/>
          </w:rPr>
          <w:t>2</w:t>
        </w:r>
      </w:hyperlink>
      <w:r>
        <w:t xml:space="preserve">, </w:t>
      </w:r>
      <w:hyperlink w:anchor="P242" w:history="1">
        <w:r>
          <w:rPr>
            <w:color w:val="0000FF"/>
          </w:rPr>
          <w:t>3 статьи 21</w:t>
        </w:r>
      </w:hyperlink>
      <w:r>
        <w:t xml:space="preserve">, </w:t>
      </w:r>
      <w:hyperlink w:anchor="P244" w:history="1">
        <w:r>
          <w:rPr>
            <w:color w:val="0000FF"/>
          </w:rPr>
          <w:t>статьи 22</w:t>
        </w:r>
      </w:hyperlink>
      <w:r>
        <w:t xml:space="preserve">, </w:t>
      </w:r>
      <w:hyperlink w:anchor="P252" w:history="1">
        <w:r>
          <w:rPr>
            <w:color w:val="0000FF"/>
          </w:rPr>
          <w:t>23</w:t>
        </w:r>
      </w:hyperlink>
      <w:r>
        <w:t xml:space="preserve">, </w:t>
      </w:r>
      <w:hyperlink w:anchor="P270" w:history="1">
        <w:r>
          <w:rPr>
            <w:color w:val="0000FF"/>
          </w:rPr>
          <w:t>подпункты "а"</w:t>
        </w:r>
      </w:hyperlink>
      <w:r>
        <w:t xml:space="preserve"> и </w:t>
      </w:r>
      <w:hyperlink w:anchor="P276" w:history="1">
        <w:r>
          <w:rPr>
            <w:color w:val="0000FF"/>
          </w:rPr>
          <w:t>"г" пункта 1</w:t>
        </w:r>
      </w:hyperlink>
      <w:r>
        <w:t xml:space="preserve">, </w:t>
      </w:r>
      <w:hyperlink w:anchor="P277" w:history="1">
        <w:r>
          <w:rPr>
            <w:color w:val="0000FF"/>
          </w:rPr>
          <w:t>пункт 2 статьи 24</w:t>
        </w:r>
      </w:hyperlink>
      <w:r>
        <w:t xml:space="preserve">, </w:t>
      </w:r>
      <w:hyperlink w:anchor="P287" w:history="1">
        <w:r>
          <w:rPr>
            <w:color w:val="0000FF"/>
          </w:rPr>
          <w:t>статьи 26</w:t>
        </w:r>
      </w:hyperlink>
      <w:r>
        <w:t xml:space="preserve">, </w:t>
      </w:r>
      <w:hyperlink w:anchor="P293" w:history="1">
        <w:r>
          <w:rPr>
            <w:color w:val="0000FF"/>
          </w:rPr>
          <w:t>27</w:t>
        </w:r>
      </w:hyperlink>
      <w:r>
        <w:t xml:space="preserve"> и </w:t>
      </w:r>
      <w:hyperlink w:anchor="P304" w:history="1">
        <w:r>
          <w:rPr>
            <w:color w:val="0000FF"/>
          </w:rPr>
          <w:t>29</w:t>
        </w:r>
      </w:hyperlink>
      <w:r>
        <w:t xml:space="preserve">, </w:t>
      </w:r>
      <w:hyperlink w:anchor="P322" w:history="1">
        <w:r>
          <w:rPr>
            <w:color w:val="0000FF"/>
          </w:rPr>
          <w:t>подпункт "б" пункта 1</w:t>
        </w:r>
      </w:hyperlink>
      <w:r>
        <w:t xml:space="preserve">, </w:t>
      </w:r>
      <w:hyperlink w:anchor="P322" w:history="1">
        <w:r>
          <w:rPr>
            <w:color w:val="0000FF"/>
          </w:rPr>
          <w:t>подпункты "а"</w:t>
        </w:r>
      </w:hyperlink>
      <w:r>
        <w:t xml:space="preserve">, </w:t>
      </w:r>
      <w:hyperlink w:anchor="P322" w:history="1">
        <w:r>
          <w:rPr>
            <w:color w:val="0000FF"/>
          </w:rPr>
          <w:t>"в"</w:t>
        </w:r>
      </w:hyperlink>
      <w:r>
        <w:t xml:space="preserve"> и </w:t>
      </w:r>
      <w:hyperlink w:anchor="P322" w:history="1">
        <w:r>
          <w:rPr>
            <w:color w:val="0000FF"/>
          </w:rPr>
          <w:t>"г" пункта 2</w:t>
        </w:r>
      </w:hyperlink>
      <w:r>
        <w:t xml:space="preserve">, </w:t>
      </w:r>
      <w:hyperlink w:anchor="P322" w:history="1">
        <w:r>
          <w:rPr>
            <w:color w:val="0000FF"/>
          </w:rPr>
          <w:t>пункт 3</w:t>
        </w:r>
      </w:hyperlink>
      <w:r>
        <w:t xml:space="preserve">, </w:t>
      </w:r>
      <w:hyperlink w:anchor="P322" w:history="1">
        <w:r>
          <w:rPr>
            <w:color w:val="0000FF"/>
          </w:rPr>
          <w:t>подпункт "в" пункта 4</w:t>
        </w:r>
      </w:hyperlink>
      <w:r>
        <w:t xml:space="preserve">, </w:t>
      </w:r>
      <w:hyperlink w:anchor="P322" w:history="1">
        <w:r>
          <w:rPr>
            <w:color w:val="0000FF"/>
          </w:rPr>
          <w:t>пункт 6 статьи 31</w:t>
        </w:r>
      </w:hyperlink>
      <w:r>
        <w:t xml:space="preserve">, </w:t>
      </w:r>
      <w:hyperlink w:anchor="P332" w:history="1">
        <w:r>
          <w:rPr>
            <w:color w:val="0000FF"/>
          </w:rPr>
          <w:t>подпункт "а" пункта 1</w:t>
        </w:r>
      </w:hyperlink>
      <w:r>
        <w:t xml:space="preserve">, </w:t>
      </w:r>
      <w:hyperlink w:anchor="P335" w:history="1">
        <w:r>
          <w:rPr>
            <w:color w:val="0000FF"/>
          </w:rPr>
          <w:t>подпункт "а" пункта 2 статьи 33</w:t>
        </w:r>
      </w:hyperlink>
      <w:r>
        <w:t xml:space="preserve">, </w:t>
      </w:r>
      <w:hyperlink w:anchor="P346" w:history="1">
        <w:r>
          <w:rPr>
            <w:color w:val="0000FF"/>
          </w:rPr>
          <w:t>пункты 1</w:t>
        </w:r>
      </w:hyperlink>
      <w:r>
        <w:t xml:space="preserve">, </w:t>
      </w:r>
      <w:hyperlink w:anchor="P349" w:history="1">
        <w:r>
          <w:rPr>
            <w:color w:val="0000FF"/>
          </w:rPr>
          <w:t>3</w:t>
        </w:r>
      </w:hyperlink>
      <w:r>
        <w:t xml:space="preserve"> и </w:t>
      </w:r>
      <w:hyperlink w:anchor="P350" w:history="1">
        <w:r>
          <w:rPr>
            <w:color w:val="0000FF"/>
          </w:rPr>
          <w:t>4 статьи 35</w:t>
        </w:r>
      </w:hyperlink>
      <w:r>
        <w:t xml:space="preserve">, </w:t>
      </w:r>
      <w:hyperlink w:anchor="P352" w:history="1">
        <w:r>
          <w:rPr>
            <w:color w:val="0000FF"/>
          </w:rPr>
          <w:t>статья 36</w:t>
        </w:r>
      </w:hyperlink>
      <w:r>
        <w:t xml:space="preserve">, </w:t>
      </w:r>
      <w:hyperlink w:anchor="P364" w:history="1">
        <w:r>
          <w:rPr>
            <w:color w:val="0000FF"/>
          </w:rPr>
          <w:t>подпункт "а" пункта 3</w:t>
        </w:r>
      </w:hyperlink>
      <w:r>
        <w:t xml:space="preserve">, </w:t>
      </w:r>
      <w:hyperlink w:anchor="P391" w:history="1">
        <w:r>
          <w:rPr>
            <w:color w:val="0000FF"/>
          </w:rPr>
          <w:t>пункт 8</w:t>
        </w:r>
      </w:hyperlink>
      <w:r>
        <w:t xml:space="preserve">, </w:t>
      </w:r>
      <w:hyperlink w:anchor="P397" w:history="1">
        <w:r>
          <w:rPr>
            <w:color w:val="0000FF"/>
          </w:rPr>
          <w:t>подпункты "а"</w:t>
        </w:r>
      </w:hyperlink>
      <w:r>
        <w:t xml:space="preserve"> - </w:t>
      </w:r>
      <w:hyperlink w:anchor="P402" w:history="1">
        <w:r>
          <w:rPr>
            <w:color w:val="0000FF"/>
          </w:rPr>
          <w:t>"в"</w:t>
        </w:r>
      </w:hyperlink>
      <w:r>
        <w:t xml:space="preserve">, </w:t>
      </w:r>
      <w:hyperlink w:anchor="P408" w:history="1">
        <w:r>
          <w:rPr>
            <w:color w:val="0000FF"/>
          </w:rPr>
          <w:t>абзац второй подпункта "г"</w:t>
        </w:r>
      </w:hyperlink>
      <w:r>
        <w:t xml:space="preserve">, </w:t>
      </w:r>
      <w:hyperlink w:anchor="P414" w:history="1">
        <w:r>
          <w:rPr>
            <w:color w:val="0000FF"/>
          </w:rPr>
          <w:t>подпункт "е" пункта 9 статьи 37</w:t>
        </w:r>
      </w:hyperlink>
      <w:r>
        <w:t xml:space="preserve">, </w:t>
      </w:r>
      <w:hyperlink w:anchor="P447" w:history="1">
        <w:r>
          <w:rPr>
            <w:color w:val="0000FF"/>
          </w:rPr>
          <w:t>абзац второй подпункта "а" пункта 2 статьи 39</w:t>
        </w:r>
      </w:hyperlink>
      <w:r>
        <w:t xml:space="preserve"> настоящего Федерального закона вступают в силу с 1 января 2013 года.</w:t>
      </w:r>
    </w:p>
    <w:p w:rsidR="00F912D9" w:rsidRDefault="00F912D9">
      <w:pPr>
        <w:pStyle w:val="ConsPlusNormal"/>
        <w:ind w:firstLine="540"/>
        <w:jc w:val="both"/>
      </w:pPr>
      <w:r>
        <w:t xml:space="preserve">3. </w:t>
      </w:r>
      <w:hyperlink w:anchor="P103" w:history="1">
        <w:r>
          <w:rPr>
            <w:color w:val="0000FF"/>
          </w:rPr>
          <w:t>Пункт 2 статьи 10</w:t>
        </w:r>
      </w:hyperlink>
      <w:r>
        <w:t xml:space="preserve"> настоящего Федерального закона вступает в силу с 1 января 2015 года.</w:t>
      </w:r>
    </w:p>
    <w:p w:rsidR="00F912D9" w:rsidRDefault="00F912D9">
      <w:pPr>
        <w:pStyle w:val="ConsPlusNormal"/>
        <w:ind w:firstLine="540"/>
        <w:jc w:val="both"/>
      </w:pPr>
      <w:r>
        <w:t xml:space="preserve">4. Положения </w:t>
      </w:r>
      <w:hyperlink r:id="rId260" w:history="1">
        <w:r>
          <w:rPr>
            <w:color w:val="0000FF"/>
          </w:rPr>
          <w:t>пункта 17 части 6 статьи 7</w:t>
        </w:r>
      </w:hyperlink>
      <w: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не применяются с 1 января 2014 года.</w:t>
      </w:r>
    </w:p>
    <w:p w:rsidR="00F912D9" w:rsidRDefault="00F912D9">
      <w:pPr>
        <w:pStyle w:val="ConsPlusNormal"/>
        <w:ind w:firstLine="540"/>
        <w:jc w:val="both"/>
      </w:pPr>
      <w:r>
        <w:t xml:space="preserve">5. Положения </w:t>
      </w:r>
      <w:hyperlink r:id="rId261" w:history="1">
        <w:r>
          <w:rPr>
            <w:color w:val="0000FF"/>
          </w:rPr>
          <w:t>пункта 2 статьи 26</w:t>
        </w:r>
      </w:hyperlink>
      <w:r>
        <w:t xml:space="preserve"> Закона Российской Федерации от 19 апреля 1991 года N 1032-1 "О занятости населения в Российской Федерации" (в редакции настоящего Федерального закона), </w:t>
      </w:r>
      <w:hyperlink r:id="rId262" w:history="1">
        <w:r>
          <w:rPr>
            <w:color w:val="0000FF"/>
          </w:rPr>
          <w:t>статей 7</w:t>
        </w:r>
      </w:hyperlink>
      <w:r>
        <w:t xml:space="preserve"> и </w:t>
      </w:r>
      <w:hyperlink r:id="rId263" w:history="1">
        <w:r>
          <w:rPr>
            <w:color w:val="0000FF"/>
          </w:rPr>
          <w:t>8</w:t>
        </w:r>
      </w:hyperlink>
      <w:r>
        <w:t xml:space="preserve"> Федерального закона от 21 июля 1997 года N 122-ФЗ "О государственной регистрации прав на недвижимое имущество и сделок с ним" (в редакции настоящего Федерального закона), </w:t>
      </w:r>
      <w:hyperlink r:id="rId264" w:history="1">
        <w:r>
          <w:rPr>
            <w:color w:val="0000FF"/>
          </w:rPr>
          <w:t>статей 26</w:t>
        </w:r>
      </w:hyperlink>
      <w:r>
        <w:t xml:space="preserve"> и </w:t>
      </w:r>
      <w:hyperlink r:id="rId265" w:history="1">
        <w:r>
          <w:rPr>
            <w:color w:val="0000FF"/>
          </w:rPr>
          <w:t>33</w:t>
        </w:r>
      </w:hyperlink>
      <w:r>
        <w:t xml:space="preserve"> Федерального закона от 15 ноября 1997 года N 143-ФЗ "Об актах гражданского состояния" (в редакции настоящего Федерального закона), </w:t>
      </w:r>
      <w:hyperlink r:id="rId266" w:history="1">
        <w:r>
          <w:rPr>
            <w:color w:val="0000FF"/>
          </w:rPr>
          <w:t>статей 6.3</w:t>
        </w:r>
      </w:hyperlink>
      <w:r>
        <w:t xml:space="preserve"> и </w:t>
      </w:r>
      <w:hyperlink r:id="rId267" w:history="1">
        <w:r>
          <w:rPr>
            <w:color w:val="0000FF"/>
          </w:rPr>
          <w:t>8</w:t>
        </w:r>
      </w:hyperlink>
      <w:r>
        <w:t xml:space="preserve"> Федерального закона от 17 июля 1999 года N 178-ФЗ "О государственной социальной помощи" (в редакции настоящего Федерального закона), </w:t>
      </w:r>
      <w:hyperlink r:id="rId268" w:history="1">
        <w:r>
          <w:rPr>
            <w:color w:val="0000FF"/>
          </w:rPr>
          <w:t>статей 9</w:t>
        </w:r>
      </w:hyperlink>
      <w:r>
        <w:t xml:space="preserve">, </w:t>
      </w:r>
      <w:hyperlink r:id="rId269" w:history="1">
        <w:r>
          <w:rPr>
            <w:color w:val="0000FF"/>
          </w:rPr>
          <w:t>11</w:t>
        </w:r>
      </w:hyperlink>
      <w:r>
        <w:t xml:space="preserve"> и </w:t>
      </w:r>
      <w:hyperlink r:id="rId270" w:history="1">
        <w:r>
          <w:rPr>
            <w:color w:val="0000FF"/>
          </w:rPr>
          <w:t>23</w:t>
        </w:r>
      </w:hyperlink>
      <w:r>
        <w:t xml:space="preserve"> Федерального закона от 8 августа 2001 года N 129-ФЗ "О </w:t>
      </w:r>
      <w:r>
        <w:lastRenderedPageBreak/>
        <w:t xml:space="preserve">государственной регистрации юридических лиц и индивидуальных предпринимателей" (в редакции настоящего Федерального закона), </w:t>
      </w:r>
      <w:hyperlink r:id="rId271" w:history="1">
        <w:r>
          <w:rPr>
            <w:color w:val="0000FF"/>
          </w:rPr>
          <w:t>статей 31</w:t>
        </w:r>
      </w:hyperlink>
      <w:r>
        <w:t xml:space="preserve"> и </w:t>
      </w:r>
      <w:hyperlink r:id="rId272" w:history="1">
        <w:r>
          <w:rPr>
            <w:color w:val="0000FF"/>
          </w:rPr>
          <w:t>34</w:t>
        </w:r>
      </w:hyperlink>
      <w:r>
        <w:t xml:space="preserve"> Земельного кодекса Российской Федерации (в редакции настоящего Федерального закона), </w:t>
      </w:r>
      <w:hyperlink r:id="rId273" w:history="1">
        <w:r>
          <w:rPr>
            <w:color w:val="0000FF"/>
          </w:rPr>
          <w:t>статьи 51</w:t>
        </w:r>
      </w:hyperlink>
      <w:r>
        <w:t xml:space="preserve"> Градостроительного кодекса Российской Федерации (в редакции настоящего Федерального закона), </w:t>
      </w:r>
      <w:hyperlink r:id="rId274" w:history="1">
        <w:r>
          <w:rPr>
            <w:color w:val="0000FF"/>
          </w:rPr>
          <w:t>части 2 статьи 26</w:t>
        </w:r>
      </w:hyperlink>
      <w:r>
        <w:t xml:space="preserve"> Лесного кодекса Российской Федерации (в редакции настоящего Федерального закона), </w:t>
      </w:r>
      <w:hyperlink r:id="rId275" w:history="1">
        <w:r>
          <w:rPr>
            <w:color w:val="0000FF"/>
          </w:rPr>
          <w:t>частей 1</w:t>
        </w:r>
      </w:hyperlink>
      <w:r>
        <w:t xml:space="preserve"> и </w:t>
      </w:r>
      <w:hyperlink r:id="rId276" w:history="1">
        <w:r>
          <w:rPr>
            <w:color w:val="0000FF"/>
          </w:rPr>
          <w:t>3 статьи 21</w:t>
        </w:r>
      </w:hyperlink>
      <w:r>
        <w:t xml:space="preserve">, </w:t>
      </w:r>
      <w:hyperlink r:id="rId277" w:history="1">
        <w:r>
          <w:rPr>
            <w:color w:val="0000FF"/>
          </w:rPr>
          <w:t>части 2 статьи 22</w:t>
        </w:r>
      </w:hyperlink>
      <w:r>
        <w:t xml:space="preserve">, </w:t>
      </w:r>
      <w:hyperlink r:id="rId278" w:history="1">
        <w:r>
          <w:rPr>
            <w:color w:val="0000FF"/>
          </w:rPr>
          <w:t>части 7 статьи 26</w:t>
        </w:r>
      </w:hyperlink>
      <w:r>
        <w:t xml:space="preserve">, </w:t>
      </w:r>
      <w:hyperlink r:id="rId279" w:history="1">
        <w:r>
          <w:rPr>
            <w:color w:val="0000FF"/>
          </w:rPr>
          <w:t>части 11 статьи 27</w:t>
        </w:r>
      </w:hyperlink>
      <w:r>
        <w:t xml:space="preserve"> Федерального закона от 24 июля 2007 года N 221-ФЗ "О государственном кадастре недвижимости" (в редакции настоящего Федерального закона), </w:t>
      </w:r>
      <w:hyperlink r:id="rId280" w:history="1">
        <w:r>
          <w:rPr>
            <w:color w:val="0000FF"/>
          </w:rPr>
          <w:t>части 4 статьи 4</w:t>
        </w:r>
      </w:hyperlink>
      <w:r>
        <w:t xml:space="preserve">, </w:t>
      </w:r>
      <w:hyperlink r:id="rId281" w:history="1">
        <w:r>
          <w:rPr>
            <w:color w:val="0000FF"/>
          </w:rPr>
          <w:t>части 7 статьи 9</w:t>
        </w:r>
      </w:hyperlink>
      <w:r>
        <w:t xml:space="preserve"> Федерального закона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редакции настоящего Федерального закона) в части использования многофункциональных центров предоставления государственных и муниципальных услуг применяются с 1 января 2013 года.</w:t>
      </w:r>
    </w:p>
    <w:p w:rsidR="00F912D9" w:rsidRDefault="00F912D9">
      <w:pPr>
        <w:pStyle w:val="ConsPlusNormal"/>
        <w:ind w:firstLine="540"/>
        <w:jc w:val="both"/>
      </w:pPr>
      <w:r>
        <w:t xml:space="preserve">6. Положения </w:t>
      </w:r>
      <w:hyperlink r:id="rId282" w:history="1">
        <w:r>
          <w:rPr>
            <w:color w:val="0000FF"/>
          </w:rPr>
          <w:t>подпункта 4 пункта 1</w:t>
        </w:r>
      </w:hyperlink>
      <w:r>
        <w:t xml:space="preserve"> и </w:t>
      </w:r>
      <w:hyperlink r:id="rId283" w:history="1">
        <w:r>
          <w:rPr>
            <w:color w:val="0000FF"/>
          </w:rPr>
          <w:t>пункта 4 статьи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w:t>
      </w:r>
      <w:hyperlink r:id="rId284" w:history="1">
        <w:r>
          <w:rPr>
            <w:color w:val="0000FF"/>
          </w:rPr>
          <w:t>части 8 статьи 8</w:t>
        </w:r>
      </w:hyperlink>
      <w:r>
        <w:t xml:space="preserve"> и </w:t>
      </w:r>
      <w:hyperlink r:id="rId285" w:history="1">
        <w:r>
          <w:rPr>
            <w:color w:val="0000FF"/>
          </w:rPr>
          <w:t>части 1 статьи 9</w:t>
        </w:r>
      </w:hyperlink>
      <w:r>
        <w:t xml:space="preserve">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w:t>
      </w:r>
      <w:hyperlink r:id="rId286" w:history="1">
        <w:r>
          <w:rPr>
            <w:color w:val="0000FF"/>
          </w:rPr>
          <w:t>подпункта 4 пункта 2 статьи 6.1</w:t>
        </w:r>
      </w:hyperlink>
      <w:r>
        <w:t xml:space="preserve">, </w:t>
      </w:r>
      <w:hyperlink r:id="rId287" w:history="1">
        <w:r>
          <w:rPr>
            <w:color w:val="0000FF"/>
          </w:rPr>
          <w:t>статьи 13.1</w:t>
        </w:r>
      </w:hyperlink>
      <w:r>
        <w:t xml:space="preserve"> Федерального закона от 25 июля 2002 года N 115-ФЗ "О правовом положении иностранных граждан в Российской Федерации" (в редакции настоящего Федерального закона), </w:t>
      </w:r>
      <w:hyperlink r:id="rId288" w:history="1">
        <w:r>
          <w:rPr>
            <w:color w:val="0000FF"/>
          </w:rPr>
          <w:t>пункта 6 части 3 статьи 21</w:t>
        </w:r>
      </w:hyperlink>
      <w: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в части предоставления информации об уплате государственной пошлины и о внесении иных платежей применяются с 1 января 2013 года.</w:t>
      </w:r>
    </w:p>
    <w:p w:rsidR="00F912D9" w:rsidRDefault="00F912D9">
      <w:pPr>
        <w:pStyle w:val="ConsPlusNormal"/>
        <w:ind w:firstLine="540"/>
        <w:jc w:val="both"/>
      </w:pPr>
      <w:r>
        <w:t xml:space="preserve">7. Положения </w:t>
      </w:r>
      <w:hyperlink r:id="rId289" w:history="1">
        <w:r>
          <w:rPr>
            <w:color w:val="0000FF"/>
          </w:rPr>
          <w:t>подпункта "б" пункта 4.1 статьи 23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распространяют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F912D9" w:rsidRDefault="00F912D9">
      <w:pPr>
        <w:pStyle w:val="ConsPlusNormal"/>
        <w:ind w:firstLine="540"/>
        <w:jc w:val="both"/>
      </w:pPr>
    </w:p>
    <w:p w:rsidR="00F912D9" w:rsidRDefault="00F912D9">
      <w:pPr>
        <w:pStyle w:val="ConsPlusNormal"/>
        <w:jc w:val="right"/>
      </w:pPr>
      <w:r>
        <w:t>Президент</w:t>
      </w:r>
    </w:p>
    <w:p w:rsidR="00F912D9" w:rsidRDefault="00F912D9">
      <w:pPr>
        <w:pStyle w:val="ConsPlusNormal"/>
        <w:jc w:val="right"/>
      </w:pPr>
      <w:r>
        <w:t>Российской Федерации</w:t>
      </w:r>
    </w:p>
    <w:p w:rsidR="00F912D9" w:rsidRDefault="00F912D9">
      <w:pPr>
        <w:pStyle w:val="ConsPlusNormal"/>
        <w:jc w:val="right"/>
      </w:pPr>
      <w:r>
        <w:t>В.ПУТИН</w:t>
      </w:r>
    </w:p>
    <w:p w:rsidR="00F912D9" w:rsidRDefault="00F912D9">
      <w:pPr>
        <w:pStyle w:val="ConsPlusNormal"/>
      </w:pPr>
      <w:r>
        <w:t>Москва, Кремль</w:t>
      </w:r>
    </w:p>
    <w:p w:rsidR="00F912D9" w:rsidRDefault="00F912D9">
      <w:pPr>
        <w:pStyle w:val="ConsPlusNormal"/>
      </w:pPr>
      <w:r>
        <w:t>28 июля 2012 года</w:t>
      </w:r>
    </w:p>
    <w:p w:rsidR="00F912D9" w:rsidRDefault="00F912D9">
      <w:pPr>
        <w:pStyle w:val="ConsPlusNormal"/>
      </w:pPr>
      <w:r>
        <w:t>N 133-ФЗ</w:t>
      </w:r>
    </w:p>
    <w:p w:rsidR="00F912D9" w:rsidRDefault="00F912D9">
      <w:pPr>
        <w:pStyle w:val="ConsPlusNormal"/>
        <w:ind w:firstLine="540"/>
        <w:jc w:val="both"/>
      </w:pPr>
    </w:p>
    <w:p w:rsidR="00F912D9" w:rsidRDefault="00F912D9">
      <w:pPr>
        <w:pStyle w:val="ConsPlusNormal"/>
        <w:ind w:firstLine="540"/>
        <w:jc w:val="both"/>
      </w:pPr>
    </w:p>
    <w:p w:rsidR="00F912D9" w:rsidRDefault="00F912D9">
      <w:pPr>
        <w:pStyle w:val="ConsPlusNormal"/>
        <w:pBdr>
          <w:top w:val="single" w:sz="6" w:space="0" w:color="auto"/>
        </w:pBdr>
        <w:spacing w:before="100" w:after="100"/>
        <w:jc w:val="both"/>
        <w:rPr>
          <w:sz w:val="2"/>
          <w:szCs w:val="2"/>
        </w:rPr>
      </w:pPr>
    </w:p>
    <w:p w:rsidR="00DF2744" w:rsidRDefault="00DF2744">
      <w:bookmarkStart w:id="37" w:name="_GoBack"/>
      <w:bookmarkEnd w:id="37"/>
    </w:p>
    <w:sectPr w:rsidR="00DF2744" w:rsidSect="0049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9"/>
    <w:rsid w:val="00DF2744"/>
    <w:rsid w:val="00F9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81DE-057F-4CDF-9E05-0AB6CB7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C5F4A2CDB916B3BBFBCA72111389CC8C47FD7F4C0711446E3426BA02C974BE1B78BAF3CADC3AD9f072K" TargetMode="External"/><Relationship Id="rId21" Type="http://schemas.openxmlformats.org/officeDocument/2006/relationships/hyperlink" Target="consultantplus://offline/ref=20C5F4A2CDB916B3BBFBCA72111389CC8C44FC7A4D0311446E3426BA02C974BE1B78BAF3CADC38DDf077K" TargetMode="External"/><Relationship Id="rId42" Type="http://schemas.openxmlformats.org/officeDocument/2006/relationships/hyperlink" Target="consultantplus://offline/ref=20C5F4A2CDB916B3BBFBCA72111389CC8C46FD71470311446E3426BA02fC79K" TargetMode="External"/><Relationship Id="rId63" Type="http://schemas.openxmlformats.org/officeDocument/2006/relationships/hyperlink" Target="consultantplus://offline/ref=20C5F4A2CDB916B3BBFBCA72111389CC8C44F8714D0711446E3426BA02C974BE1B78BAF3CADC38D6f073K" TargetMode="External"/><Relationship Id="rId84" Type="http://schemas.openxmlformats.org/officeDocument/2006/relationships/hyperlink" Target="consultantplus://offline/ref=20C5F4A2CDB916B3BBFBCA72111389CC8C46FF7C440511446E3426BA02C974BE1B78BAF0C8DDf370K" TargetMode="External"/><Relationship Id="rId138" Type="http://schemas.openxmlformats.org/officeDocument/2006/relationships/hyperlink" Target="consultantplus://offline/ref=20C5F4A2CDB916B3BBFBCA72111389CC8C46FA7E440411446E3426BA02C974BE1B78BAF1CAfD7AK" TargetMode="External"/><Relationship Id="rId159" Type="http://schemas.openxmlformats.org/officeDocument/2006/relationships/hyperlink" Target="consultantplus://offline/ref=20C5F4A2CDB916B3BBFBCA72111389CC8C47FC71440E11446E3426BA02C974BE1B78BAF3CADC38D8f070K" TargetMode="External"/><Relationship Id="rId170" Type="http://schemas.openxmlformats.org/officeDocument/2006/relationships/hyperlink" Target="consultantplus://offline/ref=20C5F4A2CDB916B3BBFBCA72111389CC8C44FB7C4D0311446E3426BA02C974BE1B78BAfF70K" TargetMode="External"/><Relationship Id="rId191" Type="http://schemas.openxmlformats.org/officeDocument/2006/relationships/hyperlink" Target="consultantplus://offline/ref=20C5F4A2CDB916B3BBFBCA72111389CC8C47FF71440611446E3426BA02C974BE1B78BAF3CADC3BDFf07CK" TargetMode="External"/><Relationship Id="rId205" Type="http://schemas.openxmlformats.org/officeDocument/2006/relationships/hyperlink" Target="consultantplus://offline/ref=20C5F4A2CDB916B3BBFBCA72111389CC8C47FF71440611446E3426BA02C974BE1B78BAF3CAfD7BK" TargetMode="External"/><Relationship Id="rId226" Type="http://schemas.openxmlformats.org/officeDocument/2006/relationships/hyperlink" Target="consultantplus://offline/ref=20C5F4A2CDB916B3BBFBCA72111389CC8C47FF71440611446E3426BA02C974BE1B78BAF3CADC39D6f075K" TargetMode="External"/><Relationship Id="rId247" Type="http://schemas.openxmlformats.org/officeDocument/2006/relationships/hyperlink" Target="consultantplus://offline/ref=20C5F4A2CDB916B3BBFBCA72111389CC8C47FF7C400E11446E3426BA02C974BE1B78BAF3CADC3ADFf070K" TargetMode="External"/><Relationship Id="rId107" Type="http://schemas.openxmlformats.org/officeDocument/2006/relationships/hyperlink" Target="consultantplus://offline/ref=20C5F4A2CDB916B3BBFBCA72111389CC8C46FA7E440711446E3426BA02C974BE1B78BAF3CADC3AD9f072K" TargetMode="External"/><Relationship Id="rId268" Type="http://schemas.openxmlformats.org/officeDocument/2006/relationships/hyperlink" Target="consultantplus://offline/ref=20C5F4A2CDB916B3BBFBCA72111389CC8C46FE7D440511446E3426BA02C974BE1B78BAF3CADC38D9f071K" TargetMode="External"/><Relationship Id="rId289" Type="http://schemas.openxmlformats.org/officeDocument/2006/relationships/hyperlink" Target="consultantplus://offline/ref=20C5F4A2CDB916B3BBFBCA72111389CC8C43F970440411446E3426BA02C974BE1B78BAF3CADC3BD6f07CK" TargetMode="External"/><Relationship Id="rId11" Type="http://schemas.openxmlformats.org/officeDocument/2006/relationships/hyperlink" Target="consultantplus://offline/ref=20C5F4A2CDB916B3BBFBCA72111389CC8C44F878460511446E3426BA02fC79K" TargetMode="External"/><Relationship Id="rId32" Type="http://schemas.openxmlformats.org/officeDocument/2006/relationships/hyperlink" Target="consultantplus://offline/ref=20C5F4A2CDB916B3BBFBCA72111389CC8C44F5784C0111446E3426BA02C974BE1B78BAF3C8fD74K" TargetMode="External"/><Relationship Id="rId53" Type="http://schemas.openxmlformats.org/officeDocument/2006/relationships/hyperlink" Target="consultantplus://offline/ref=20C5F4A2CDB916B3BBFBCA72111389CC8C46FD71470311446E3426BA02C974BE1B78BAF3CADC3ADEf072K" TargetMode="External"/><Relationship Id="rId74" Type="http://schemas.openxmlformats.org/officeDocument/2006/relationships/hyperlink" Target="consultantplus://offline/ref=20C5F4A2CDB916B3BBFBCA72111389CC8C46FF7C440511446E3426BA02C974BE1B78BAF1CBDCf37EK" TargetMode="External"/><Relationship Id="rId128" Type="http://schemas.openxmlformats.org/officeDocument/2006/relationships/hyperlink" Target="consultantplus://offline/ref=20C5F4A2CDB916B3BBFBCA72111389CC8C46FC70420211446E3426BA02C974BE1B78BAF6fC7EK" TargetMode="External"/><Relationship Id="rId149" Type="http://schemas.openxmlformats.org/officeDocument/2006/relationships/hyperlink" Target="consultantplus://offline/ref=20C5F4A2CDB916B3BBFBCA72111389CC8C46FC7F4D0711446E3426BA02C974BE1B78BAF3CADC3ADEf077K" TargetMode="External"/><Relationship Id="rId5" Type="http://schemas.openxmlformats.org/officeDocument/2006/relationships/hyperlink" Target="consultantplus://offline/ref=20C5F4A2CDB916B3BBFBCA72111389CC8C40FB79440511446E3426BA02C974BE1B78BAF3CADC38DBf074K" TargetMode="External"/><Relationship Id="rId95" Type="http://schemas.openxmlformats.org/officeDocument/2006/relationships/hyperlink" Target="consultantplus://offline/ref=20C5F4A2CDB916B3BBFBCA72111389CC8C47FA70450111446E3426BA02C974BE1B78BAFAfC79K" TargetMode="External"/><Relationship Id="rId160" Type="http://schemas.openxmlformats.org/officeDocument/2006/relationships/hyperlink" Target="consultantplus://offline/ref=20C5F4A2CDB916B3BBFBCA72111389CC8C47FC71440E11446E3426BA02C974BE1B78BAF3CADC38D7f071K" TargetMode="External"/><Relationship Id="rId181" Type="http://schemas.openxmlformats.org/officeDocument/2006/relationships/hyperlink" Target="consultantplus://offline/ref=20C5F4A2CDB916B3BBFBCA72111389CC8C46FE7C450F11446E3426BA02C974BE1B78BAF3CADC3BDAf071K" TargetMode="External"/><Relationship Id="rId216" Type="http://schemas.openxmlformats.org/officeDocument/2006/relationships/hyperlink" Target="consultantplus://offline/ref=20C5F4A2CDB916B3BBFBCA72111389CC8C40FB79440511446E3426BA02C974BE1B78BAF3CADC38DBf074K" TargetMode="External"/><Relationship Id="rId237" Type="http://schemas.openxmlformats.org/officeDocument/2006/relationships/hyperlink" Target="consultantplus://offline/ref=20C5F4A2CDB916B3BBFBCA72111389CC8C46FC7F400311446E3426BA02C974BE1B78BAF3CADC39DAf07CK" TargetMode="External"/><Relationship Id="rId258" Type="http://schemas.openxmlformats.org/officeDocument/2006/relationships/hyperlink" Target="consultantplus://offline/ref=20C5F4A2CDB916B3BBFBCA72111389CC8C47FF7C400E11446E3426BA02C974BE1B78BAF3CADC3ADCf070K" TargetMode="External"/><Relationship Id="rId279" Type="http://schemas.openxmlformats.org/officeDocument/2006/relationships/hyperlink" Target="consultantplus://offline/ref=20C5F4A2CDB916B3BBFBCA72111389CC8C46FE7D450211446E3426BA02C974BE1B78BAF3CADC3DDCf074K" TargetMode="External"/><Relationship Id="rId22" Type="http://schemas.openxmlformats.org/officeDocument/2006/relationships/hyperlink" Target="consultantplus://offline/ref=20C5F4A2CDB916B3BBFBCA72111389CC8F45FC7C460F11446E3426BA02C974BE1B78BAF6fC79K" TargetMode="External"/><Relationship Id="rId43" Type="http://schemas.openxmlformats.org/officeDocument/2006/relationships/hyperlink" Target="consultantplus://offline/ref=20C5F4A2CDB916B3BBFBCA72111389CC8C46FE7D440311446E3426BA02C974BE1B78BAF3CADC38DAf076K" TargetMode="External"/><Relationship Id="rId64" Type="http://schemas.openxmlformats.org/officeDocument/2006/relationships/hyperlink" Target="consultantplus://offline/ref=20C5F4A2CDB916B3BBFBCA72111389CC8C44F8714D0711446E3426BA02C974BE1B78BAF3CADC38D6f07DK" TargetMode="External"/><Relationship Id="rId118" Type="http://schemas.openxmlformats.org/officeDocument/2006/relationships/hyperlink" Target="consultantplus://offline/ref=20C5F4A2CDB916B3BBFBCA72111389CC8C47FD7F4C0711446E3426BA02C974BE1B78BAF3CADC3AD8f077K" TargetMode="External"/><Relationship Id="rId139" Type="http://schemas.openxmlformats.org/officeDocument/2006/relationships/hyperlink" Target="consultantplus://offline/ref=20C5F4A2CDB916B3BBFBCA72111389CC8C46FF70420211446E3426BA02C974BE1B78BAF1C8fD7EK" TargetMode="External"/><Relationship Id="rId290" Type="http://schemas.openxmlformats.org/officeDocument/2006/relationships/fontTable" Target="fontTable.xml"/><Relationship Id="rId85" Type="http://schemas.openxmlformats.org/officeDocument/2006/relationships/hyperlink" Target="consultantplus://offline/ref=20C5F4A2CDB916B3BBFBCA72111389CC8C46FF7C440511446E3426BA02C974BE1B78BAF0C8DEf378K" TargetMode="External"/><Relationship Id="rId150" Type="http://schemas.openxmlformats.org/officeDocument/2006/relationships/hyperlink" Target="consultantplus://offline/ref=20C5F4A2CDB916B3BBFBCA72111389CC8C47FF71450111446E3426BA02C974BE1B78BAF3CADC39D6f076K" TargetMode="External"/><Relationship Id="rId171" Type="http://schemas.openxmlformats.org/officeDocument/2006/relationships/hyperlink" Target="consultantplus://offline/ref=20C5F4A2CDB916B3BBFBCA72111389CC8C44FB7C4D0311446E3426BA02C974BE1B78BAF3CADC38DBf07CK" TargetMode="External"/><Relationship Id="rId192" Type="http://schemas.openxmlformats.org/officeDocument/2006/relationships/hyperlink" Target="consultantplus://offline/ref=20C5F4A2CDB916B3BBFBCA72111389CC8C47FF71440611446E3426BA02C974BE1B78BAF6fC79K" TargetMode="External"/><Relationship Id="rId206" Type="http://schemas.openxmlformats.org/officeDocument/2006/relationships/hyperlink" Target="consultantplus://offline/ref=20C5F4A2CDB916B3BBFBCA72111389CC8C47FF71440611446E3426BA02C974BE1B78BAF3CAfD7BK" TargetMode="External"/><Relationship Id="rId227" Type="http://schemas.openxmlformats.org/officeDocument/2006/relationships/hyperlink" Target="consultantplus://offline/ref=20C5F4A2CDB916B3BBFBCA72111389CC8C47FF71440611446E3426BA02C974BE1B78BAF3CADC39D6f073K" TargetMode="External"/><Relationship Id="rId248" Type="http://schemas.openxmlformats.org/officeDocument/2006/relationships/hyperlink" Target="consultantplus://offline/ref=20C5F4A2CDB916B3BBFBCA72111389CC8C47FF7C400E11446E3426BA02C974BE1B78BAF3CADC3ADEf074K" TargetMode="External"/><Relationship Id="rId269" Type="http://schemas.openxmlformats.org/officeDocument/2006/relationships/hyperlink" Target="consultantplus://offline/ref=20C5F4A2CDB916B3BBFBCA72111389CC8C46FE7D440511446E3426BA02C974BE1B78BAF3CADC38D7f076K" TargetMode="External"/><Relationship Id="rId12" Type="http://schemas.openxmlformats.org/officeDocument/2006/relationships/hyperlink" Target="consultantplus://offline/ref=20C5F4A2CDB916B3BBFBCA72111389CC8C44F878460511446E3426BA02C974BE1B78BAF3CAfD7CK" TargetMode="External"/><Relationship Id="rId33" Type="http://schemas.openxmlformats.org/officeDocument/2006/relationships/hyperlink" Target="consultantplus://offline/ref=20C5F4A2CDB916B3BBFBCA72111389CC8C44F5784C0111446E3426BA02C974BE1B78BAF3CADC3CD7f073K" TargetMode="External"/><Relationship Id="rId108" Type="http://schemas.openxmlformats.org/officeDocument/2006/relationships/hyperlink" Target="consultantplus://offline/ref=20C5F4A2CDB916B3BBFBCA72111389CC8C47FF7E4C0211446E3426BA02fC79K" TargetMode="External"/><Relationship Id="rId129" Type="http://schemas.openxmlformats.org/officeDocument/2006/relationships/hyperlink" Target="consultantplus://offline/ref=20C5F4A2CDB916B3BBFBCA72111389CC8C46FC70420211446E3426BA02C974BE1B78BAF3CADC3ADFf075K" TargetMode="External"/><Relationship Id="rId280" Type="http://schemas.openxmlformats.org/officeDocument/2006/relationships/hyperlink" Target="consultantplus://offline/ref=20C5F4A2CDB916B3BBFBCA72111389CC8C42FD7C420E11446E3426BA02C974BE1B78BAF3CADC39DFf074K" TargetMode="External"/><Relationship Id="rId54" Type="http://schemas.openxmlformats.org/officeDocument/2006/relationships/hyperlink" Target="consultantplus://offline/ref=20C5F4A2CDB916B3BBFBCA72111389CC8C46FD71470311446E3426BA02C974BE1B78BAF3CADC3ADDf071K" TargetMode="External"/><Relationship Id="rId75" Type="http://schemas.openxmlformats.org/officeDocument/2006/relationships/hyperlink" Target="consultantplus://offline/ref=20C5F4A2CDB916B3BBFBCA72111389CC8C46FF7C440511446E3426BA02C974BE1B78BAF1C9DEf37FK" TargetMode="External"/><Relationship Id="rId96" Type="http://schemas.openxmlformats.org/officeDocument/2006/relationships/hyperlink" Target="consultantplus://offline/ref=20C5F4A2CDB916B3BBFBCA72111389CC8C47FA70450111446E3426BA02C974BE1B78BAFAfC7EK" TargetMode="External"/><Relationship Id="rId140" Type="http://schemas.openxmlformats.org/officeDocument/2006/relationships/hyperlink" Target="consultantplus://offline/ref=20C5F4A2CDB916B3BBFBCA72111389CC8C46FF70420211446E3426BA02C974BE1B78BAF0CCfD7AK" TargetMode="External"/><Relationship Id="rId161" Type="http://schemas.openxmlformats.org/officeDocument/2006/relationships/hyperlink" Target="consultantplus://offline/ref=20C5F4A2CDB916B3BBFBCA72111389CC8C47FC71440E11446E3426BA02C974BE1B78BAF3CADC38D7f073K" TargetMode="External"/><Relationship Id="rId182" Type="http://schemas.openxmlformats.org/officeDocument/2006/relationships/hyperlink" Target="consultantplus://offline/ref=20C5F4A2CDB916B3BBFBCA72111389CC8C44FB7F4D0E11446E3426BA02C974BE1B78BAF3CADC38D9f075K" TargetMode="External"/><Relationship Id="rId217" Type="http://schemas.openxmlformats.org/officeDocument/2006/relationships/hyperlink" Target="consultantplus://offline/ref=20C5F4A2CDB916B3BBFBCA72111389CC8C47FF71440611446E3426BA02C974BE1B78BAF3CADC39DAf075K" TargetMode="External"/><Relationship Id="rId6" Type="http://schemas.openxmlformats.org/officeDocument/2006/relationships/hyperlink" Target="consultantplus://offline/ref=20C5F4A2CDB916B3BBFBCA72111389CC8F45FC7E420E11446E3426BA02C974BE1B78BAF3CADD3FDBf075K" TargetMode="External"/><Relationship Id="rId238" Type="http://schemas.openxmlformats.org/officeDocument/2006/relationships/hyperlink" Target="consultantplus://offline/ref=20C5F4A2CDB916B3BBFBCA72111389CC8C46FC7F400311446E3426BA02C974BE1B78BAF3CADC39D9f074K" TargetMode="External"/><Relationship Id="rId259" Type="http://schemas.openxmlformats.org/officeDocument/2006/relationships/hyperlink" Target="consultantplus://offline/ref=20C5F4A2CDB916B3BBFBCA72111389CC8C47FF7C400E11446E3426BA02C974BE1B78BAF3CADC3ADCf072K" TargetMode="External"/><Relationship Id="rId23" Type="http://schemas.openxmlformats.org/officeDocument/2006/relationships/hyperlink" Target="consultantplus://offline/ref=20C5F4A2CDB916B3BBFBCA72111389CC8C44FC7A4D0311446E3426BA02C974BE1B78BAF3CADC38DDf077K" TargetMode="External"/><Relationship Id="rId119" Type="http://schemas.openxmlformats.org/officeDocument/2006/relationships/hyperlink" Target="consultantplus://offline/ref=20C5F4A2CDB916B3BBFBCA72111389CC8C45F571430611446E3426BA02C974BE1B78BAF3CADC38D9f072K" TargetMode="External"/><Relationship Id="rId270" Type="http://schemas.openxmlformats.org/officeDocument/2006/relationships/hyperlink" Target="consultantplus://offline/ref=20C5F4A2CDB916B3BBFBCA72111389CC8C46FE7D440511446E3426BA02C974BE1B78BAF3CADC39D9f074K" TargetMode="External"/><Relationship Id="rId291" Type="http://schemas.openxmlformats.org/officeDocument/2006/relationships/theme" Target="theme/theme1.xml"/><Relationship Id="rId44" Type="http://schemas.openxmlformats.org/officeDocument/2006/relationships/hyperlink" Target="consultantplus://offline/ref=20C5F4A2CDB916B3BBFBCA72111389CC8F45FD79440F11446E3426BA02C974BE1B78BAF3CADC3AD8f071K" TargetMode="External"/><Relationship Id="rId65" Type="http://schemas.openxmlformats.org/officeDocument/2006/relationships/hyperlink" Target="consultantplus://offline/ref=20C5F4A2CDB916B3BBFBCA72111389CC8C44F8714D0711446E3426BA02C974BE1B78BAF3CADC38D6f073K" TargetMode="External"/><Relationship Id="rId86" Type="http://schemas.openxmlformats.org/officeDocument/2006/relationships/hyperlink" Target="consultantplus://offline/ref=20C5F4A2CDB916B3BBFBCA72111389CC8C46FF7C440511446E3426BA02C974BE1B78BAF0C8DEf378K" TargetMode="External"/><Relationship Id="rId130" Type="http://schemas.openxmlformats.org/officeDocument/2006/relationships/hyperlink" Target="consultantplus://offline/ref=20C5F4A2CDB916B3BBFBCA72111389CC8C46FC70420211446E3426BA02C974BE1B78BAF3CADC3ADFf077K" TargetMode="External"/><Relationship Id="rId151" Type="http://schemas.openxmlformats.org/officeDocument/2006/relationships/hyperlink" Target="consultantplus://offline/ref=20C5F4A2CDB916B3BBFBCA72111389CC8C47FF71450111446E3426BA02C974BE1B78BAF3fC73K" TargetMode="External"/><Relationship Id="rId172" Type="http://schemas.openxmlformats.org/officeDocument/2006/relationships/hyperlink" Target="consultantplus://offline/ref=20C5F4A2CDB916B3BBFBCA72111389CC8C46FE7A4D0611446E3426BA02C974BE1B78BAF3CADC38D9f076K" TargetMode="External"/><Relationship Id="rId193" Type="http://schemas.openxmlformats.org/officeDocument/2006/relationships/hyperlink" Target="consultantplus://offline/ref=20C5F4A2CDB916B3BBFBCA72111389CC8C47FF71440611446E3426BA02C974BE1B78BAF7fC7FK" TargetMode="External"/><Relationship Id="rId207" Type="http://schemas.openxmlformats.org/officeDocument/2006/relationships/hyperlink" Target="consultantplus://offline/ref=20C5F4A2CDB916B3BBFBCA72111389CC8C47FF71440611446E3426BA02C974BE1B78BAF3C8fD7FK" TargetMode="External"/><Relationship Id="rId228" Type="http://schemas.openxmlformats.org/officeDocument/2006/relationships/hyperlink" Target="consultantplus://offline/ref=20C5F4A2CDB916B3BBFBCA72111389CC8C47FF71440611446E3426BA02C974BE1B78BAF3CADC39D6f075K" TargetMode="External"/><Relationship Id="rId249" Type="http://schemas.openxmlformats.org/officeDocument/2006/relationships/hyperlink" Target="consultantplus://offline/ref=20C5F4A2CDB916B3BBFBCA72111389CC8C42FC7A4D0E11446E3426BA02C974BE1B78BAF3CADC39D7f075K" TargetMode="External"/><Relationship Id="rId13" Type="http://schemas.openxmlformats.org/officeDocument/2006/relationships/hyperlink" Target="consultantplus://offline/ref=20C5F4A2CDB916B3BBFBCA72111389CC8C44F878460511446E3426BA02C974BE1B78BAF3CBfD7EK" TargetMode="External"/><Relationship Id="rId109" Type="http://schemas.openxmlformats.org/officeDocument/2006/relationships/hyperlink" Target="consultantplus://offline/ref=20C5F4A2CDB916B3BBFBCA72111389CC8C47FF7E4C0211446E3426BA02C974BE1B78BAF0fC72K" TargetMode="External"/><Relationship Id="rId260" Type="http://schemas.openxmlformats.org/officeDocument/2006/relationships/hyperlink" Target="consultantplus://offline/ref=20C5F4A2CDB916B3BBFBCA72111389CC8F45FC7C460F11446E3426BA02C974BE1B78BAF3CEfD7DK" TargetMode="External"/><Relationship Id="rId281" Type="http://schemas.openxmlformats.org/officeDocument/2006/relationships/hyperlink" Target="consultantplus://offline/ref=20C5F4A2CDB916B3BBFBCA72111389CC8C42FD7C420E11446E3426BA02C974BE1B78BAF3CADC39DFf075K" TargetMode="External"/><Relationship Id="rId34" Type="http://schemas.openxmlformats.org/officeDocument/2006/relationships/hyperlink" Target="consultantplus://offline/ref=20C5F4A2CDB916B3BBFBCA72111389CC8C44F5784C0111446E3426BA02C974BE1B78BAF3CADC3DDEf076K" TargetMode="External"/><Relationship Id="rId50" Type="http://schemas.openxmlformats.org/officeDocument/2006/relationships/hyperlink" Target="consultantplus://offline/ref=20C5F4A2CDB916B3BBFBCA72111389CC8C46FD71470311446E3426BA02C974BE1B78BAF3CADC39D8f070K" TargetMode="External"/><Relationship Id="rId55" Type="http://schemas.openxmlformats.org/officeDocument/2006/relationships/hyperlink" Target="consultantplus://offline/ref=20C5F4A2CDB916B3BBFBCA72111389CC8C46FD71470311446E3426BA02C974BE1B78BAF3CADC3BDBf070K" TargetMode="External"/><Relationship Id="rId76" Type="http://schemas.openxmlformats.org/officeDocument/2006/relationships/hyperlink" Target="consultantplus://offline/ref=20C5F4A2CDB916B3BBFBCA72111389CC8C46FF7C440511446E3426BA02C974BE1B78BAF1C9DEf370K" TargetMode="External"/><Relationship Id="rId97" Type="http://schemas.openxmlformats.org/officeDocument/2006/relationships/hyperlink" Target="consultantplus://offline/ref=20C5F4A2CDB916B3BBFBCA72111389CC8C47FA70450111446E3426BA02C974BE1B78BAFAfC7FK" TargetMode="External"/><Relationship Id="rId104" Type="http://schemas.openxmlformats.org/officeDocument/2006/relationships/hyperlink" Target="consultantplus://offline/ref=20C5F4A2CDB916B3BBFBCA72111389CC8C47FF7B400411446E3426BA02C974BE1B78BAF3CADC38D6f07CK" TargetMode="External"/><Relationship Id="rId120" Type="http://schemas.openxmlformats.org/officeDocument/2006/relationships/hyperlink" Target="consultantplus://offline/ref=20C5F4A2CDB916B3BBFBCA72111389CC8C46FE7A420411446E3426BA02C974BE1B78BAF3CADC38D9f07DK" TargetMode="External"/><Relationship Id="rId125" Type="http://schemas.openxmlformats.org/officeDocument/2006/relationships/hyperlink" Target="consultantplus://offline/ref=20C5F4A2CDB916B3BBFBCA72111389CC8C46FC70420211446E3426BA02fC79K" TargetMode="External"/><Relationship Id="rId141" Type="http://schemas.openxmlformats.org/officeDocument/2006/relationships/hyperlink" Target="consultantplus://offline/ref=20C5F4A2CDB916B3BBFBCA72111389CC8C46FA7E440411446E3426BA02C974BE1B78BAF1C8fD78K" TargetMode="External"/><Relationship Id="rId146" Type="http://schemas.openxmlformats.org/officeDocument/2006/relationships/hyperlink" Target="consultantplus://offline/ref=20C5F4A2CDB916B3BBFBCA72111389CC8C47FB7C470011446E3426BA02C974BE1B78BAF3CADC39D6f077K" TargetMode="External"/><Relationship Id="rId167" Type="http://schemas.openxmlformats.org/officeDocument/2006/relationships/hyperlink" Target="consultantplus://offline/ref=20C5F4A2CDB916B3BBFBCA72111389CC8C44FB7C4D0311446E3426BA02fC79K" TargetMode="External"/><Relationship Id="rId188" Type="http://schemas.openxmlformats.org/officeDocument/2006/relationships/hyperlink" Target="consultantplus://offline/ref=20C5F4A2CDB916B3BBFBCA72111389CC8C47FF71440611446E3426BA02C974BE1B78BAF1fC7EK" TargetMode="External"/><Relationship Id="rId7" Type="http://schemas.openxmlformats.org/officeDocument/2006/relationships/hyperlink" Target="consultantplus://offline/ref=20C5F4A2CDB916B3BBFBCA72111389CC8F45FC78400411446E3426BA02C974BE1B78BAF3CADC39D6f07DK" TargetMode="External"/><Relationship Id="rId71" Type="http://schemas.openxmlformats.org/officeDocument/2006/relationships/hyperlink" Target="consultantplus://offline/ref=20C5F4A2CDB916B3BBFBCA72111389CC8C46FF7C440511446E3426BA02fC79K" TargetMode="External"/><Relationship Id="rId92" Type="http://schemas.openxmlformats.org/officeDocument/2006/relationships/hyperlink" Target="consultantplus://offline/ref=20C5F4A2CDB916B3BBFBCA72111389CC8C47FA70450111446E3426BA02fC79K" TargetMode="External"/><Relationship Id="rId162" Type="http://schemas.openxmlformats.org/officeDocument/2006/relationships/hyperlink" Target="consultantplus://offline/ref=20C5F4A2CDB916B3BBFBCA72111389CC8C44F579470311446E3426BA02C974BE1B78BAF3C8fD74K" TargetMode="External"/><Relationship Id="rId183" Type="http://schemas.openxmlformats.org/officeDocument/2006/relationships/hyperlink" Target="consultantplus://offline/ref=20C5F4A2CDB916B3BBFBCA72111389CC8C47FF71440611446E3426BA02fC79K" TargetMode="External"/><Relationship Id="rId213" Type="http://schemas.openxmlformats.org/officeDocument/2006/relationships/hyperlink" Target="consultantplus://offline/ref=20C5F4A2CDB916B3BBFBCA72111389CC8C46FE7D4C0511446E3426BA02C974BE1B78BAF3CADC39DBf07DK" TargetMode="External"/><Relationship Id="rId218" Type="http://schemas.openxmlformats.org/officeDocument/2006/relationships/hyperlink" Target="consultantplus://offline/ref=20C5F4A2CDB916B3BBFBCA72111389CC8C47FF71440611446E3426BA02C974BE1B78BAF3CADC39DAf077K" TargetMode="External"/><Relationship Id="rId234" Type="http://schemas.openxmlformats.org/officeDocument/2006/relationships/hyperlink" Target="consultantplus://offline/ref=20C5F4A2CDB916B3BBFBCA72111389CC8C46FC7F400311446E3426BA02C974BE1B78BAF3CADC39DAf077K" TargetMode="External"/><Relationship Id="rId239" Type="http://schemas.openxmlformats.org/officeDocument/2006/relationships/hyperlink" Target="consultantplus://offline/ref=20C5F4A2CDB916B3BBFBCA72111389CC8F45FC7C460F11446E3426BA02C974BE1B78BAF1fC7DK" TargetMode="External"/><Relationship Id="rId2" Type="http://schemas.openxmlformats.org/officeDocument/2006/relationships/settings" Target="settings.xml"/><Relationship Id="rId29" Type="http://schemas.openxmlformats.org/officeDocument/2006/relationships/hyperlink" Target="consultantplus://offline/ref=20C5F4A2CDB916B3BBFBCA72111389CC8C44F5784C0111446E3426BA02C974BE1B78BAF3CADC3BD9f07DK" TargetMode="External"/><Relationship Id="rId250" Type="http://schemas.openxmlformats.org/officeDocument/2006/relationships/hyperlink" Target="consultantplus://offline/ref=20C5F4A2CDB916B3BBFBCA72111389CC8C47FF7C400E11446E3426BA02C974BE1B78BAF3CADC3ADEf076K" TargetMode="External"/><Relationship Id="rId255" Type="http://schemas.openxmlformats.org/officeDocument/2006/relationships/hyperlink" Target="consultantplus://offline/ref=20C5F4A2CDB916B3BBFBCA72111389CC8C47FF7C400E11446E3426BA02C974BE1B78BAF3CADC3ADDf072K" TargetMode="External"/><Relationship Id="rId271" Type="http://schemas.openxmlformats.org/officeDocument/2006/relationships/hyperlink" Target="consultantplus://offline/ref=20C5F4A2CDB916B3BBFBCA72111389CC8C41F57C400711446E3426BA02C974BE1B78BAF3CADC3AD6f071K" TargetMode="External"/><Relationship Id="rId276" Type="http://schemas.openxmlformats.org/officeDocument/2006/relationships/hyperlink" Target="consultantplus://offline/ref=20C5F4A2CDB916B3BBFBCA72111389CC8C46FE7D450211446E3426BA02C974BE1B78BAF3CADC3DDDf07DK" TargetMode="External"/><Relationship Id="rId24" Type="http://schemas.openxmlformats.org/officeDocument/2006/relationships/hyperlink" Target="consultantplus://offline/ref=20C5F4A2CDB916B3BBFBCA72111389CC8F45FC7C460F11446E3426BA02fC79K" TargetMode="External"/><Relationship Id="rId40" Type="http://schemas.openxmlformats.org/officeDocument/2006/relationships/hyperlink" Target="consultantplus://offline/ref=20C5F4A2CDB916B3BBFBCA72111389CC8C47FE79430511446E3426BA02C974BE1B78BAF0fC7DK" TargetMode="External"/><Relationship Id="rId45" Type="http://schemas.openxmlformats.org/officeDocument/2006/relationships/hyperlink" Target="consultantplus://offline/ref=20C5F4A2CDB916B3BBFBCA72111389CC8C43F97C410111446E3426BA02C974BE1B78BAF3CADC38D8f070K" TargetMode="External"/><Relationship Id="rId66" Type="http://schemas.openxmlformats.org/officeDocument/2006/relationships/hyperlink" Target="consultantplus://offline/ref=20C5F4A2CDB916B3BBFBCA72111389CC8C44F8714D0711446E3426BA02C974BE1B78BAF3CADC38D7f071K" TargetMode="External"/><Relationship Id="rId87" Type="http://schemas.openxmlformats.org/officeDocument/2006/relationships/hyperlink" Target="consultantplus://offline/ref=20C5F4A2CDB916B3BBFBCA72111389CC8C46FF7C440511446E3426BA02C974BE1B78BAF0C8DEf379K" TargetMode="External"/><Relationship Id="rId110" Type="http://schemas.openxmlformats.org/officeDocument/2006/relationships/hyperlink" Target="consultantplus://offline/ref=20C5F4A2CDB916B3BBFBCA72111389CC8C47FF7E4C0211446E3426BA02C974BE1B78BAF1fC79K" TargetMode="External"/><Relationship Id="rId115" Type="http://schemas.openxmlformats.org/officeDocument/2006/relationships/hyperlink" Target="consultantplus://offline/ref=20C5F4A2CDB916B3BBFBCA72111389CC8C47FF7E4C0211446E3426BA02C974BE1B78BAF0C2fD79K" TargetMode="External"/><Relationship Id="rId131" Type="http://schemas.openxmlformats.org/officeDocument/2006/relationships/hyperlink" Target="consultantplus://offline/ref=20C5F4A2CDB916B3BBFBCA72111389CC8C46FC70420211446E3426BA02C974BE1B78BAF6fC7CK" TargetMode="External"/><Relationship Id="rId136" Type="http://schemas.openxmlformats.org/officeDocument/2006/relationships/hyperlink" Target="consultantplus://offline/ref=20C5F4A2CDB916B3BBFBCA72111389CC8C46FF70420211446E3426BA02fC79K" TargetMode="External"/><Relationship Id="rId157" Type="http://schemas.openxmlformats.org/officeDocument/2006/relationships/hyperlink" Target="consultantplus://offline/ref=20C5F4A2CDB916B3BBFBCA72111389CC8C47FC71440E11446E3426BA02C974BE1B78BAF3CADC38DBf07CK" TargetMode="External"/><Relationship Id="rId178" Type="http://schemas.openxmlformats.org/officeDocument/2006/relationships/hyperlink" Target="consultantplus://offline/ref=20C5F4A2CDB916B3BBFBCA72111389CC8C46FE7C450F11446E3426BA02C974BE1B78BAF3CADC3BDAf074K" TargetMode="External"/><Relationship Id="rId61" Type="http://schemas.openxmlformats.org/officeDocument/2006/relationships/hyperlink" Target="consultantplus://offline/ref=20C5F4A2CDB916B3BBFBCA72111389CC8C44F8714D0711446E3426BA02C974BE1B78BAF1fC7DK" TargetMode="External"/><Relationship Id="rId82" Type="http://schemas.openxmlformats.org/officeDocument/2006/relationships/hyperlink" Target="consultantplus://offline/ref=20C5F4A2CDB916B3BBFBCA72111389CC8C46FF7C440511446E3426BA02C974BE1B78BAF1CFDFf37DK" TargetMode="External"/><Relationship Id="rId152" Type="http://schemas.openxmlformats.org/officeDocument/2006/relationships/hyperlink" Target="consultantplus://offline/ref=20C5F4A2CDB916B3BBFBCA72111389CC8C47FF71450111446E3426BA02C974BE1B78BAF0fC7BK" TargetMode="External"/><Relationship Id="rId173" Type="http://schemas.openxmlformats.org/officeDocument/2006/relationships/hyperlink" Target="consultantplus://offline/ref=20C5F4A2CDB916B3BBFBCA72111389CC8C44FB7C4D0311446E3426BA02C974BE1B78BAfF74K" TargetMode="External"/><Relationship Id="rId194" Type="http://schemas.openxmlformats.org/officeDocument/2006/relationships/hyperlink" Target="consultantplus://offline/ref=20C5F4A2CDB916B3BBFBCA72111389CC8C47FF71440611446E3426BA02C974BE1B78BAF4fC7AK" TargetMode="External"/><Relationship Id="rId199" Type="http://schemas.openxmlformats.org/officeDocument/2006/relationships/hyperlink" Target="consultantplus://offline/ref=20C5F4A2CDB916B3BBFBCA72111389CC8C47FF71440611446E3426BA02C974BE1B78BAFAfC7CK" TargetMode="External"/><Relationship Id="rId203" Type="http://schemas.openxmlformats.org/officeDocument/2006/relationships/hyperlink" Target="consultantplus://offline/ref=20C5F4A2CDB916B3BBFBCA72111389CC8C47FF71440611446E3426BA02C974BE1B78BAF3CADC38D9f070K" TargetMode="External"/><Relationship Id="rId208" Type="http://schemas.openxmlformats.org/officeDocument/2006/relationships/hyperlink" Target="consultantplus://offline/ref=20C5F4A2CDB916B3BBFBCA72111389CC8C46FE7D4C0511446E3426BA02C974BE1B78BAF3CADC39DCf071K" TargetMode="External"/><Relationship Id="rId229" Type="http://schemas.openxmlformats.org/officeDocument/2006/relationships/hyperlink" Target="consultantplus://offline/ref=20C5F4A2CDB916B3BBFBCA72111389CC8C47FF7C440211446E3426BA02C974BE1B78BAF3CADC3DDAf074K" TargetMode="External"/><Relationship Id="rId19" Type="http://schemas.openxmlformats.org/officeDocument/2006/relationships/hyperlink" Target="consultantplus://offline/ref=20C5F4A2CDB916B3BBFBCA72111389CC8C44FC7A4D0311446E3426BA02C974BE1B78BAF3CADC38DDf077K" TargetMode="External"/><Relationship Id="rId224" Type="http://schemas.openxmlformats.org/officeDocument/2006/relationships/hyperlink" Target="consultantplus://offline/ref=20C5F4A2CDB916B3BBFBCA72111389CC8C47FF71440611446E3426BA02C974BE1B78BAF3CADC39D9f070K" TargetMode="External"/><Relationship Id="rId240" Type="http://schemas.openxmlformats.org/officeDocument/2006/relationships/hyperlink" Target="consultantplus://offline/ref=20C5F4A2CDB916B3BBFBCA72111389CC8C46FC7F400311446E3426BA02C974BE1B78BAF3CADC39D9f077K" TargetMode="External"/><Relationship Id="rId245" Type="http://schemas.openxmlformats.org/officeDocument/2006/relationships/hyperlink" Target="consultantplus://offline/ref=20C5F4A2CDB916B3BBFBCA72111389CC8C47FF7C400E11446E3426BA02C974BE1B78BAF3CADC39DEf076K" TargetMode="External"/><Relationship Id="rId261" Type="http://schemas.openxmlformats.org/officeDocument/2006/relationships/hyperlink" Target="consultantplus://offline/ref=20C5F4A2CDB916B3BBFBCA72111389CC8C46FE7A460011446E3426BA02C974BE1B78BAF3CADC3EDBf072K" TargetMode="External"/><Relationship Id="rId266" Type="http://schemas.openxmlformats.org/officeDocument/2006/relationships/hyperlink" Target="consultantplus://offline/ref=20C5F4A2CDB916B3BBFBCA72111389CC8C46FE7C440011446E3426BA02C974BE1B78BAF1fC7DK" TargetMode="External"/><Relationship Id="rId287" Type="http://schemas.openxmlformats.org/officeDocument/2006/relationships/hyperlink" Target="consultantplus://offline/ref=20C5F4A2CDB916B3BBFBCA72111389CC8C41FD7B450611446E3426BA02C974BE1B78BAF4fC73K" TargetMode="External"/><Relationship Id="rId14" Type="http://schemas.openxmlformats.org/officeDocument/2006/relationships/hyperlink" Target="consultantplus://offline/ref=20C5F4A2CDB916B3BBFBCA72111389CC8C44F878460511446E3426BA02C974BE1B78BAF3CAfD7CK" TargetMode="External"/><Relationship Id="rId30" Type="http://schemas.openxmlformats.org/officeDocument/2006/relationships/hyperlink" Target="consultantplus://offline/ref=20C5F4A2CDB916B3BBFBCA72111389CC8C44F5784C0111446E3426BA02C974BE1B78BAF3CADC3CD8f077K" TargetMode="External"/><Relationship Id="rId35" Type="http://schemas.openxmlformats.org/officeDocument/2006/relationships/hyperlink" Target="consultantplus://offline/ref=20C5F4A2CDB916B3BBFBCA72111389CC8C46FC7F470011446E3426BA02C974BE1B78BAF3CFfD7BK" TargetMode="External"/><Relationship Id="rId56" Type="http://schemas.openxmlformats.org/officeDocument/2006/relationships/hyperlink" Target="consultantplus://offline/ref=20C5F4A2CDB916B3BBFBCA72111389CC8C47FF71440211446E3426BA02fC79K" TargetMode="External"/><Relationship Id="rId77" Type="http://schemas.openxmlformats.org/officeDocument/2006/relationships/hyperlink" Target="consultantplus://offline/ref=20C5F4A2CDB916B3BBFBCA72111389CC8C46FF7C440511446E3426BA02C974BE1B78BAF1C9DEf370K" TargetMode="External"/><Relationship Id="rId100" Type="http://schemas.openxmlformats.org/officeDocument/2006/relationships/hyperlink" Target="consultantplus://offline/ref=20C5F4A2CDB916B3BBFBCA72111389CC8F45FC7E420E11446E3426BA02C974BE1B78BAF3CADD3FDBf075K" TargetMode="External"/><Relationship Id="rId105" Type="http://schemas.openxmlformats.org/officeDocument/2006/relationships/hyperlink" Target="consultantplus://offline/ref=20C5F4A2CDB916B3BBFBCA72111389CC8C47FF7B400411446E3426BA02C974BE1B78BAF3CADC3CDBf07DK" TargetMode="External"/><Relationship Id="rId126" Type="http://schemas.openxmlformats.org/officeDocument/2006/relationships/hyperlink" Target="consultantplus://offline/ref=20C5F4A2CDB916B3BBFBCA72111389CC8C46FC70420211446E3426BA02C974BE1B78BAF3CADC39D8f077K" TargetMode="External"/><Relationship Id="rId147" Type="http://schemas.openxmlformats.org/officeDocument/2006/relationships/hyperlink" Target="consultantplus://offline/ref=20C5F4A2CDB916B3BBFBCA72111389CC8C46FC7F4D0711446E3426BA02C974BE1B78BAF3CADC3ADFf07CK" TargetMode="External"/><Relationship Id="rId168" Type="http://schemas.openxmlformats.org/officeDocument/2006/relationships/hyperlink" Target="consultantplus://offline/ref=20C5F4A2CDB916B3BBFBCA72111389CC8C44FB7C4D0311446E3426BA02C974BE1B78BAF3CADC38DDf074K" TargetMode="External"/><Relationship Id="rId282" Type="http://schemas.openxmlformats.org/officeDocument/2006/relationships/hyperlink" Target="consultantplus://offline/ref=20C5F4A2CDB916B3BBFBCA72111389CC8C46FE7A4D0511446E3426BA02C974BE1B78BAF1C8fD78K" TargetMode="External"/><Relationship Id="rId8" Type="http://schemas.openxmlformats.org/officeDocument/2006/relationships/hyperlink" Target="consultantplus://offline/ref=20C5F4A2CDB916B3BBFBCA72111389CC8F45FD7E410311446E3426BA02C974BE1B78BAF3CADC3FDDf07DK" TargetMode="External"/><Relationship Id="rId51" Type="http://schemas.openxmlformats.org/officeDocument/2006/relationships/hyperlink" Target="consultantplus://offline/ref=20C5F4A2CDB916B3BBFBCA72111389CC8C46FD71470311446E3426BA02C974BE1B78BAF3CADC39D8f072K" TargetMode="External"/><Relationship Id="rId72" Type="http://schemas.openxmlformats.org/officeDocument/2006/relationships/hyperlink" Target="consultantplus://offline/ref=20C5F4A2CDB916B3BBFBCA72111389CC8C46FF7C440511446E3426BA02C974BE1B78BAF3C9DCf371K" TargetMode="External"/><Relationship Id="rId93" Type="http://schemas.openxmlformats.org/officeDocument/2006/relationships/hyperlink" Target="consultantplus://offline/ref=20C5F4A2CDB916B3BBFBCA72111389CC8C47FA70450111446E3426BA02C974BE1B78BAF3CADC38D9f071K" TargetMode="External"/><Relationship Id="rId98" Type="http://schemas.openxmlformats.org/officeDocument/2006/relationships/hyperlink" Target="consultantplus://offline/ref=20C5F4A2CDB916B3BBFBCA72111389CC8C47FA70450111446E3426BA02C974BE1B78BAFAfC72K" TargetMode="External"/><Relationship Id="rId121" Type="http://schemas.openxmlformats.org/officeDocument/2006/relationships/hyperlink" Target="consultantplus://offline/ref=20C5F4A2CDB916B3BBFBCA72111389CC8F45FC7E420E11446E3426BA02C974BE1B78BAF3CADD3FDBf075K" TargetMode="External"/><Relationship Id="rId142" Type="http://schemas.openxmlformats.org/officeDocument/2006/relationships/hyperlink" Target="consultantplus://offline/ref=20C5F4A2CDB916B3BBFBCA72111389CC8C46FA7E440411446E3426BA02C974BE1B78BAF0CBfD7BK" TargetMode="External"/><Relationship Id="rId163" Type="http://schemas.openxmlformats.org/officeDocument/2006/relationships/hyperlink" Target="consultantplus://offline/ref=20C5F4A2CDB916B3BBFBCA72111389CC8C42FC7A4D0E11446E3426BA02C974BE1B78BAF3CADC3DDBf072K" TargetMode="External"/><Relationship Id="rId184" Type="http://schemas.openxmlformats.org/officeDocument/2006/relationships/hyperlink" Target="consultantplus://offline/ref=20C5F4A2CDB916B3BBFBCA72111389CC8C47FF71440611446E3426BA02C974BE1B78BAF0fC79K" TargetMode="External"/><Relationship Id="rId189" Type="http://schemas.openxmlformats.org/officeDocument/2006/relationships/hyperlink" Target="consultantplus://offline/ref=20C5F4A2CDB916B3BBFBCA72111389CC8C46FE7D4C0511446E3426BA02C974BE1B78BAF1fC7DK" TargetMode="External"/><Relationship Id="rId219" Type="http://schemas.openxmlformats.org/officeDocument/2006/relationships/hyperlink" Target="consultantplus://offline/ref=20C5F4A2CDB916B3BBFBCA72111389CC8C47FF71440611446E3426BA02C974BE1B78BAF3CADC39DAf076K" TargetMode="External"/><Relationship Id="rId3" Type="http://schemas.openxmlformats.org/officeDocument/2006/relationships/webSettings" Target="webSettings.xml"/><Relationship Id="rId214" Type="http://schemas.openxmlformats.org/officeDocument/2006/relationships/hyperlink" Target="consultantplus://offline/ref=20C5F4A2CDB916B3BBFBCA72111389CC8C46FE7D4C0511446E3426BA02C974BE1B78BAF3CADC39DCf07CK" TargetMode="External"/><Relationship Id="rId230" Type="http://schemas.openxmlformats.org/officeDocument/2006/relationships/hyperlink" Target="consultantplus://offline/ref=20C5F4A2CDB916B3BBFBCA72111389CC8C46FC7F400311446E3426BA02fC79K" TargetMode="External"/><Relationship Id="rId235" Type="http://schemas.openxmlformats.org/officeDocument/2006/relationships/hyperlink" Target="consultantplus://offline/ref=20C5F4A2CDB916B3BBFBCA72111389CC8C46FC7F400311446E3426BA02C974BE1B78BAF3CADC39DAf076K" TargetMode="External"/><Relationship Id="rId251" Type="http://schemas.openxmlformats.org/officeDocument/2006/relationships/hyperlink" Target="consultantplus://offline/ref=20C5F4A2CDB916B3BBFBCA72111389CC8C42FC7A4D0E11446E3426BA02C974BE1B78BAF3CADC39D7f074K" TargetMode="External"/><Relationship Id="rId256" Type="http://schemas.openxmlformats.org/officeDocument/2006/relationships/hyperlink" Target="consultantplus://offline/ref=20C5F4A2CDB916B3BBFBCA72111389CC8C42FC7A4D0E11446E3426BA02C974BE1B78BAF3CADC3ADEf075K" TargetMode="External"/><Relationship Id="rId277" Type="http://schemas.openxmlformats.org/officeDocument/2006/relationships/hyperlink" Target="consultantplus://offline/ref=20C5F4A2CDB916B3BBFBCA72111389CC8C46FE7D450211446E3426BA02C974BE1B78BAF3CADC3DDDf07CK" TargetMode="External"/><Relationship Id="rId25" Type="http://schemas.openxmlformats.org/officeDocument/2006/relationships/hyperlink" Target="consultantplus://offline/ref=20C5F4A2CDB916B3BBFBCA72111389CC8C44F5784C0111446E3426BA02C974BE1B78BAF3C8fD74K" TargetMode="External"/><Relationship Id="rId46" Type="http://schemas.openxmlformats.org/officeDocument/2006/relationships/hyperlink" Target="consultantplus://offline/ref=20C5F4A2CDB916B3BBFBCA72111389CC8F45FC7C460F11446E3426BA02fC79K" TargetMode="External"/><Relationship Id="rId67" Type="http://schemas.openxmlformats.org/officeDocument/2006/relationships/hyperlink" Target="consultantplus://offline/ref=20C5F4A2CDB916B3BBFBCA72111389CC8C46F57D430111446E3426BA02C974BE1B78BAF0C9D5f37DK" TargetMode="External"/><Relationship Id="rId116" Type="http://schemas.openxmlformats.org/officeDocument/2006/relationships/hyperlink" Target="consultantplus://offline/ref=20C5F4A2CDB916B3BBFBCA72111389CC8C47FD7F4C0711446E3426BA02C974BE1B78BAF3CADC3ADAf070K" TargetMode="External"/><Relationship Id="rId137" Type="http://schemas.openxmlformats.org/officeDocument/2006/relationships/hyperlink" Target="consultantplus://offline/ref=20C5F4A2CDB916B3BBFBCA72111389CC8C46FF70420211446E3426BA02C974BE1B78BAF1CAfD7AK" TargetMode="External"/><Relationship Id="rId158" Type="http://schemas.openxmlformats.org/officeDocument/2006/relationships/hyperlink" Target="consultantplus://offline/ref=20C5F4A2CDB916B3BBFBCA72111389CC8C47FC71440E11446E3426BA02C974BE1B78BAF3CADC39DDf07DK" TargetMode="External"/><Relationship Id="rId272" Type="http://schemas.openxmlformats.org/officeDocument/2006/relationships/hyperlink" Target="consultantplus://offline/ref=20C5F4A2CDB916B3BBFBCA72111389CC8C41F57C400711446E3426BA02C974BE1B78BAF3CADC3BDDf076K" TargetMode="External"/><Relationship Id="rId20" Type="http://schemas.openxmlformats.org/officeDocument/2006/relationships/hyperlink" Target="consultantplus://offline/ref=20C5F4A2CDB916B3BBFBCA72111389CC8C44FC7A4D0311446E3426BA02C974BE1B78BAF3CADC38DDf077K" TargetMode="External"/><Relationship Id="rId41" Type="http://schemas.openxmlformats.org/officeDocument/2006/relationships/hyperlink" Target="consultantplus://offline/ref=20C5F4A2CDB916B3BBFBCA72111389CC8F45FD7E410311446E3426BA02C974BE1B78BAF3CADC3FDDf07DK" TargetMode="External"/><Relationship Id="rId62" Type="http://schemas.openxmlformats.org/officeDocument/2006/relationships/hyperlink" Target="consultantplus://offline/ref=20C5F4A2CDB916B3BBFBCA72111389CC8C46FE7A420E11446E3426BA02C974BE1B78BAF4fC72K" TargetMode="External"/><Relationship Id="rId83" Type="http://schemas.openxmlformats.org/officeDocument/2006/relationships/hyperlink" Target="consultantplus://offline/ref=20C5F4A2CDB916B3BBFBCA72111389CC8C46FF7C440511446E3426BA02C974BE1B78BAF0C8DDf37FK" TargetMode="External"/><Relationship Id="rId88" Type="http://schemas.openxmlformats.org/officeDocument/2006/relationships/hyperlink" Target="consultantplus://offline/ref=20C5F4A2CDB916B3BBFBCA72111389CC8C46FF7C440511446E3426BA02C974BE1B78BAF1CBDFf379K" TargetMode="External"/><Relationship Id="rId111" Type="http://schemas.openxmlformats.org/officeDocument/2006/relationships/hyperlink" Target="consultantplus://offline/ref=20C5F4A2CDB916B3BBFBCA72111389CC8C47FF7E4C0211446E3426BA02C974BE1B78BAF1fC7EK" TargetMode="External"/><Relationship Id="rId132" Type="http://schemas.openxmlformats.org/officeDocument/2006/relationships/hyperlink" Target="consultantplus://offline/ref=20C5F4A2CDB916B3BBFBCA72111389CC8C46FC70420211446E3426BA02C974BE1B78BAF3CADC3BD9f07DK" TargetMode="External"/><Relationship Id="rId153" Type="http://schemas.openxmlformats.org/officeDocument/2006/relationships/hyperlink" Target="consultantplus://offline/ref=20C5F4A2CDB916B3BBFBCA72111389CC8C46FC7F420F11446E3426BA02C974BE1B78BAF3CADC39D9f077K" TargetMode="External"/><Relationship Id="rId174" Type="http://schemas.openxmlformats.org/officeDocument/2006/relationships/hyperlink" Target="consultantplus://offline/ref=20C5F4A2CDB916B3BBFBCA72111389CC8C44FB79460411446E3426BA02fC79K" TargetMode="External"/><Relationship Id="rId179" Type="http://schemas.openxmlformats.org/officeDocument/2006/relationships/hyperlink" Target="consultantplus://offline/ref=20C5F4A2CDB916B3BBFBCA72111389CC8C46FC7F4D0E11446E3426BA02C974BE1B78BAF3CADC3BDAf077K" TargetMode="External"/><Relationship Id="rId195" Type="http://schemas.openxmlformats.org/officeDocument/2006/relationships/hyperlink" Target="consultantplus://offline/ref=20C5F4A2CDB916B3BBFBCA72111389CC8C47FF71440611446E3426BA02C974BE1B78BAF1fC7EK" TargetMode="External"/><Relationship Id="rId209" Type="http://schemas.openxmlformats.org/officeDocument/2006/relationships/hyperlink" Target="consultantplus://offline/ref=20C5F4A2CDB916B3BBFBCA72111389CC8C47FF71440611446E3426BA02C974BE1B78BAF3CADC39DCf07CK" TargetMode="External"/><Relationship Id="rId190" Type="http://schemas.openxmlformats.org/officeDocument/2006/relationships/hyperlink" Target="consultantplus://offline/ref=20C5F4A2CDB916B3BBFBCA72111389CC8C47FF71440611446E3426BA02C974BE1B78BAF6fC7AK" TargetMode="External"/><Relationship Id="rId204" Type="http://schemas.openxmlformats.org/officeDocument/2006/relationships/hyperlink" Target="consultantplus://offline/ref=20C5F4A2CDB916B3BBFBCA72111389CC8C47FF71440611446E3426BA02C974BE1B78BAF3CADC38D9f071K" TargetMode="External"/><Relationship Id="rId220" Type="http://schemas.openxmlformats.org/officeDocument/2006/relationships/hyperlink" Target="consultantplus://offline/ref=20C5F4A2CDB916B3BBFBCA72111389CC8C47FF71440611446E3426BA02C974BE1B78BAF3CADC3BDDf07CK" TargetMode="External"/><Relationship Id="rId225" Type="http://schemas.openxmlformats.org/officeDocument/2006/relationships/hyperlink" Target="consultantplus://offline/ref=20C5F4A2CDB916B3BBFBCA72111389CC8C47FF71440611446E3426BA02C974BE1B78BAF3CADC3BDCf076K" TargetMode="External"/><Relationship Id="rId241" Type="http://schemas.openxmlformats.org/officeDocument/2006/relationships/hyperlink" Target="consultantplus://offline/ref=20C5F4A2CDB916B3BBFBCA72111389CC8C46FC7F400311446E3426BA02C974BE1B78BAF3CADC3ADFf073K" TargetMode="External"/><Relationship Id="rId246" Type="http://schemas.openxmlformats.org/officeDocument/2006/relationships/hyperlink" Target="consultantplus://offline/ref=20C5F4A2CDB916B3BBFBCA72111389CC8C47FF7C400E11446E3426BA02C974BE1B78BAF3CADC3ADFf076K" TargetMode="External"/><Relationship Id="rId267" Type="http://schemas.openxmlformats.org/officeDocument/2006/relationships/hyperlink" Target="consultantplus://offline/ref=20C5F4A2CDB916B3BBFBCA72111389CC8C46FE7C440011446E3426BA02C974BE1B78BAF3CADC38DCf072K" TargetMode="External"/><Relationship Id="rId288" Type="http://schemas.openxmlformats.org/officeDocument/2006/relationships/hyperlink" Target="consultantplus://offline/ref=20C5F4A2CDB916B3BBFBCA72111389CC8C46FE7D4C0511446E3426BA02C974BE1B78BAF3CFfD7BK" TargetMode="External"/><Relationship Id="rId15" Type="http://schemas.openxmlformats.org/officeDocument/2006/relationships/hyperlink" Target="consultantplus://offline/ref=20C5F4A2CDB916B3BBFBCA72111389CC8C44F878460511446E3426BA02C974BE1B78BAF3CBfD7AK" TargetMode="External"/><Relationship Id="rId36" Type="http://schemas.openxmlformats.org/officeDocument/2006/relationships/hyperlink" Target="consultantplus://offline/ref=20C5F4A2CDB916B3BBFBCA72111389CC8C47FE79430511446E3426BA02fC79K" TargetMode="External"/><Relationship Id="rId57" Type="http://schemas.openxmlformats.org/officeDocument/2006/relationships/hyperlink" Target="consultantplus://offline/ref=20C5F4A2CDB916B3BBFBCA72111389CC8C47FF71440211446E3426BA02C974BE1B78BAF4fC7AK" TargetMode="External"/><Relationship Id="rId106" Type="http://schemas.openxmlformats.org/officeDocument/2006/relationships/hyperlink" Target="consultantplus://offline/ref=20C5F4A2CDB916B3BBFBCA72111389CC8F45FD7E410311446E3426BA02C974BE1B78BAF3CADC3FDDf07DK" TargetMode="External"/><Relationship Id="rId127" Type="http://schemas.openxmlformats.org/officeDocument/2006/relationships/hyperlink" Target="consultantplus://offline/ref=20C5F4A2CDB916B3BBFBCA72111389CC8C46FC70420211446E3426BA02C974BE1B78BAF3CADC39D8f071K" TargetMode="External"/><Relationship Id="rId262" Type="http://schemas.openxmlformats.org/officeDocument/2006/relationships/hyperlink" Target="consultantplus://offline/ref=20C5F4A2CDB916B3BBFBCA72111389CC8C43F97C460E11446E3426BA02C974BE1B78BAF3CADC38DCf072K" TargetMode="External"/><Relationship Id="rId283" Type="http://schemas.openxmlformats.org/officeDocument/2006/relationships/hyperlink" Target="consultantplus://offline/ref=20C5F4A2CDB916B3BBFBCA72111389CC8C46FE7A4D0511446E3426BA02C974BE1B78BAF1C9fD7CK" TargetMode="External"/><Relationship Id="rId10" Type="http://schemas.openxmlformats.org/officeDocument/2006/relationships/hyperlink" Target="consultantplus://offline/ref=20C5F4A2CDB916B3BBFBCA72111389CC8C47FF7C450711446E3426BA02C974BE1B78BAF3CADC3BD6f077K" TargetMode="External"/><Relationship Id="rId31" Type="http://schemas.openxmlformats.org/officeDocument/2006/relationships/hyperlink" Target="consultantplus://offline/ref=20C5F4A2CDB916B3BBFBCA72111389CC8C44F5784C0111446E3426BA02C974BE1B78BAF3CADC3CD7f076K" TargetMode="External"/><Relationship Id="rId52" Type="http://schemas.openxmlformats.org/officeDocument/2006/relationships/hyperlink" Target="consultantplus://offline/ref=20C5F4A2CDB916B3BBFBCA72111389CC8C46FD71470311446E3426BA02C974BE1B78BAF3CADC3ADEf070K" TargetMode="External"/><Relationship Id="rId73" Type="http://schemas.openxmlformats.org/officeDocument/2006/relationships/hyperlink" Target="consultantplus://offline/ref=20C5F4A2CDB916B3BBFBCA72111389CC8C46FF7C440511446E3426BA02C974BE1B78BAF1CBDCf37DK" TargetMode="External"/><Relationship Id="rId78" Type="http://schemas.openxmlformats.org/officeDocument/2006/relationships/hyperlink" Target="consultantplus://offline/ref=20C5F4A2CDB916B3BBFBCA72111389CC8C46FF7C440511446E3426BA02C974BE1B78BAF1C9DEf371K" TargetMode="External"/><Relationship Id="rId94" Type="http://schemas.openxmlformats.org/officeDocument/2006/relationships/hyperlink" Target="consultantplus://offline/ref=20C5F4A2CDB916B3BBFBCA72111389CC8C47FA70450111446E3426BA02C974BE1B78BAFAfC78K" TargetMode="External"/><Relationship Id="rId99" Type="http://schemas.openxmlformats.org/officeDocument/2006/relationships/hyperlink" Target="consultantplus://offline/ref=20C5F4A2CDB916B3BBFBCA72111389CC8C47FA70450111446E3426BA02C974BE1B78BAF3CADC39D9f072K" TargetMode="External"/><Relationship Id="rId101" Type="http://schemas.openxmlformats.org/officeDocument/2006/relationships/hyperlink" Target="consultantplus://offline/ref=20C5F4A2CDB916B3BBFBCA72111389CC8C47FF7E4C0411446E3426BA02C974BE1B78BAF3CADC3DDDf07DK" TargetMode="External"/><Relationship Id="rId122" Type="http://schemas.openxmlformats.org/officeDocument/2006/relationships/hyperlink" Target="consultantplus://offline/ref=20C5F4A2CDB916B3BBFBCA72111389CC8C46FE7D450111446E3426BA02fC79K" TargetMode="External"/><Relationship Id="rId143" Type="http://schemas.openxmlformats.org/officeDocument/2006/relationships/hyperlink" Target="consultantplus://offline/ref=20C5F4A2CDB916B3BBFBCA72111389CC8C46FF70420211446E3426BA02C974BE1B78BAF3CADC31DBf075K" TargetMode="External"/><Relationship Id="rId148" Type="http://schemas.openxmlformats.org/officeDocument/2006/relationships/hyperlink" Target="consultantplus://offline/ref=20C5F4A2CDB916B3BBFBCA72111389CC8C46FC7F4D0711446E3426BA02C974BE1B78BAF3CADC3ADEf075K" TargetMode="External"/><Relationship Id="rId164" Type="http://schemas.openxmlformats.org/officeDocument/2006/relationships/hyperlink" Target="consultantplus://offline/ref=20C5F4A2CDB916B3BBFBCA72111389CC8C42FC7A4D0E11446E3426BA02C974BE1B78BAF3CADC3ADBf072K" TargetMode="External"/><Relationship Id="rId169" Type="http://schemas.openxmlformats.org/officeDocument/2006/relationships/hyperlink" Target="consultantplus://offline/ref=20C5F4A2CDB916B3BBFBCA72111389CC8C46FE7A4D0611446E3426BA02C974BE1B78BAfF7AK" TargetMode="External"/><Relationship Id="rId185" Type="http://schemas.openxmlformats.org/officeDocument/2006/relationships/hyperlink" Target="consultantplus://offline/ref=20C5F4A2CDB916B3BBFBCA72111389CC8C47FF71440611446E3426BA02C974BE1B78BAF0fC7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C5F4A2CDB916B3BBFBCA72111389CC8F45FD79440F11446E3426BA02C974BE1B78BAF3CADC3AD8f071K" TargetMode="External"/><Relationship Id="rId180" Type="http://schemas.openxmlformats.org/officeDocument/2006/relationships/hyperlink" Target="consultantplus://offline/ref=20C5F4A2CDB916B3BBFBCA72111389CC8C46FE7C450F11446E3426BA02C974BE1B78BAF3CADC3BDAf076K" TargetMode="External"/><Relationship Id="rId210" Type="http://schemas.openxmlformats.org/officeDocument/2006/relationships/hyperlink" Target="consultantplus://offline/ref=20C5F4A2CDB916B3BBFBCA72111389CC8C46FE7D4C0511446E3426BA02C974BE1B78BAF3CADC39DCf07CK" TargetMode="External"/><Relationship Id="rId215" Type="http://schemas.openxmlformats.org/officeDocument/2006/relationships/hyperlink" Target="consultantplus://offline/ref=20C5F4A2CDB916B3BBFBCA72111389CC8F44FE784C0711446E3426BA02C974BE1B78BAF3CADC3BDDf071K" TargetMode="External"/><Relationship Id="rId236" Type="http://schemas.openxmlformats.org/officeDocument/2006/relationships/hyperlink" Target="consultantplus://offline/ref=20C5F4A2CDB916B3BBFBCA72111389CC8F45FC7C460F11446E3426BA02C974BE1B78BAF1fC7DK" TargetMode="External"/><Relationship Id="rId257" Type="http://schemas.openxmlformats.org/officeDocument/2006/relationships/hyperlink" Target="consultantplus://offline/ref=20C5F4A2CDB916B3BBFBCA72111389CC8C47FF7C400E11446E3426BA02C974BE1B78BAF3CADC3ADCf076K" TargetMode="External"/><Relationship Id="rId278" Type="http://schemas.openxmlformats.org/officeDocument/2006/relationships/hyperlink" Target="consultantplus://offline/ref=20C5F4A2CDB916B3BBFBCA72111389CC8C46FE7D450211446E3426BA02C974BE1B78BAF3CADC3DDCf075K" TargetMode="External"/><Relationship Id="rId26" Type="http://schemas.openxmlformats.org/officeDocument/2006/relationships/hyperlink" Target="consultantplus://offline/ref=20C5F4A2CDB916B3BBFBCA72111389CC8C44F5784C0111446E3426BA02C974BE1B78BAF3C8fD75K" TargetMode="External"/><Relationship Id="rId231" Type="http://schemas.openxmlformats.org/officeDocument/2006/relationships/hyperlink" Target="consultantplus://offline/ref=20C5F4A2CDB916B3BBFBCA72111389CC8C46FC7F400311446E3426BA02C974BE1B78BAF3CADC39DFf075K" TargetMode="External"/><Relationship Id="rId252" Type="http://schemas.openxmlformats.org/officeDocument/2006/relationships/hyperlink" Target="consultantplus://offline/ref=20C5F4A2CDB916B3BBFBCA72111389CC8C47FF7C400E11446E3426BA02C974BE1B78BAF3CADC3ADEf07CK" TargetMode="External"/><Relationship Id="rId273" Type="http://schemas.openxmlformats.org/officeDocument/2006/relationships/hyperlink" Target="consultantplus://offline/ref=20C5F4A2CDB916B3BBFBCA72111389CC8C41FD78440711446E3426BA02C974BE1B78BAF1CAfD7AK" TargetMode="External"/><Relationship Id="rId47" Type="http://schemas.openxmlformats.org/officeDocument/2006/relationships/hyperlink" Target="consultantplus://offline/ref=20C5F4A2CDB916B3BBFBCA72111389CC8C46FD71470311446E3426BA02C974BE1B78BAF3CADC39D9f073K" TargetMode="External"/><Relationship Id="rId68" Type="http://schemas.openxmlformats.org/officeDocument/2006/relationships/hyperlink" Target="consultantplus://offline/ref=20C5F4A2CDB916B3BBFBCA72111389CC8F45FC7C460F11446E3426BA02fC79K" TargetMode="External"/><Relationship Id="rId89" Type="http://schemas.openxmlformats.org/officeDocument/2006/relationships/hyperlink" Target="consultantplus://offline/ref=20C5F4A2CDB916B3BBFBCA72111389CC8C46FF7C440511446E3426BA02C974BE1B78BAF0C3DCf379K" TargetMode="External"/><Relationship Id="rId112" Type="http://schemas.openxmlformats.org/officeDocument/2006/relationships/hyperlink" Target="consultantplus://offline/ref=20C5F4A2CDB916B3BBFBCA72111389CC8C46FA7E440211446E3426BA02C974BE1B78BAF1C8fD78K" TargetMode="External"/><Relationship Id="rId133" Type="http://schemas.openxmlformats.org/officeDocument/2006/relationships/hyperlink" Target="consultantplus://offline/ref=20C5F4A2CDB916B3BBFBCA72111389CC8C46FC70420211446E3426BA02C974BE1B78BAF3CADC3BD8f074K" TargetMode="External"/><Relationship Id="rId154" Type="http://schemas.openxmlformats.org/officeDocument/2006/relationships/hyperlink" Target="consultantplus://offline/ref=20C5F4A2CDB916B3BBFBCA72111389CC8C47FC71440E11446E3426BA02fC79K" TargetMode="External"/><Relationship Id="rId175" Type="http://schemas.openxmlformats.org/officeDocument/2006/relationships/hyperlink" Target="consultantplus://offline/ref=20C5F4A2CDB916B3BBFBCA72111389CC8C47FF7C450411446E3426BA02C974BE1B78BAF3CADC39D6f077K" TargetMode="External"/><Relationship Id="rId196" Type="http://schemas.openxmlformats.org/officeDocument/2006/relationships/hyperlink" Target="consultantplus://offline/ref=20C5F4A2CDB916B3BBFBCA72111389CC8C47FF71440611446E3426BA02C974BE1B78BAF4fC79K" TargetMode="External"/><Relationship Id="rId200" Type="http://schemas.openxmlformats.org/officeDocument/2006/relationships/hyperlink" Target="consultantplus://offline/ref=20C5F4A2CDB916B3BBFBCA72111389CC8C47FF71440611446E3426BA02C974BE1B78BAF5fC7AK" TargetMode="External"/><Relationship Id="rId16" Type="http://schemas.openxmlformats.org/officeDocument/2006/relationships/hyperlink" Target="consultantplus://offline/ref=20C5F4A2CDB916B3BBFBCA72111389CC8C44F878460511446E3426BA02C974BE1B78BAF3C8fD7CK" TargetMode="External"/><Relationship Id="rId221" Type="http://schemas.openxmlformats.org/officeDocument/2006/relationships/hyperlink" Target="consultantplus://offline/ref=20C5F4A2CDB916B3BBFBCA72111389CC8C46FE7D4C0511446E3426BA02C974BE1B78BAF3CADC39DCf07CK" TargetMode="External"/><Relationship Id="rId242" Type="http://schemas.openxmlformats.org/officeDocument/2006/relationships/hyperlink" Target="consultantplus://offline/ref=20C5F4A2CDB916B3BBFBCA72111389CC8C44FB79460411446E3426BA02fC79K" TargetMode="External"/><Relationship Id="rId263" Type="http://schemas.openxmlformats.org/officeDocument/2006/relationships/hyperlink" Target="consultantplus://offline/ref=20C5F4A2CDB916B3BBFBCA72111389CC8C43F97C460E11446E3426BA02C974BE1B78BAF3CADC3CDCf070K" TargetMode="External"/><Relationship Id="rId284" Type="http://schemas.openxmlformats.org/officeDocument/2006/relationships/hyperlink" Target="consultantplus://offline/ref=20C5F4A2CDB916B3BBFBCA72111389CC8C41F479420711446E3426BA02C974BE1B78BAFAfC78K" TargetMode="External"/><Relationship Id="rId37" Type="http://schemas.openxmlformats.org/officeDocument/2006/relationships/hyperlink" Target="consultantplus://offline/ref=20C5F4A2CDB916B3BBFBCA72111389CC8C46FA7E440611446E3426BA02C974BE1B78BAF7fC78K" TargetMode="External"/><Relationship Id="rId58" Type="http://schemas.openxmlformats.org/officeDocument/2006/relationships/hyperlink" Target="consultantplus://offline/ref=20C5F4A2CDB916B3BBFBCA72111389CC8C47FF71440211446E3426BA02C974BE1B78BAF4fC7BK" TargetMode="External"/><Relationship Id="rId79" Type="http://schemas.openxmlformats.org/officeDocument/2006/relationships/hyperlink" Target="consultantplus://offline/ref=20C5F4A2CDB916B3BBFBCA72111389CC8C46FF7C440511446E3426BA02C974BE1B78BAF1C9DFf378K" TargetMode="External"/><Relationship Id="rId102" Type="http://schemas.openxmlformats.org/officeDocument/2006/relationships/hyperlink" Target="consultantplus://offline/ref=20C5F4A2CDB916B3BBFBCA72111389CC8C47FF7B400411446E3426BA02fC79K" TargetMode="External"/><Relationship Id="rId123" Type="http://schemas.openxmlformats.org/officeDocument/2006/relationships/hyperlink" Target="consultantplus://offline/ref=20C5F4A2CDB916B3BBFBCA72111389CC8C46FE7D450111446E3426BA02C974BE1B78BAF3CADC3ED8f07CK" TargetMode="External"/><Relationship Id="rId144" Type="http://schemas.openxmlformats.org/officeDocument/2006/relationships/hyperlink" Target="consultantplus://offline/ref=20C5F4A2CDB916B3BBFBCA72111389CC8C47FB7C470011446E3426BA02C974BE1B78BAF3CADC39D8f07DK" TargetMode="External"/><Relationship Id="rId90" Type="http://schemas.openxmlformats.org/officeDocument/2006/relationships/hyperlink" Target="consultantplus://offline/ref=20C5F4A2CDB916B3BBFBCA72111389CC8C46FF7C440511446E3426BA02C974BE1B78BAF0C3DCf37BK" TargetMode="External"/><Relationship Id="rId165" Type="http://schemas.openxmlformats.org/officeDocument/2006/relationships/hyperlink" Target="consultantplus://offline/ref=20C5F4A2CDB916B3BBFBCA72111389CC8F45FD7E410311446E3426BA02C974BE1B78BAF3CADC3FDDf07DK" TargetMode="External"/><Relationship Id="rId186" Type="http://schemas.openxmlformats.org/officeDocument/2006/relationships/hyperlink" Target="consultantplus://offline/ref=20C5F4A2CDB916B3BBFBCA72111389CC8C47FF71440611446E3426BA02C974BE1B78BAF0fC73K" TargetMode="External"/><Relationship Id="rId211" Type="http://schemas.openxmlformats.org/officeDocument/2006/relationships/hyperlink" Target="consultantplus://offline/ref=20C5F4A2CDB916B3BBFBCA72111389CC8C46FE7D4C0511446E3426BA02C974BE1B78BAF3CADC39DBf075K" TargetMode="External"/><Relationship Id="rId232" Type="http://schemas.openxmlformats.org/officeDocument/2006/relationships/hyperlink" Target="consultantplus://offline/ref=20C5F4A2CDB916B3BBFBCA72111389CC8C46FC7F400311446E3426BA02C974BE1B78BAF3CADC39DEf075K" TargetMode="External"/><Relationship Id="rId253" Type="http://schemas.openxmlformats.org/officeDocument/2006/relationships/hyperlink" Target="consultantplus://offline/ref=20C5F4A2CDB916B3BBFBCA72111389CC8C47FF7C400E11446E3426BA02C974BE1B78BAF3CADC3ADDf070K" TargetMode="External"/><Relationship Id="rId274" Type="http://schemas.openxmlformats.org/officeDocument/2006/relationships/hyperlink" Target="consultantplus://offline/ref=20C5F4A2CDB916B3BBFBCA72111389CC8C43F57A440111446E3426BA02C974BE1B78BAF3CADD38DBf070K" TargetMode="External"/><Relationship Id="rId27" Type="http://schemas.openxmlformats.org/officeDocument/2006/relationships/hyperlink" Target="consultantplus://offline/ref=20C5F4A2CDB916B3BBFBCA72111389CC8C44F5784C0111446E3426BA02C974BE1B78BAF0C8fD75K" TargetMode="External"/><Relationship Id="rId48" Type="http://schemas.openxmlformats.org/officeDocument/2006/relationships/hyperlink" Target="consultantplus://offline/ref=20C5F4A2CDB916B3BBFBCA72111389CC8C46FD71470311446E3426BA02C974BE1B78BAF3CADC39D9f072K" TargetMode="External"/><Relationship Id="rId69" Type="http://schemas.openxmlformats.org/officeDocument/2006/relationships/hyperlink" Target="consultantplus://offline/ref=20C5F4A2CDB916B3BBFBCA72111389CC8C46FF7C440511446E3426BA02fC79K" TargetMode="External"/><Relationship Id="rId113" Type="http://schemas.openxmlformats.org/officeDocument/2006/relationships/hyperlink" Target="consultantplus://offline/ref=20C5F4A2CDB916B3BBFBCA72111389CC8C46FA7E440211446E3426BA02C974BE1B78BAF1C8fD7AK" TargetMode="External"/><Relationship Id="rId134" Type="http://schemas.openxmlformats.org/officeDocument/2006/relationships/hyperlink" Target="consultantplus://offline/ref=20C5F4A2CDB916B3BBFBCA72111389CC8C46FC70420211446E3426BA02C974BE1B78BAF3CADC3BD8f071K" TargetMode="External"/><Relationship Id="rId80" Type="http://schemas.openxmlformats.org/officeDocument/2006/relationships/hyperlink" Target="consultantplus://offline/ref=20C5F4A2CDB916B3BBFBCA72111389CC8C46FF7C440511446E3426BA02C974BE1B78BAF1C9DEf37FK" TargetMode="External"/><Relationship Id="rId155" Type="http://schemas.openxmlformats.org/officeDocument/2006/relationships/hyperlink" Target="consultantplus://offline/ref=20C5F4A2CDB916B3BBFBCA72111389CC8C47FC71440E11446E3426BA02C974BE1B78BAF3CADC38DBf071K" TargetMode="External"/><Relationship Id="rId176" Type="http://schemas.openxmlformats.org/officeDocument/2006/relationships/hyperlink" Target="consultantplus://offline/ref=20C5F4A2CDB916B3BBFBCA72111389CC8F45FC7C460F11446E3426BA02fC79K" TargetMode="External"/><Relationship Id="rId197" Type="http://schemas.openxmlformats.org/officeDocument/2006/relationships/hyperlink" Target="consultantplus://offline/ref=20C5F4A2CDB916B3BBFBCA72111389CC8C47FF71440611446E3426BA02C974BE1B78BAF3CADC3BDEf071K" TargetMode="External"/><Relationship Id="rId201" Type="http://schemas.openxmlformats.org/officeDocument/2006/relationships/hyperlink" Target="consultantplus://offline/ref=20C5F4A2CDB916B3BBFBCA72111389CC8C47FF71440611446E3426BA02C974BE1B78BAF3CADC3BDDf075K" TargetMode="External"/><Relationship Id="rId222" Type="http://schemas.openxmlformats.org/officeDocument/2006/relationships/hyperlink" Target="consultantplus://offline/ref=20C5F4A2CDB916B3BBFBCA72111389CC8C47FF71440611446E3426BA02C974BE1B78BAF3CADC39D9f070K" TargetMode="External"/><Relationship Id="rId243" Type="http://schemas.openxmlformats.org/officeDocument/2006/relationships/hyperlink" Target="consultantplus://offline/ref=20C5F4A2CDB916B3BBFBCA72111389CC8C46FC7F400311446E3426BA02C974BE1B78BAF3CADC3BD9f076K" TargetMode="External"/><Relationship Id="rId264" Type="http://schemas.openxmlformats.org/officeDocument/2006/relationships/hyperlink" Target="consultantplus://offline/ref=20C5F4A2CDB916B3BBFBCA72111389CC8C46FE7D440311446E3426BA02C974BE1B78BAF3CADC39D9f073K" TargetMode="External"/><Relationship Id="rId285" Type="http://schemas.openxmlformats.org/officeDocument/2006/relationships/hyperlink" Target="consultantplus://offline/ref=20C5F4A2CDB916B3BBFBCA72111389CC8C41F479420711446E3426BA02C974BE1B78BAF3CADC3AD7f072K" TargetMode="External"/><Relationship Id="rId17" Type="http://schemas.openxmlformats.org/officeDocument/2006/relationships/hyperlink" Target="consultantplus://offline/ref=20C5F4A2CDB916B3BBFBCA72111389CC8C46FC7F440011446E3426BA02C974BE1B78BAfF73K" TargetMode="External"/><Relationship Id="rId38" Type="http://schemas.openxmlformats.org/officeDocument/2006/relationships/hyperlink" Target="consultantplus://offline/ref=20C5F4A2CDB916B3BBFBCA72111389CC8C46FA7E440611446E3426BA02C974BE1B78BAF7fC78K" TargetMode="External"/><Relationship Id="rId59" Type="http://schemas.openxmlformats.org/officeDocument/2006/relationships/hyperlink" Target="consultantplus://offline/ref=20C5F4A2CDB916B3BBFBCA72111389CC8C47FF71440211446E3426BA02C974BE1B78BAF4fC78K" TargetMode="External"/><Relationship Id="rId103" Type="http://schemas.openxmlformats.org/officeDocument/2006/relationships/hyperlink" Target="consultantplus://offline/ref=20C5F4A2CDB916B3BBFBCA72111389CC8C47FF7B400411446E3426BA02C974BE1B78BAF3CADC38D6f072K" TargetMode="External"/><Relationship Id="rId124" Type="http://schemas.openxmlformats.org/officeDocument/2006/relationships/hyperlink" Target="consultantplus://offline/ref=20C5F4A2CDB916B3BBFBCA72111389CC8C46FE7D450111446E3426BA02C974BE1B78BAF3CADC3BD7f071K" TargetMode="External"/><Relationship Id="rId70" Type="http://schemas.openxmlformats.org/officeDocument/2006/relationships/hyperlink" Target="consultantplus://offline/ref=20C5F4A2CDB916B3BBFBCA72111389CC8C46FF7C440511446E3426BA02C974BE1B78BAF0C2DFf37AK" TargetMode="External"/><Relationship Id="rId91" Type="http://schemas.openxmlformats.org/officeDocument/2006/relationships/hyperlink" Target="consultantplus://offline/ref=20C5F4A2CDB916B3BBFBCA72111389CC8C46FF7C440511446E3426BA02C974BE1B78BAF0C3DCf37CK" TargetMode="External"/><Relationship Id="rId145" Type="http://schemas.openxmlformats.org/officeDocument/2006/relationships/hyperlink" Target="consultantplus://offline/ref=20C5F4A2CDB916B3BBFBCA72111389CC8C47FB7C470011446E3426BA02C974BE1B78BAF3CADC3CD6f07DK" TargetMode="External"/><Relationship Id="rId166" Type="http://schemas.openxmlformats.org/officeDocument/2006/relationships/hyperlink" Target="consultantplus://offline/ref=20C5F4A2CDB916B3BBFBCA72111389CC8C47FE71460E11446E3426BA02C974BE1B78BAFBfC7DK" TargetMode="External"/><Relationship Id="rId187" Type="http://schemas.openxmlformats.org/officeDocument/2006/relationships/hyperlink" Target="consultantplus://offline/ref=20C5F4A2CDB916B3BBFBCA72111389CC8C47FF71440611446E3426BA02C974BE1B78BAF1fC78K" TargetMode="External"/><Relationship Id="rId1" Type="http://schemas.openxmlformats.org/officeDocument/2006/relationships/styles" Target="styles.xml"/><Relationship Id="rId212" Type="http://schemas.openxmlformats.org/officeDocument/2006/relationships/hyperlink" Target="consultantplus://offline/ref=20C5F4A2CDB916B3BBFBCA72111389CC8C46FE7D4C0511446E3426BA02C974BE1B78BAF3CADC39DBf075K" TargetMode="External"/><Relationship Id="rId233" Type="http://schemas.openxmlformats.org/officeDocument/2006/relationships/hyperlink" Target="consultantplus://offline/ref=20C5F4A2CDB916B3BBFBCA72111389CC8C46FC7F400311446E3426BA02C974BE1B78BAF3CADC39DFf075K" TargetMode="External"/><Relationship Id="rId254" Type="http://schemas.openxmlformats.org/officeDocument/2006/relationships/hyperlink" Target="consultantplus://offline/ref=20C5F4A2CDB916B3BBFBCA72111389CC8C42FC7A4D0E11446E3426BA02C974BE1B78BAF3CADC3ADFf07CK" TargetMode="External"/><Relationship Id="rId28" Type="http://schemas.openxmlformats.org/officeDocument/2006/relationships/hyperlink" Target="consultantplus://offline/ref=20C5F4A2CDB916B3BBFBCA72111389CC8C44F5784C0111446E3426BA02C974BE1B78BAF0C2fD7FK" TargetMode="External"/><Relationship Id="rId49" Type="http://schemas.openxmlformats.org/officeDocument/2006/relationships/hyperlink" Target="consultantplus://offline/ref=20C5F4A2CDB916B3BBFBCA72111389CC8C46FD71470311446E3426BA02C974BE1B78BAF3CADC39D9f072K" TargetMode="External"/><Relationship Id="rId114" Type="http://schemas.openxmlformats.org/officeDocument/2006/relationships/hyperlink" Target="consultantplus://offline/ref=20C5F4A2CDB916B3BBFBCA72111389CC8F45FC78400411446E3426BA02C974BE1B78BAF3CADC39D6f07DK" TargetMode="External"/><Relationship Id="rId275" Type="http://schemas.openxmlformats.org/officeDocument/2006/relationships/hyperlink" Target="consultantplus://offline/ref=20C5F4A2CDB916B3BBFBCA72111389CC8C46FE7D450211446E3426BA02C974BE1B78BAF3CADC3DDDf072K" TargetMode="External"/><Relationship Id="rId60" Type="http://schemas.openxmlformats.org/officeDocument/2006/relationships/hyperlink" Target="consultantplus://offline/ref=20C5F4A2CDB916B3BBFBCA72111389CC8C44F8714D0711446E3426BA02fC79K" TargetMode="External"/><Relationship Id="rId81" Type="http://schemas.openxmlformats.org/officeDocument/2006/relationships/hyperlink" Target="consultantplus://offline/ref=20C5F4A2CDB916B3BBFBCA72111389CC8C46FF7C440511446E3426BA02C974BE1B78BAF1C9DEf37FK" TargetMode="External"/><Relationship Id="rId135" Type="http://schemas.openxmlformats.org/officeDocument/2006/relationships/hyperlink" Target="consultantplus://offline/ref=20C5F4A2CDB916B3BBFBCA72111389CC8C46FC70420211446E3426BA02C974BE1B78BAF3CADC3CD8f073K" TargetMode="External"/><Relationship Id="rId156" Type="http://schemas.openxmlformats.org/officeDocument/2006/relationships/hyperlink" Target="consultantplus://offline/ref=20C5F4A2CDB916B3BBFBCA72111389CC8C47FC71440E11446E3426BA02C974BE1B78BAF3CADC38DBf070K" TargetMode="External"/><Relationship Id="rId177" Type="http://schemas.openxmlformats.org/officeDocument/2006/relationships/hyperlink" Target="consultantplus://offline/ref=20C5F4A2CDB916B3BBFBCA72111389CC8C46FC7F4D0E11446E3426BA02C974BE1B78BAF3CADC38D8f073K" TargetMode="External"/><Relationship Id="rId198" Type="http://schemas.openxmlformats.org/officeDocument/2006/relationships/hyperlink" Target="consultantplus://offline/ref=20C5F4A2CDB916B3BBFBCA72111389CC8C47FF71440611446E3426BA02C974BE1B78BAF4fC7FK" TargetMode="External"/><Relationship Id="rId202" Type="http://schemas.openxmlformats.org/officeDocument/2006/relationships/hyperlink" Target="consultantplus://offline/ref=20C5F4A2CDB916B3BBFBCA72111389CC8C47FF71440611446E3426BA02C974BE1B78BAF3CADC38D9f071K" TargetMode="External"/><Relationship Id="rId223" Type="http://schemas.openxmlformats.org/officeDocument/2006/relationships/hyperlink" Target="consultantplus://offline/ref=20C5F4A2CDB916B3BBFBCA72111389CC8C47FF71440611446E3426BA02C974BE1B78BAF3CADC39D9f072K" TargetMode="External"/><Relationship Id="rId244" Type="http://schemas.openxmlformats.org/officeDocument/2006/relationships/hyperlink" Target="consultantplus://offline/ref=20C5F4A2CDB916B3BBFBCA72111389CC8C47FF7C400E11446E3426BA02fC79K" TargetMode="External"/><Relationship Id="rId18" Type="http://schemas.openxmlformats.org/officeDocument/2006/relationships/hyperlink" Target="consultantplus://offline/ref=20C5F4A2CDB916B3BBFBCA72111389CC8C44F5784C0211446E3426BA02C974BE1B78BAF3CADC3FDEf07CK" TargetMode="External"/><Relationship Id="rId39" Type="http://schemas.openxmlformats.org/officeDocument/2006/relationships/hyperlink" Target="consultantplus://offline/ref=20C5F4A2CDB916B3BBFBCA72111389CC8C46FA7E440611446E3426BA02C974BE1B78BAF1fC72K" TargetMode="External"/><Relationship Id="rId265" Type="http://schemas.openxmlformats.org/officeDocument/2006/relationships/hyperlink" Target="consultantplus://offline/ref=20C5F4A2CDB916B3BBFBCA72111389CC8C46FE7D440311446E3426BA02C974BE1B78BAF3CADC3ADEf070K" TargetMode="External"/><Relationship Id="rId286" Type="http://schemas.openxmlformats.org/officeDocument/2006/relationships/hyperlink" Target="consultantplus://offline/ref=20C5F4A2CDB916B3BBFBCA72111389CC8C41FD7B450611446E3426BA02C974BE1B78BAF3CADC3BD6f0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19544</Words>
  <Characters>111403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Щеголева</dc:creator>
  <cp:keywords/>
  <dc:description/>
  <cp:lastModifiedBy>Екатерина Щеголева</cp:lastModifiedBy>
  <cp:revision>1</cp:revision>
  <dcterms:created xsi:type="dcterms:W3CDTF">2017-03-15T10:59:00Z</dcterms:created>
  <dcterms:modified xsi:type="dcterms:W3CDTF">2017-03-15T11:00:00Z</dcterms:modified>
</cp:coreProperties>
</file>